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jc w:val="center"/>
        <w:tblLook w:val="01E0" w:firstRow="1" w:lastRow="1" w:firstColumn="1" w:lastColumn="1" w:noHBand="0" w:noVBand="0"/>
      </w:tblPr>
      <w:tblGrid>
        <w:gridCol w:w="8364"/>
      </w:tblGrid>
      <w:tr w:rsidR="00D41800" w:rsidRPr="007C6B5B" w:rsidTr="00F52321">
        <w:trPr>
          <w:jc w:val="center"/>
        </w:trPr>
        <w:tc>
          <w:tcPr>
            <w:tcW w:w="8364" w:type="dxa"/>
            <w:shd w:val="clear" w:color="auto" w:fill="auto"/>
            <w:vAlign w:val="center"/>
          </w:tcPr>
          <w:p w:rsidR="00D41800" w:rsidRPr="007C6B5B" w:rsidRDefault="00D41800" w:rsidP="00F52321">
            <w:pPr>
              <w:snapToGrid w:val="0"/>
              <w:jc w:val="distribute"/>
              <w:rPr>
                <w:w w:val="80"/>
                <w:sz w:val="112"/>
                <w:szCs w:val="112"/>
              </w:rPr>
            </w:pPr>
            <w:r>
              <w:rPr>
                <w:noProof/>
              </w:rPr>
              <mc:AlternateContent>
                <mc:Choice Requires="wps">
                  <w:drawing>
                    <wp:anchor distT="4294967295" distB="4294967295" distL="114300" distR="114300" simplePos="0" relativeHeight="251657216" behindDoc="0" locked="0" layoutInCell="1" allowOverlap="1">
                      <wp:simplePos x="0" y="0"/>
                      <wp:positionH relativeFrom="margin">
                        <wp:posOffset>-325755</wp:posOffset>
                      </wp:positionH>
                      <wp:positionV relativeFrom="paragraph">
                        <wp:posOffset>987424</wp:posOffset>
                      </wp:positionV>
                      <wp:extent cx="5791200" cy="0"/>
                      <wp:effectExtent l="0" t="19050" r="19050" b="3810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0"/>
                              </a:xfrm>
                              <a:prstGeom prst="line">
                                <a:avLst/>
                              </a:prstGeom>
                              <a:noFill/>
                              <a:ln w="57150" cmpd="thickThin">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58240;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25.65pt,77.75pt" to="430.35pt,7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" strokecolor="red" strokeweight="4.5pt">
                      <v:stroke linestyle="thickThin"/>
                      <w10:wrap anchorx="margin"/>
                    </v:line>
                  </w:pict>
                </mc:Fallback>
              </mc:AlternateContent>
            </w:r>
            <w:r w:rsidRPr="007C6B5B">
              <w:rPr>
                <w:rFonts w:eastAsia="方正小标宋简体" w:hint="eastAsia"/>
                <w:color w:val="FF0000"/>
                <w:w w:val="80"/>
                <w:sz w:val="112"/>
                <w:szCs w:val="112"/>
              </w:rPr>
              <w:t>湖南省教育厅</w:t>
            </w:r>
          </w:p>
        </w:tc>
      </w:tr>
    </w:tbl>
    <w:p w:rsidR="00D41800" w:rsidRDefault="00D41800" w:rsidP="00D41800">
      <w:pPr>
        <w:spacing w:line="600" w:lineRule="exact"/>
      </w:pPr>
    </w:p>
    <w:p w:rsidR="00D41800" w:rsidRPr="00787B88" w:rsidRDefault="00D41800" w:rsidP="00D41800">
      <w:pPr>
        <w:spacing w:line="600" w:lineRule="exact"/>
        <w:jc w:val="right"/>
        <w:rPr>
          <w:rFonts w:eastAsia="仿宋_GB2312"/>
          <w:kern w:val="0"/>
          <w:sz w:val="32"/>
          <w:szCs w:val="32"/>
        </w:rPr>
      </w:pPr>
      <w:proofErr w:type="gramStart"/>
      <w:r w:rsidRPr="00787B88">
        <w:rPr>
          <w:rFonts w:eastAsia="仿宋_GB2312"/>
          <w:kern w:val="0"/>
          <w:sz w:val="32"/>
          <w:szCs w:val="32"/>
        </w:rPr>
        <w:t>湘教通</w:t>
      </w:r>
      <w:proofErr w:type="gramEnd"/>
      <w:r w:rsidRPr="00787B88">
        <w:rPr>
          <w:rFonts w:eastAsia="仿宋_GB2312"/>
          <w:kern w:val="0"/>
          <w:sz w:val="32"/>
          <w:szCs w:val="32"/>
        </w:rPr>
        <w:t>〔</w:t>
      </w:r>
      <w:r w:rsidRPr="00787B88">
        <w:rPr>
          <w:rFonts w:eastAsia="仿宋_GB2312"/>
          <w:kern w:val="0"/>
          <w:sz w:val="32"/>
          <w:szCs w:val="32"/>
        </w:rPr>
        <w:t>2020</w:t>
      </w:r>
      <w:r w:rsidRPr="00787B88">
        <w:rPr>
          <w:rFonts w:eastAsia="仿宋_GB2312"/>
          <w:kern w:val="0"/>
          <w:sz w:val="32"/>
          <w:szCs w:val="32"/>
        </w:rPr>
        <w:t>〕</w:t>
      </w:r>
      <w:r w:rsidRPr="00787B88">
        <w:rPr>
          <w:rFonts w:eastAsia="仿宋_GB2312"/>
          <w:kern w:val="0"/>
          <w:sz w:val="32"/>
          <w:szCs w:val="32"/>
        </w:rPr>
        <w:t>6</w:t>
      </w:r>
      <w:r w:rsidRPr="00787B88">
        <w:rPr>
          <w:rFonts w:eastAsia="仿宋_GB2312" w:hint="eastAsia"/>
          <w:kern w:val="0"/>
          <w:sz w:val="32"/>
          <w:szCs w:val="32"/>
        </w:rPr>
        <w:t>4</w:t>
      </w:r>
      <w:r w:rsidRPr="00787B88">
        <w:rPr>
          <w:rFonts w:eastAsia="仿宋_GB2312"/>
          <w:kern w:val="0"/>
          <w:sz w:val="32"/>
          <w:szCs w:val="32"/>
        </w:rPr>
        <w:t>号</w:t>
      </w:r>
    </w:p>
    <w:p w:rsidR="00D41800" w:rsidRPr="00787B88" w:rsidRDefault="00D41800" w:rsidP="00D41800">
      <w:pPr>
        <w:spacing w:line="600" w:lineRule="exact"/>
        <w:rPr>
          <w:rFonts w:eastAsia="方正小标宋简体"/>
          <w:sz w:val="44"/>
          <w:szCs w:val="44"/>
        </w:rPr>
      </w:pPr>
    </w:p>
    <w:p w:rsidR="00D41800" w:rsidRPr="00787B88" w:rsidRDefault="00D41800" w:rsidP="00D41800">
      <w:pPr>
        <w:spacing w:line="600" w:lineRule="exact"/>
        <w:jc w:val="center"/>
        <w:rPr>
          <w:rFonts w:eastAsia="方正小标宋简体"/>
          <w:sz w:val="44"/>
          <w:szCs w:val="44"/>
        </w:rPr>
      </w:pPr>
      <w:r w:rsidRPr="00787B88">
        <w:rPr>
          <w:rFonts w:eastAsia="方正小标宋简体"/>
          <w:sz w:val="44"/>
          <w:szCs w:val="44"/>
        </w:rPr>
        <w:t>关于遴选</w:t>
      </w:r>
      <w:r w:rsidRPr="00787B88">
        <w:rPr>
          <w:rFonts w:eastAsia="方正小标宋简体"/>
          <w:sz w:val="44"/>
          <w:szCs w:val="44"/>
        </w:rPr>
        <w:t>2020</w:t>
      </w:r>
      <w:r w:rsidRPr="00787B88">
        <w:rPr>
          <w:rFonts w:eastAsia="方正小标宋简体"/>
          <w:sz w:val="44"/>
          <w:szCs w:val="44"/>
        </w:rPr>
        <w:t>年湖南省职业院校</w:t>
      </w:r>
    </w:p>
    <w:p w:rsidR="00D41800" w:rsidRPr="00787B88" w:rsidRDefault="00D41800" w:rsidP="00D41800">
      <w:pPr>
        <w:spacing w:line="600" w:lineRule="exact"/>
        <w:jc w:val="center"/>
        <w:rPr>
          <w:sz w:val="44"/>
          <w:szCs w:val="44"/>
        </w:rPr>
      </w:pPr>
      <w:r w:rsidRPr="00787B88">
        <w:rPr>
          <w:rFonts w:eastAsia="方正小标宋简体"/>
          <w:sz w:val="44"/>
          <w:szCs w:val="44"/>
        </w:rPr>
        <w:t>专业教学团队的通知</w:t>
      </w:r>
    </w:p>
    <w:p w:rsidR="00D41800" w:rsidRPr="00787B88" w:rsidRDefault="00D41800" w:rsidP="00D41800">
      <w:pPr>
        <w:spacing w:line="600" w:lineRule="exact"/>
        <w:ind w:firstLineChars="200" w:firstLine="640"/>
        <w:rPr>
          <w:rFonts w:eastAsia="仿宋_GB2312"/>
          <w:sz w:val="32"/>
          <w:szCs w:val="32"/>
        </w:rPr>
      </w:pPr>
    </w:p>
    <w:p w:rsidR="00D41800" w:rsidRPr="00787B88" w:rsidRDefault="00D41800" w:rsidP="00D41800">
      <w:pPr>
        <w:spacing w:line="600" w:lineRule="exact"/>
        <w:rPr>
          <w:rFonts w:eastAsia="仿宋_GB2312"/>
          <w:sz w:val="32"/>
          <w:szCs w:val="32"/>
        </w:rPr>
      </w:pPr>
      <w:r w:rsidRPr="00787B88">
        <w:rPr>
          <w:rFonts w:eastAsia="仿宋_GB2312"/>
          <w:sz w:val="32"/>
          <w:szCs w:val="32"/>
        </w:rPr>
        <w:t>各市州教育（体）局，各高职高专院校：</w:t>
      </w:r>
    </w:p>
    <w:p w:rsidR="00D41800" w:rsidRPr="00787B88" w:rsidRDefault="00D41800" w:rsidP="00D41800">
      <w:pPr>
        <w:spacing w:line="600" w:lineRule="exact"/>
        <w:ind w:firstLineChars="200" w:firstLine="640"/>
        <w:rPr>
          <w:rFonts w:eastAsia="仿宋_GB2312"/>
          <w:sz w:val="32"/>
          <w:szCs w:val="32"/>
        </w:rPr>
      </w:pPr>
      <w:r w:rsidRPr="00787B88">
        <w:rPr>
          <w:rFonts w:eastAsia="仿宋_GB2312"/>
          <w:sz w:val="32"/>
          <w:szCs w:val="32"/>
        </w:rPr>
        <w:t>为深入学习全国、全省教育大会精神，全面贯彻国务院和省政府关于职业教育改革的系列部署，认真落实我厅关于职业院校人才培养工作和课程建设的改革举措，经研究，决定开展</w:t>
      </w:r>
      <w:r w:rsidRPr="00787B88">
        <w:rPr>
          <w:rFonts w:eastAsia="仿宋_GB2312"/>
          <w:sz w:val="32"/>
          <w:szCs w:val="32"/>
        </w:rPr>
        <w:t>2020</w:t>
      </w:r>
      <w:r w:rsidRPr="00787B88">
        <w:rPr>
          <w:rFonts w:eastAsia="仿宋_GB2312"/>
          <w:sz w:val="32"/>
          <w:szCs w:val="32"/>
        </w:rPr>
        <w:t>年湖南省职业院校专业教学团队遴选建设工作，现就有关事项通知如下。</w:t>
      </w:r>
    </w:p>
    <w:p w:rsidR="00D41800" w:rsidRPr="00787B88" w:rsidRDefault="00D41800" w:rsidP="00D41800">
      <w:pPr>
        <w:spacing w:line="600" w:lineRule="exact"/>
        <w:ind w:firstLineChars="200" w:firstLine="640"/>
        <w:rPr>
          <w:rFonts w:eastAsia="黑体"/>
          <w:sz w:val="32"/>
          <w:szCs w:val="32"/>
        </w:rPr>
      </w:pPr>
      <w:r w:rsidRPr="00787B88">
        <w:rPr>
          <w:rFonts w:eastAsia="黑体"/>
          <w:sz w:val="32"/>
          <w:szCs w:val="32"/>
        </w:rPr>
        <w:t>一、目标任务</w:t>
      </w:r>
    </w:p>
    <w:p w:rsidR="00D41800" w:rsidRPr="00787B88" w:rsidRDefault="00D41800" w:rsidP="00D41800">
      <w:pPr>
        <w:spacing w:line="600" w:lineRule="exact"/>
        <w:ind w:firstLineChars="200" w:firstLine="420"/>
        <w:rPr>
          <w:rFonts w:eastAsia="仿宋_GB2312"/>
          <w:sz w:val="32"/>
          <w:szCs w:val="32"/>
        </w:rPr>
      </w:pPr>
      <w:r w:rsidRPr="00787B88">
        <w:rPr>
          <w:noProof/>
        </w:rPr>
        <mc:AlternateContent>
          <mc:Choice Requires="wps">
            <w:drawing>
              <wp:anchor distT="4294967295" distB="4294967295" distL="114300" distR="114300" simplePos="0" relativeHeight="251658240" behindDoc="0" locked="0" layoutInCell="1" allowOverlap="1" wp14:anchorId="3F066185" wp14:editId="72D7F185">
                <wp:simplePos x="0" y="0"/>
                <wp:positionH relativeFrom="margin">
                  <wp:posOffset>-255905</wp:posOffset>
                </wp:positionH>
                <wp:positionV relativeFrom="paragraph">
                  <wp:posOffset>2771775</wp:posOffset>
                </wp:positionV>
                <wp:extent cx="5772150" cy="0"/>
                <wp:effectExtent l="0" t="19050" r="19050" b="3810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72150" cy="0"/>
                        </a:xfrm>
                        <a:prstGeom prst="line">
                          <a:avLst/>
                        </a:prstGeom>
                        <a:noFill/>
                        <a:ln w="57150" cmpd="thinThick">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 o:spid="_x0000_s1026" style="position:absolute;left:0;text-align:left;z-index:251658240;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20.15pt,218.25pt" to="434.35pt,2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" strokecolor="red" strokeweight="4.5pt">
                <v:stroke linestyle="thinThick"/>
                <w10:wrap anchorx="margin"/>
              </v:line>
            </w:pict>
          </mc:Fallback>
        </mc:AlternateContent>
      </w:r>
      <w:r w:rsidRPr="00787B88">
        <w:rPr>
          <w:rFonts w:eastAsia="楷体_GB2312"/>
          <w:b/>
          <w:sz w:val="32"/>
          <w:szCs w:val="32"/>
        </w:rPr>
        <w:t>1.</w:t>
      </w:r>
      <w:r w:rsidRPr="00787B88">
        <w:rPr>
          <w:rFonts w:eastAsia="楷体_GB2312"/>
          <w:b/>
          <w:sz w:val="32"/>
          <w:szCs w:val="32"/>
        </w:rPr>
        <w:t>总体目标。</w:t>
      </w:r>
      <w:r w:rsidRPr="00787B88">
        <w:rPr>
          <w:rFonts w:eastAsia="仿宋_GB2312"/>
          <w:sz w:val="32"/>
          <w:szCs w:val="32"/>
        </w:rPr>
        <w:t>对接国家和我省重大战略，服务经济社会和职业教育高质量发展需要，聚焦湖南</w:t>
      </w:r>
      <w:r w:rsidRPr="00787B88">
        <w:rPr>
          <w:rFonts w:eastAsia="仿宋_GB2312"/>
          <w:sz w:val="32"/>
          <w:szCs w:val="32"/>
        </w:rPr>
        <w:t>20</w:t>
      </w:r>
      <w:r w:rsidRPr="00787B88">
        <w:rPr>
          <w:rFonts w:eastAsia="仿宋_GB2312"/>
          <w:sz w:val="32"/>
          <w:szCs w:val="32"/>
        </w:rPr>
        <w:t>个工业优势新兴产业链和民生领域紧缺专业，按照</w:t>
      </w:r>
      <w:r w:rsidRPr="00787B88">
        <w:rPr>
          <w:rFonts w:eastAsia="仿宋_GB2312"/>
          <w:sz w:val="32"/>
          <w:szCs w:val="32"/>
        </w:rPr>
        <w:t>“</w:t>
      </w:r>
      <w:r w:rsidRPr="00787B88">
        <w:rPr>
          <w:rFonts w:eastAsia="仿宋_GB2312"/>
          <w:sz w:val="32"/>
          <w:szCs w:val="32"/>
        </w:rPr>
        <w:t>整体规划、分步实施、择优</w:t>
      </w:r>
      <w:bookmarkStart w:id="0" w:name="_GoBack"/>
      <w:bookmarkEnd w:id="0"/>
      <w:r w:rsidRPr="00787B88">
        <w:rPr>
          <w:rFonts w:eastAsia="仿宋_GB2312"/>
          <w:sz w:val="32"/>
          <w:szCs w:val="32"/>
        </w:rPr>
        <w:t>遴选、培育建设、考核认定</w:t>
      </w:r>
      <w:r w:rsidRPr="00787B88">
        <w:rPr>
          <w:rFonts w:eastAsia="仿宋_GB2312"/>
          <w:sz w:val="32"/>
          <w:szCs w:val="32"/>
        </w:rPr>
        <w:t>”</w:t>
      </w:r>
      <w:r w:rsidRPr="00787B88">
        <w:rPr>
          <w:rFonts w:eastAsia="仿宋_GB2312"/>
          <w:sz w:val="32"/>
          <w:szCs w:val="32"/>
        </w:rPr>
        <w:t>的总体思路，遴选建设一批省级职业院校专业教学团队，将教师个体成长和教学团队建设相结合，示范引领职业院校深化教育教学改革、促进教师专业发展、提升人才培养质量、增强社会服务能力，为加快实现</w:t>
      </w:r>
      <w:r w:rsidRPr="00787B88">
        <w:rPr>
          <w:rFonts w:eastAsia="仿宋_GB2312"/>
          <w:sz w:val="32"/>
          <w:szCs w:val="32"/>
        </w:rPr>
        <w:lastRenderedPageBreak/>
        <w:t>湖南职业教育现代化提供有力的师资保障。</w:t>
      </w:r>
    </w:p>
    <w:p w:rsidR="00D41800" w:rsidRPr="00787B88" w:rsidRDefault="00D41800" w:rsidP="00D41800">
      <w:pPr>
        <w:spacing w:line="600" w:lineRule="exact"/>
        <w:ind w:firstLineChars="200" w:firstLine="643"/>
        <w:rPr>
          <w:rFonts w:eastAsia="仿宋_GB2312"/>
          <w:sz w:val="32"/>
          <w:szCs w:val="32"/>
        </w:rPr>
      </w:pPr>
      <w:r w:rsidRPr="00787B88">
        <w:rPr>
          <w:rFonts w:eastAsia="楷体_GB2312"/>
          <w:b/>
          <w:sz w:val="32"/>
          <w:szCs w:val="32"/>
        </w:rPr>
        <w:t>2.</w:t>
      </w:r>
      <w:r w:rsidRPr="00787B88">
        <w:rPr>
          <w:rFonts w:eastAsia="楷体_GB2312"/>
          <w:b/>
          <w:sz w:val="32"/>
          <w:szCs w:val="32"/>
        </w:rPr>
        <w:t>具体目标。</w:t>
      </w:r>
      <w:r w:rsidRPr="00787B88">
        <w:rPr>
          <w:rFonts w:eastAsia="仿宋_GB2312"/>
          <w:sz w:val="32"/>
          <w:szCs w:val="32"/>
        </w:rPr>
        <w:t>2020</w:t>
      </w:r>
      <w:r w:rsidRPr="00787B88">
        <w:rPr>
          <w:rFonts w:eastAsia="仿宋_GB2312"/>
          <w:sz w:val="32"/>
          <w:szCs w:val="32"/>
        </w:rPr>
        <w:t>－</w:t>
      </w:r>
      <w:r w:rsidRPr="00787B88">
        <w:rPr>
          <w:rFonts w:eastAsia="仿宋_GB2312"/>
          <w:sz w:val="32"/>
          <w:szCs w:val="32"/>
        </w:rPr>
        <w:t>2022</w:t>
      </w:r>
      <w:r w:rsidRPr="00787B88">
        <w:rPr>
          <w:rFonts w:eastAsia="仿宋_GB2312"/>
          <w:sz w:val="32"/>
          <w:szCs w:val="32"/>
        </w:rPr>
        <w:t>年，遴选建设中、高等职业院校省级专业教学团队各</w:t>
      </w:r>
      <w:r w:rsidRPr="00787B88">
        <w:rPr>
          <w:rFonts w:eastAsia="仿宋_GB2312"/>
          <w:sz w:val="32"/>
          <w:szCs w:val="32"/>
        </w:rPr>
        <w:t>200</w:t>
      </w:r>
      <w:r w:rsidRPr="00787B88">
        <w:rPr>
          <w:rFonts w:eastAsia="仿宋_GB2312"/>
          <w:sz w:val="32"/>
          <w:szCs w:val="32"/>
        </w:rPr>
        <w:t>个，其中</w:t>
      </w:r>
      <w:r w:rsidRPr="00787B88">
        <w:rPr>
          <w:rFonts w:eastAsia="仿宋_GB2312"/>
          <w:sz w:val="32"/>
          <w:szCs w:val="32"/>
        </w:rPr>
        <w:t>2020</w:t>
      </w:r>
      <w:r w:rsidRPr="00787B88">
        <w:rPr>
          <w:rFonts w:eastAsia="仿宋_GB2312"/>
          <w:sz w:val="32"/>
          <w:szCs w:val="32"/>
        </w:rPr>
        <w:t>年各遴选建设</w:t>
      </w:r>
      <w:r w:rsidRPr="00787B88">
        <w:rPr>
          <w:rFonts w:eastAsia="仿宋_GB2312"/>
          <w:sz w:val="32"/>
          <w:szCs w:val="32"/>
        </w:rPr>
        <w:t>100</w:t>
      </w:r>
      <w:r w:rsidRPr="00787B88">
        <w:rPr>
          <w:rFonts w:eastAsia="仿宋_GB2312"/>
          <w:sz w:val="32"/>
          <w:szCs w:val="32"/>
        </w:rPr>
        <w:t>个；遴选建设省级思想政治教育教学团队（以下简称</w:t>
      </w:r>
      <w:r w:rsidRPr="00787B88">
        <w:rPr>
          <w:rFonts w:eastAsia="仿宋_GB2312"/>
          <w:sz w:val="32"/>
          <w:szCs w:val="32"/>
        </w:rPr>
        <w:t>“</w:t>
      </w:r>
      <w:r w:rsidRPr="00787B88">
        <w:rPr>
          <w:rFonts w:eastAsia="仿宋_GB2312"/>
          <w:sz w:val="32"/>
          <w:szCs w:val="32"/>
        </w:rPr>
        <w:t>思政教学团队</w:t>
      </w:r>
      <w:r w:rsidRPr="00787B88">
        <w:rPr>
          <w:rFonts w:eastAsia="仿宋_GB2312"/>
          <w:sz w:val="32"/>
          <w:szCs w:val="32"/>
        </w:rPr>
        <w:t>”</w:t>
      </w:r>
      <w:r w:rsidRPr="00787B88">
        <w:rPr>
          <w:rFonts w:eastAsia="仿宋_GB2312"/>
          <w:sz w:val="32"/>
          <w:szCs w:val="32"/>
        </w:rPr>
        <w:t>）</w:t>
      </w:r>
      <w:r w:rsidRPr="00787B88">
        <w:rPr>
          <w:rFonts w:eastAsia="仿宋_GB2312"/>
          <w:sz w:val="32"/>
          <w:szCs w:val="32"/>
        </w:rPr>
        <w:t>30</w:t>
      </w:r>
      <w:r w:rsidRPr="00787B88">
        <w:rPr>
          <w:rFonts w:eastAsia="仿宋_GB2312"/>
          <w:sz w:val="32"/>
          <w:szCs w:val="32"/>
        </w:rPr>
        <w:t>个，其中，中职</w:t>
      </w:r>
      <w:r w:rsidRPr="00787B88">
        <w:rPr>
          <w:rFonts w:eastAsia="仿宋_GB2312"/>
          <w:sz w:val="32"/>
          <w:szCs w:val="32"/>
        </w:rPr>
        <w:t>20</w:t>
      </w:r>
      <w:r w:rsidRPr="00787B88">
        <w:rPr>
          <w:rFonts w:eastAsia="仿宋_GB2312"/>
          <w:sz w:val="32"/>
          <w:szCs w:val="32"/>
        </w:rPr>
        <w:t>个、高职</w:t>
      </w:r>
      <w:r w:rsidRPr="00787B88">
        <w:rPr>
          <w:rFonts w:eastAsia="仿宋_GB2312"/>
          <w:sz w:val="32"/>
          <w:szCs w:val="32"/>
        </w:rPr>
        <w:t>10</w:t>
      </w:r>
      <w:r w:rsidRPr="00787B88">
        <w:rPr>
          <w:rFonts w:eastAsia="仿宋_GB2312"/>
          <w:sz w:val="32"/>
          <w:szCs w:val="32"/>
        </w:rPr>
        <w:t>个，</w:t>
      </w:r>
      <w:r w:rsidRPr="00787B88">
        <w:rPr>
          <w:rFonts w:eastAsia="仿宋_GB2312"/>
          <w:sz w:val="32"/>
          <w:szCs w:val="32"/>
        </w:rPr>
        <w:t>2020</w:t>
      </w:r>
      <w:r w:rsidRPr="00787B88">
        <w:rPr>
          <w:rFonts w:eastAsia="仿宋_GB2312"/>
          <w:sz w:val="32"/>
          <w:szCs w:val="32"/>
        </w:rPr>
        <w:t>年中职遴选建设</w:t>
      </w:r>
      <w:r w:rsidRPr="00787B88">
        <w:rPr>
          <w:rFonts w:eastAsia="仿宋_GB2312"/>
          <w:sz w:val="32"/>
          <w:szCs w:val="32"/>
        </w:rPr>
        <w:t>8</w:t>
      </w:r>
      <w:r w:rsidRPr="00787B88">
        <w:rPr>
          <w:rFonts w:eastAsia="仿宋_GB2312"/>
          <w:sz w:val="32"/>
          <w:szCs w:val="32"/>
        </w:rPr>
        <w:t>个，高职遴选建设</w:t>
      </w:r>
      <w:r w:rsidRPr="00787B88">
        <w:rPr>
          <w:rFonts w:eastAsia="仿宋_GB2312"/>
          <w:sz w:val="32"/>
          <w:szCs w:val="32"/>
        </w:rPr>
        <w:t>4</w:t>
      </w:r>
      <w:r w:rsidRPr="00787B88">
        <w:rPr>
          <w:rFonts w:eastAsia="仿宋_GB2312"/>
          <w:sz w:val="32"/>
          <w:szCs w:val="32"/>
        </w:rPr>
        <w:t>个。通过高水平教学团队示范，提升教师教学能力和专业技能，落实立德树人根本任务，提高技能人才培养水平，增强技术创新服务能力，辐射带动全省职业院校</w:t>
      </w:r>
      <w:r w:rsidRPr="00787B88">
        <w:rPr>
          <w:rFonts w:eastAsia="仿宋_GB2312"/>
          <w:sz w:val="32"/>
          <w:szCs w:val="32"/>
        </w:rPr>
        <w:t>“</w:t>
      </w:r>
      <w:r w:rsidRPr="00787B88">
        <w:rPr>
          <w:rFonts w:eastAsia="仿宋_GB2312"/>
          <w:sz w:val="32"/>
          <w:szCs w:val="32"/>
        </w:rPr>
        <w:t>双师型</w:t>
      </w:r>
      <w:r w:rsidRPr="00787B88">
        <w:rPr>
          <w:rFonts w:eastAsia="仿宋_GB2312"/>
          <w:sz w:val="32"/>
          <w:szCs w:val="32"/>
        </w:rPr>
        <w:t>”</w:t>
      </w:r>
      <w:r w:rsidRPr="00787B88">
        <w:rPr>
          <w:rFonts w:eastAsia="仿宋_GB2312"/>
          <w:sz w:val="32"/>
          <w:szCs w:val="32"/>
        </w:rPr>
        <w:t>教师队伍建设，努力打造名师引领、骨干支撑、专兼结合、</w:t>
      </w:r>
      <w:proofErr w:type="gramStart"/>
      <w:r w:rsidRPr="00787B88">
        <w:rPr>
          <w:rFonts w:eastAsia="仿宋_GB2312"/>
          <w:sz w:val="32"/>
          <w:szCs w:val="32"/>
        </w:rPr>
        <w:t>德技双</w:t>
      </w:r>
      <w:proofErr w:type="gramEnd"/>
      <w:r w:rsidRPr="00787B88">
        <w:rPr>
          <w:rFonts w:eastAsia="仿宋_GB2312"/>
          <w:sz w:val="32"/>
          <w:szCs w:val="32"/>
        </w:rPr>
        <w:t>馨的高素质教学团队。</w:t>
      </w:r>
    </w:p>
    <w:p w:rsidR="00D41800" w:rsidRPr="00787B88" w:rsidRDefault="00D41800" w:rsidP="00D41800">
      <w:pPr>
        <w:spacing w:line="600" w:lineRule="exact"/>
        <w:ind w:firstLineChars="200" w:firstLine="640"/>
        <w:rPr>
          <w:rFonts w:eastAsia="黑体"/>
          <w:sz w:val="32"/>
          <w:szCs w:val="32"/>
        </w:rPr>
      </w:pPr>
      <w:r w:rsidRPr="00787B88">
        <w:rPr>
          <w:rFonts w:eastAsia="黑体"/>
          <w:sz w:val="32"/>
          <w:szCs w:val="32"/>
        </w:rPr>
        <w:t>二、基本原则</w:t>
      </w:r>
    </w:p>
    <w:p w:rsidR="00D41800" w:rsidRPr="00787B88" w:rsidRDefault="00D41800" w:rsidP="00D41800">
      <w:pPr>
        <w:spacing w:line="600" w:lineRule="exact"/>
        <w:ind w:firstLineChars="200" w:firstLine="643"/>
        <w:rPr>
          <w:rFonts w:eastAsia="仿宋_GB2312"/>
          <w:sz w:val="32"/>
          <w:szCs w:val="32"/>
        </w:rPr>
      </w:pPr>
      <w:r w:rsidRPr="00787B88">
        <w:rPr>
          <w:rFonts w:eastAsia="楷体_GB2312"/>
          <w:b/>
          <w:sz w:val="32"/>
          <w:szCs w:val="32"/>
        </w:rPr>
        <w:t>1.</w:t>
      </w:r>
      <w:r w:rsidRPr="00787B88">
        <w:rPr>
          <w:rFonts w:eastAsia="楷体_GB2312"/>
          <w:b/>
          <w:sz w:val="32"/>
          <w:szCs w:val="32"/>
        </w:rPr>
        <w:t>统筹规划，分级创建。</w:t>
      </w:r>
      <w:r w:rsidRPr="00787B88">
        <w:rPr>
          <w:rFonts w:eastAsia="仿宋_GB2312"/>
          <w:sz w:val="32"/>
          <w:szCs w:val="32"/>
        </w:rPr>
        <w:t>突出教学团队在技能人才培养中的基础作用，指导各地各职业院校因地制宜统筹制定教学团队建设规划，推动国家、省、市、校四级专业教学团队建设。充分发挥国家和省级专业教学团队示范引领作用，以点带面整体推动职业院校教育教学改革和社会服务能力提升。</w:t>
      </w:r>
    </w:p>
    <w:p w:rsidR="00D41800" w:rsidRPr="00787B88" w:rsidRDefault="00D41800" w:rsidP="00D41800">
      <w:pPr>
        <w:spacing w:line="600" w:lineRule="exact"/>
        <w:ind w:firstLineChars="200" w:firstLine="643"/>
        <w:rPr>
          <w:rFonts w:eastAsia="仿宋_GB2312"/>
          <w:sz w:val="32"/>
          <w:szCs w:val="32"/>
        </w:rPr>
      </w:pPr>
      <w:r w:rsidRPr="00787B88">
        <w:rPr>
          <w:rFonts w:eastAsia="楷体_GB2312"/>
          <w:b/>
          <w:sz w:val="32"/>
          <w:szCs w:val="32"/>
        </w:rPr>
        <w:t>2.</w:t>
      </w:r>
      <w:r w:rsidRPr="00787B88">
        <w:rPr>
          <w:rFonts w:eastAsia="楷体_GB2312"/>
          <w:b/>
          <w:sz w:val="32"/>
          <w:szCs w:val="32"/>
        </w:rPr>
        <w:t>校企合作，协同培育。</w:t>
      </w:r>
      <w:r w:rsidRPr="00787B88">
        <w:rPr>
          <w:rFonts w:eastAsia="仿宋_GB2312"/>
          <w:sz w:val="32"/>
          <w:szCs w:val="32"/>
        </w:rPr>
        <w:t>深化产教融合、校企合作，推动职业院校与行业企业专业共建、资源共享、人才共育，建设命运共同体。支持企业深度参与教师能力建设和资源配置，推动企业工程技术人员、高技能人才和职业院校教师双向流动，建立学校教师与产业导师相结合的</w:t>
      </w:r>
      <w:r w:rsidRPr="00787B88">
        <w:rPr>
          <w:rFonts w:eastAsia="仿宋_GB2312"/>
          <w:sz w:val="32"/>
          <w:szCs w:val="32"/>
        </w:rPr>
        <w:t>“</w:t>
      </w:r>
      <w:r w:rsidRPr="00787B88">
        <w:rPr>
          <w:rFonts w:eastAsia="仿宋_GB2312"/>
          <w:sz w:val="32"/>
          <w:szCs w:val="32"/>
        </w:rPr>
        <w:t>双师</w:t>
      </w:r>
      <w:r w:rsidRPr="00787B88">
        <w:rPr>
          <w:rFonts w:eastAsia="仿宋_GB2312"/>
          <w:sz w:val="32"/>
          <w:szCs w:val="32"/>
        </w:rPr>
        <w:t>”</w:t>
      </w:r>
      <w:r w:rsidRPr="00787B88">
        <w:rPr>
          <w:rFonts w:eastAsia="仿宋_GB2312"/>
          <w:sz w:val="32"/>
          <w:szCs w:val="32"/>
        </w:rPr>
        <w:t>团队。</w:t>
      </w:r>
    </w:p>
    <w:p w:rsidR="00D41800" w:rsidRPr="00787B88" w:rsidRDefault="00D41800" w:rsidP="00D41800">
      <w:pPr>
        <w:spacing w:line="600" w:lineRule="exact"/>
        <w:ind w:firstLineChars="200" w:firstLine="643"/>
        <w:rPr>
          <w:rFonts w:eastAsia="仿宋_GB2312"/>
          <w:sz w:val="32"/>
          <w:szCs w:val="32"/>
        </w:rPr>
      </w:pPr>
      <w:r w:rsidRPr="00787B88">
        <w:rPr>
          <w:rFonts w:eastAsia="楷体_GB2312"/>
          <w:b/>
          <w:sz w:val="32"/>
          <w:szCs w:val="32"/>
        </w:rPr>
        <w:t>3.</w:t>
      </w:r>
      <w:r w:rsidRPr="00787B88">
        <w:rPr>
          <w:rFonts w:eastAsia="楷体_GB2312"/>
          <w:b/>
          <w:sz w:val="32"/>
          <w:szCs w:val="32"/>
        </w:rPr>
        <w:t>择优遴选，动态管理。</w:t>
      </w:r>
      <w:r w:rsidRPr="00787B88">
        <w:rPr>
          <w:rFonts w:eastAsia="仿宋_GB2312"/>
          <w:sz w:val="32"/>
          <w:szCs w:val="32"/>
        </w:rPr>
        <w:t>重点遴选立项对接区域经济社会发展、产业转型升级和企业岗位（群），覆盖学校重点建</w:t>
      </w:r>
      <w:r w:rsidRPr="00787B88">
        <w:rPr>
          <w:rFonts w:eastAsia="仿宋_GB2312"/>
          <w:sz w:val="32"/>
          <w:szCs w:val="32"/>
        </w:rPr>
        <w:lastRenderedPageBreak/>
        <w:t>设的特色专业（群）的教学团队。优化立项条件，规范推荐程序，择优遴选立项，注重过程培育，坚持绩效考核，实行动态管理，强化考核验收，确保专业教学团队建设水平。</w:t>
      </w:r>
    </w:p>
    <w:p w:rsidR="00D41800" w:rsidRPr="00787B88" w:rsidRDefault="00D41800" w:rsidP="00D41800">
      <w:pPr>
        <w:spacing w:line="600" w:lineRule="exact"/>
        <w:ind w:firstLineChars="200" w:firstLine="640"/>
        <w:rPr>
          <w:rFonts w:eastAsia="黑体"/>
          <w:sz w:val="32"/>
          <w:szCs w:val="32"/>
        </w:rPr>
      </w:pPr>
      <w:r w:rsidRPr="00787B88">
        <w:rPr>
          <w:rFonts w:eastAsia="黑体"/>
          <w:sz w:val="32"/>
          <w:szCs w:val="32"/>
        </w:rPr>
        <w:t>三、立项条件</w:t>
      </w:r>
    </w:p>
    <w:p w:rsidR="00D41800" w:rsidRPr="00787B88" w:rsidRDefault="00D41800" w:rsidP="00D41800">
      <w:pPr>
        <w:spacing w:line="600" w:lineRule="exact"/>
        <w:ind w:firstLineChars="200" w:firstLine="643"/>
        <w:rPr>
          <w:rFonts w:eastAsia="仿宋_GB2312"/>
          <w:sz w:val="32"/>
          <w:szCs w:val="32"/>
        </w:rPr>
      </w:pPr>
      <w:r w:rsidRPr="00787B88">
        <w:rPr>
          <w:rFonts w:eastAsia="楷体_GB2312"/>
          <w:b/>
          <w:sz w:val="32"/>
          <w:szCs w:val="32"/>
        </w:rPr>
        <w:t>1.</w:t>
      </w:r>
      <w:r w:rsidRPr="00787B88">
        <w:rPr>
          <w:rFonts w:eastAsia="楷体_GB2312"/>
          <w:b/>
          <w:sz w:val="32"/>
          <w:szCs w:val="32"/>
        </w:rPr>
        <w:t>团队师德师风高尚。</w:t>
      </w:r>
      <w:r w:rsidRPr="00787B88">
        <w:rPr>
          <w:rFonts w:eastAsia="仿宋_GB2312"/>
          <w:sz w:val="32"/>
          <w:szCs w:val="32"/>
        </w:rPr>
        <w:t>全面贯彻党的教育方针，坚持</w:t>
      </w:r>
      <w:r w:rsidRPr="00787B88">
        <w:rPr>
          <w:rFonts w:eastAsia="仿宋_GB2312"/>
          <w:sz w:val="32"/>
          <w:szCs w:val="32"/>
        </w:rPr>
        <w:t>“</w:t>
      </w:r>
      <w:r w:rsidRPr="00787B88">
        <w:rPr>
          <w:rFonts w:eastAsia="仿宋_GB2312"/>
          <w:sz w:val="32"/>
          <w:szCs w:val="32"/>
        </w:rPr>
        <w:t>四个相统一</w:t>
      </w:r>
      <w:r w:rsidRPr="00787B88">
        <w:rPr>
          <w:rFonts w:eastAsia="仿宋_GB2312"/>
          <w:sz w:val="32"/>
          <w:szCs w:val="32"/>
        </w:rPr>
        <w:t>”</w:t>
      </w:r>
      <w:r w:rsidRPr="00787B88">
        <w:rPr>
          <w:rFonts w:eastAsia="仿宋_GB2312"/>
          <w:sz w:val="32"/>
          <w:szCs w:val="32"/>
        </w:rPr>
        <w:t>，推动全员全过程全方位</w:t>
      </w:r>
      <w:r w:rsidRPr="00787B88">
        <w:rPr>
          <w:rFonts w:eastAsia="仿宋_GB2312"/>
          <w:sz w:val="32"/>
          <w:szCs w:val="32"/>
        </w:rPr>
        <w:t>“</w:t>
      </w:r>
      <w:r w:rsidRPr="00787B88">
        <w:rPr>
          <w:rFonts w:eastAsia="仿宋_GB2312"/>
          <w:sz w:val="32"/>
          <w:szCs w:val="32"/>
        </w:rPr>
        <w:t>三全育人</w:t>
      </w:r>
      <w:r w:rsidRPr="00787B88">
        <w:rPr>
          <w:rFonts w:eastAsia="仿宋_GB2312"/>
          <w:sz w:val="32"/>
          <w:szCs w:val="32"/>
        </w:rPr>
        <w:t>”</w:t>
      </w:r>
      <w:r w:rsidRPr="00787B88">
        <w:rPr>
          <w:rFonts w:eastAsia="仿宋_GB2312"/>
          <w:sz w:val="32"/>
          <w:szCs w:val="32"/>
        </w:rPr>
        <w:t>。团队教师时刻铭记教书育人使命，坚守专业精神、职业精神和工匠精神，</w:t>
      </w:r>
      <w:proofErr w:type="gramStart"/>
      <w:r w:rsidRPr="00787B88">
        <w:rPr>
          <w:rFonts w:eastAsia="仿宋_GB2312"/>
          <w:sz w:val="32"/>
          <w:szCs w:val="32"/>
        </w:rPr>
        <w:t>践行</w:t>
      </w:r>
      <w:proofErr w:type="gramEnd"/>
      <w:r w:rsidRPr="00787B88">
        <w:rPr>
          <w:rFonts w:eastAsia="仿宋_GB2312"/>
          <w:sz w:val="32"/>
          <w:szCs w:val="32"/>
        </w:rPr>
        <w:t>社会主义核心价值观，以德立身、以德立学、以德立教，争做学生锤炼品格、学习知识、创新思维、奉献祖国的引路人，广受师生好评。团队成员无违反师德师风情况。团队成员获市级以上师德师风荣誉或者奖励优先。</w:t>
      </w:r>
    </w:p>
    <w:p w:rsidR="00D41800" w:rsidRPr="00787B88" w:rsidRDefault="00D41800" w:rsidP="00D41800">
      <w:pPr>
        <w:spacing w:line="600" w:lineRule="exact"/>
        <w:ind w:firstLineChars="200" w:firstLine="643"/>
        <w:rPr>
          <w:rFonts w:eastAsia="仿宋_GB2312"/>
          <w:sz w:val="32"/>
          <w:szCs w:val="32"/>
        </w:rPr>
      </w:pPr>
      <w:r w:rsidRPr="00787B88">
        <w:rPr>
          <w:rFonts w:eastAsia="楷体_GB2312"/>
          <w:b/>
          <w:sz w:val="32"/>
          <w:szCs w:val="32"/>
        </w:rPr>
        <w:t>2.</w:t>
      </w:r>
      <w:r w:rsidRPr="00787B88">
        <w:rPr>
          <w:rFonts w:eastAsia="楷体_GB2312"/>
          <w:b/>
          <w:sz w:val="32"/>
          <w:szCs w:val="32"/>
        </w:rPr>
        <w:t>团队结构科学合理。</w:t>
      </w:r>
      <w:r w:rsidRPr="00787B88">
        <w:rPr>
          <w:rFonts w:eastAsia="仿宋_GB2312"/>
          <w:sz w:val="32"/>
          <w:szCs w:val="32"/>
        </w:rPr>
        <w:t>团队骨干成员相对稳定，年龄、专业和职称结构合理，每名教师只能参与</w:t>
      </w:r>
      <w:r w:rsidRPr="00787B88">
        <w:rPr>
          <w:rFonts w:eastAsia="仿宋_GB2312"/>
          <w:sz w:val="32"/>
          <w:szCs w:val="32"/>
        </w:rPr>
        <w:t>1</w:t>
      </w:r>
      <w:r w:rsidRPr="00787B88">
        <w:rPr>
          <w:rFonts w:eastAsia="仿宋_GB2312"/>
          <w:sz w:val="32"/>
          <w:szCs w:val="32"/>
        </w:rPr>
        <w:t>个省级专业教学团队；专业教学团队涵盖专业课教师、实习指导教师和企业兼职教师；</w:t>
      </w:r>
      <w:proofErr w:type="gramStart"/>
      <w:r w:rsidRPr="00787B88">
        <w:rPr>
          <w:rFonts w:eastAsia="仿宋_GB2312"/>
          <w:sz w:val="32"/>
          <w:szCs w:val="32"/>
        </w:rPr>
        <w:t>思政教学</w:t>
      </w:r>
      <w:proofErr w:type="gramEnd"/>
      <w:r w:rsidRPr="00787B88">
        <w:rPr>
          <w:rFonts w:eastAsia="仿宋_GB2312"/>
          <w:sz w:val="32"/>
          <w:szCs w:val="32"/>
        </w:rPr>
        <w:t>团队以</w:t>
      </w:r>
      <w:proofErr w:type="gramStart"/>
      <w:r w:rsidRPr="00787B88">
        <w:rPr>
          <w:rFonts w:eastAsia="仿宋_GB2312"/>
          <w:sz w:val="32"/>
          <w:szCs w:val="32"/>
        </w:rPr>
        <w:t>思政课</w:t>
      </w:r>
      <w:proofErr w:type="gramEnd"/>
      <w:r w:rsidRPr="00787B88">
        <w:rPr>
          <w:rFonts w:eastAsia="仿宋_GB2312"/>
          <w:sz w:val="32"/>
          <w:szCs w:val="32"/>
        </w:rPr>
        <w:t>教师为主（占</w:t>
      </w:r>
      <w:r w:rsidRPr="00787B88">
        <w:rPr>
          <w:rFonts w:eastAsia="仿宋_GB2312"/>
          <w:sz w:val="32"/>
          <w:szCs w:val="32"/>
        </w:rPr>
        <w:t>2/3</w:t>
      </w:r>
      <w:r w:rsidRPr="00787B88">
        <w:rPr>
          <w:rFonts w:eastAsia="仿宋_GB2312"/>
          <w:sz w:val="32"/>
          <w:szCs w:val="32"/>
        </w:rPr>
        <w:t>以上），兼顾</w:t>
      </w:r>
      <w:proofErr w:type="gramStart"/>
      <w:r w:rsidRPr="00787B88">
        <w:rPr>
          <w:rFonts w:eastAsia="仿宋_GB2312"/>
          <w:sz w:val="32"/>
          <w:szCs w:val="32"/>
        </w:rPr>
        <w:t>课程思政经验</w:t>
      </w:r>
      <w:proofErr w:type="gramEnd"/>
      <w:r w:rsidRPr="00787B88">
        <w:rPr>
          <w:rFonts w:eastAsia="仿宋_GB2312"/>
          <w:sz w:val="32"/>
          <w:szCs w:val="32"/>
        </w:rPr>
        <w:t>丰富的其他课程教师（不占专业教学团队名额）。中职团队骨干成员一般</w:t>
      </w:r>
      <w:r w:rsidRPr="00787B88">
        <w:rPr>
          <w:rFonts w:eastAsia="仿宋_GB2312"/>
          <w:sz w:val="32"/>
          <w:szCs w:val="32"/>
        </w:rPr>
        <w:t>6</w:t>
      </w:r>
      <w:r w:rsidRPr="00787B88">
        <w:rPr>
          <w:rFonts w:eastAsia="仿宋_GB2312"/>
          <w:sz w:val="32"/>
          <w:szCs w:val="32"/>
        </w:rPr>
        <w:t>－</w:t>
      </w:r>
      <w:r w:rsidRPr="00787B88">
        <w:rPr>
          <w:rFonts w:eastAsia="仿宋_GB2312"/>
          <w:sz w:val="32"/>
          <w:szCs w:val="32"/>
        </w:rPr>
        <w:t>10</w:t>
      </w:r>
      <w:r w:rsidRPr="00787B88">
        <w:rPr>
          <w:rFonts w:eastAsia="仿宋_GB2312"/>
          <w:sz w:val="32"/>
          <w:szCs w:val="32"/>
        </w:rPr>
        <w:t>人，</w:t>
      </w:r>
      <w:r w:rsidRPr="00787B88">
        <w:rPr>
          <w:rFonts w:eastAsia="仿宋_GB2312"/>
          <w:sz w:val="32"/>
          <w:szCs w:val="32"/>
        </w:rPr>
        <w:t>“</w:t>
      </w:r>
      <w:r w:rsidRPr="00787B88">
        <w:rPr>
          <w:rFonts w:eastAsia="仿宋_GB2312"/>
          <w:sz w:val="32"/>
          <w:szCs w:val="32"/>
        </w:rPr>
        <w:t>双师型</w:t>
      </w:r>
      <w:r w:rsidRPr="00787B88">
        <w:rPr>
          <w:rFonts w:eastAsia="仿宋_GB2312"/>
          <w:sz w:val="32"/>
          <w:szCs w:val="32"/>
        </w:rPr>
        <w:t>”</w:t>
      </w:r>
      <w:r w:rsidRPr="00787B88">
        <w:rPr>
          <w:rFonts w:eastAsia="仿宋_GB2312"/>
          <w:sz w:val="32"/>
          <w:szCs w:val="32"/>
        </w:rPr>
        <w:t>教师占</w:t>
      </w:r>
      <w:r w:rsidRPr="00787B88">
        <w:rPr>
          <w:rFonts w:eastAsia="仿宋_GB2312"/>
          <w:sz w:val="32"/>
          <w:szCs w:val="32"/>
        </w:rPr>
        <w:t>40%</w:t>
      </w:r>
      <w:r w:rsidRPr="00787B88">
        <w:rPr>
          <w:rFonts w:eastAsia="仿宋_GB2312"/>
          <w:sz w:val="32"/>
          <w:szCs w:val="32"/>
        </w:rPr>
        <w:t>以上，具有高级专业技术职称（职务）或相关高级以上职业资格证的教师占</w:t>
      </w:r>
      <w:r w:rsidRPr="00787B88">
        <w:rPr>
          <w:rFonts w:eastAsia="仿宋_GB2312"/>
          <w:sz w:val="32"/>
          <w:szCs w:val="32"/>
        </w:rPr>
        <w:t>20%</w:t>
      </w:r>
      <w:r w:rsidRPr="00787B88">
        <w:rPr>
          <w:rFonts w:eastAsia="仿宋_GB2312"/>
          <w:sz w:val="32"/>
          <w:szCs w:val="32"/>
        </w:rPr>
        <w:t>以上，有三年以上行业企业工作经历的专业技术人员不少于</w:t>
      </w:r>
      <w:r w:rsidRPr="00787B88">
        <w:rPr>
          <w:rFonts w:eastAsia="仿宋_GB2312"/>
          <w:sz w:val="32"/>
          <w:szCs w:val="32"/>
        </w:rPr>
        <w:t>1</w:t>
      </w:r>
      <w:r w:rsidRPr="00787B88">
        <w:rPr>
          <w:rFonts w:eastAsia="仿宋_GB2312"/>
          <w:sz w:val="32"/>
          <w:szCs w:val="32"/>
        </w:rPr>
        <w:t>名；高职团队骨干成员一般</w:t>
      </w:r>
      <w:r w:rsidRPr="00787B88">
        <w:rPr>
          <w:rFonts w:eastAsia="仿宋_GB2312"/>
          <w:sz w:val="32"/>
          <w:szCs w:val="32"/>
        </w:rPr>
        <w:t>10</w:t>
      </w:r>
      <w:r w:rsidRPr="00787B88">
        <w:rPr>
          <w:rFonts w:eastAsia="仿宋_GB2312"/>
          <w:sz w:val="32"/>
          <w:szCs w:val="32"/>
        </w:rPr>
        <w:t>－</w:t>
      </w:r>
      <w:r w:rsidRPr="00787B88">
        <w:rPr>
          <w:rFonts w:eastAsia="仿宋_GB2312"/>
          <w:sz w:val="32"/>
          <w:szCs w:val="32"/>
        </w:rPr>
        <w:t>15</w:t>
      </w:r>
      <w:r w:rsidRPr="00787B88">
        <w:rPr>
          <w:rFonts w:eastAsia="仿宋_GB2312"/>
          <w:sz w:val="32"/>
          <w:szCs w:val="32"/>
        </w:rPr>
        <w:t>人，</w:t>
      </w:r>
      <w:r w:rsidRPr="00787B88">
        <w:rPr>
          <w:rFonts w:eastAsia="仿宋_GB2312"/>
          <w:sz w:val="32"/>
          <w:szCs w:val="32"/>
        </w:rPr>
        <w:t>“</w:t>
      </w:r>
      <w:r w:rsidRPr="00787B88">
        <w:rPr>
          <w:rFonts w:eastAsia="仿宋_GB2312"/>
          <w:sz w:val="32"/>
          <w:szCs w:val="32"/>
        </w:rPr>
        <w:t>双师型</w:t>
      </w:r>
      <w:r w:rsidRPr="00787B88">
        <w:rPr>
          <w:rFonts w:eastAsia="仿宋_GB2312"/>
          <w:sz w:val="32"/>
          <w:szCs w:val="32"/>
        </w:rPr>
        <w:t>”</w:t>
      </w:r>
      <w:r w:rsidRPr="00787B88">
        <w:rPr>
          <w:rFonts w:eastAsia="仿宋_GB2312"/>
          <w:sz w:val="32"/>
          <w:szCs w:val="32"/>
        </w:rPr>
        <w:t>教师占</w:t>
      </w:r>
      <w:r w:rsidRPr="00787B88">
        <w:rPr>
          <w:rFonts w:eastAsia="仿宋_GB2312"/>
          <w:sz w:val="32"/>
          <w:szCs w:val="32"/>
        </w:rPr>
        <w:t>50%</w:t>
      </w:r>
      <w:r w:rsidRPr="00787B88">
        <w:rPr>
          <w:rFonts w:eastAsia="仿宋_GB2312"/>
          <w:sz w:val="32"/>
          <w:szCs w:val="32"/>
        </w:rPr>
        <w:t>以上，具有高级专业技术职称（职务）或相关高级以上职业资格证的教师占</w:t>
      </w:r>
      <w:r w:rsidRPr="00787B88">
        <w:rPr>
          <w:rFonts w:eastAsia="仿宋_GB2312"/>
          <w:sz w:val="32"/>
          <w:szCs w:val="32"/>
        </w:rPr>
        <w:t>40%</w:t>
      </w:r>
      <w:r w:rsidRPr="00787B88">
        <w:rPr>
          <w:rFonts w:eastAsia="仿宋_GB2312"/>
          <w:sz w:val="32"/>
          <w:szCs w:val="32"/>
        </w:rPr>
        <w:t>以上，有三年以上行业企业工作经历的成员不少于</w:t>
      </w:r>
      <w:r w:rsidRPr="00787B88">
        <w:rPr>
          <w:rFonts w:eastAsia="仿宋_GB2312"/>
          <w:sz w:val="32"/>
          <w:szCs w:val="32"/>
        </w:rPr>
        <w:t>2</w:t>
      </w:r>
      <w:r w:rsidRPr="00787B88">
        <w:rPr>
          <w:rFonts w:eastAsia="仿宋_GB2312"/>
          <w:sz w:val="32"/>
          <w:szCs w:val="32"/>
        </w:rPr>
        <w:t>名。</w:t>
      </w:r>
    </w:p>
    <w:p w:rsidR="00D41800" w:rsidRPr="00787B88" w:rsidRDefault="00D41800" w:rsidP="00D41800">
      <w:pPr>
        <w:tabs>
          <w:tab w:val="left" w:pos="5812"/>
        </w:tabs>
        <w:spacing w:line="600" w:lineRule="exact"/>
        <w:ind w:firstLineChars="200" w:firstLine="643"/>
        <w:rPr>
          <w:rFonts w:eastAsia="仿宋_GB2312"/>
          <w:sz w:val="32"/>
          <w:szCs w:val="32"/>
        </w:rPr>
      </w:pPr>
      <w:r w:rsidRPr="00787B88">
        <w:rPr>
          <w:rFonts w:eastAsia="楷体_GB2312"/>
          <w:b/>
          <w:sz w:val="32"/>
          <w:szCs w:val="32"/>
        </w:rPr>
        <w:lastRenderedPageBreak/>
        <w:t>3.</w:t>
      </w:r>
      <w:r w:rsidRPr="00787B88">
        <w:rPr>
          <w:rFonts w:eastAsia="楷体_GB2312"/>
          <w:b/>
          <w:sz w:val="32"/>
          <w:szCs w:val="32"/>
        </w:rPr>
        <w:t>团队负责人能力突出。</w:t>
      </w:r>
      <w:r w:rsidRPr="00787B88">
        <w:rPr>
          <w:rFonts w:eastAsia="仿宋_GB2312"/>
          <w:sz w:val="32"/>
          <w:szCs w:val="32"/>
        </w:rPr>
        <w:t>团队负责人应是具有相关专业背景，有丰富的教育教学、课程开发经验和企业实践经历的专业带头人；具有较强的组织协调能力、团队合作精神、改革创新意识、技术创新推广能力和较高的学术（技术）成就；原则上应具有高级专业技术职称（职务），年龄一般不超过</w:t>
      </w:r>
      <w:r w:rsidRPr="00787B88">
        <w:rPr>
          <w:rFonts w:eastAsia="仿宋_GB2312"/>
          <w:sz w:val="32"/>
          <w:szCs w:val="32"/>
        </w:rPr>
        <w:t>55</w:t>
      </w:r>
      <w:r w:rsidRPr="00787B88">
        <w:rPr>
          <w:rFonts w:eastAsia="仿宋_GB2312"/>
          <w:sz w:val="32"/>
          <w:szCs w:val="32"/>
        </w:rPr>
        <w:t>周岁；专业教学团队负责人能准确把握产业发展趋势及职业岗位需求，</w:t>
      </w:r>
      <w:proofErr w:type="gramStart"/>
      <w:r w:rsidRPr="00787B88">
        <w:rPr>
          <w:rFonts w:eastAsia="仿宋_GB2312"/>
          <w:sz w:val="32"/>
          <w:szCs w:val="32"/>
        </w:rPr>
        <w:t>思政教学</w:t>
      </w:r>
      <w:proofErr w:type="gramEnd"/>
      <w:r w:rsidRPr="00787B88">
        <w:rPr>
          <w:rFonts w:eastAsia="仿宋_GB2312"/>
          <w:sz w:val="32"/>
          <w:szCs w:val="32"/>
        </w:rPr>
        <w:t>团队负责人能准确把握党和国家关于新时代学校思想政治理论</w:t>
      </w:r>
      <w:proofErr w:type="gramStart"/>
      <w:r w:rsidRPr="00787B88">
        <w:rPr>
          <w:rFonts w:eastAsia="仿宋_GB2312"/>
          <w:sz w:val="32"/>
          <w:szCs w:val="32"/>
        </w:rPr>
        <w:t>课改革</w:t>
      </w:r>
      <w:proofErr w:type="gramEnd"/>
      <w:r w:rsidRPr="00787B88">
        <w:rPr>
          <w:rFonts w:eastAsia="仿宋_GB2312"/>
          <w:sz w:val="32"/>
          <w:szCs w:val="32"/>
        </w:rPr>
        <w:t>创新的要求，熟悉相关专业教学标准、职业技能等级标准或职业标准。</w:t>
      </w:r>
      <w:r w:rsidRPr="00787B88">
        <w:rPr>
          <w:rFonts w:eastAsia="仿宋_GB2312"/>
          <w:sz w:val="32"/>
          <w:szCs w:val="32"/>
        </w:rPr>
        <w:t>“</w:t>
      </w:r>
      <w:r w:rsidRPr="00787B88">
        <w:rPr>
          <w:rFonts w:eastAsia="仿宋_GB2312"/>
          <w:sz w:val="32"/>
          <w:szCs w:val="32"/>
        </w:rPr>
        <w:t>国家高层次人才特殊支持计划</w:t>
      </w:r>
      <w:r w:rsidRPr="00787B88">
        <w:rPr>
          <w:rFonts w:eastAsia="仿宋_GB2312"/>
          <w:sz w:val="32"/>
          <w:szCs w:val="32"/>
        </w:rPr>
        <w:t xml:space="preserve">” </w:t>
      </w:r>
      <w:r w:rsidRPr="00787B88">
        <w:rPr>
          <w:rFonts w:eastAsia="仿宋_GB2312"/>
          <w:sz w:val="32"/>
          <w:szCs w:val="32"/>
        </w:rPr>
        <w:t>和湖南省新世纪</w:t>
      </w:r>
      <w:r w:rsidRPr="00787B88">
        <w:rPr>
          <w:rFonts w:eastAsia="仿宋_GB2312"/>
          <w:sz w:val="32"/>
          <w:szCs w:val="32"/>
        </w:rPr>
        <w:t>121</w:t>
      </w:r>
      <w:r w:rsidRPr="00787B88">
        <w:rPr>
          <w:rFonts w:eastAsia="仿宋_GB2312"/>
          <w:sz w:val="32"/>
          <w:szCs w:val="32"/>
        </w:rPr>
        <w:t>人才工程入选对象、国务院和省政府特殊津贴专家、湖</w:t>
      </w:r>
      <w:proofErr w:type="gramStart"/>
      <w:r w:rsidRPr="00787B88">
        <w:rPr>
          <w:rFonts w:eastAsia="仿宋_GB2312"/>
          <w:sz w:val="32"/>
          <w:szCs w:val="32"/>
        </w:rPr>
        <w:t>湘智库</w:t>
      </w:r>
      <w:proofErr w:type="gramEnd"/>
      <w:r w:rsidRPr="00787B88">
        <w:rPr>
          <w:rFonts w:eastAsia="仿宋_GB2312"/>
          <w:sz w:val="32"/>
          <w:szCs w:val="32"/>
        </w:rPr>
        <w:t>专家、二级教授、芙蓉学者、芙蓉教学名师、省级教学名师、</w:t>
      </w:r>
      <w:proofErr w:type="gramStart"/>
      <w:r w:rsidRPr="00787B88">
        <w:rPr>
          <w:rFonts w:eastAsia="仿宋_GB2312"/>
          <w:sz w:val="32"/>
          <w:szCs w:val="32"/>
        </w:rPr>
        <w:t>中职正高级讲师</w:t>
      </w:r>
      <w:proofErr w:type="gramEnd"/>
      <w:r w:rsidRPr="00787B88">
        <w:rPr>
          <w:rFonts w:eastAsia="仿宋_GB2312"/>
          <w:sz w:val="32"/>
          <w:szCs w:val="32"/>
        </w:rPr>
        <w:t>、市级以上学科（专业）带头人、市级以上党委政府及行业认定的专家，或牵头建有市级以上名师工作室、教师技艺技能传承创新平台、技能大师工作室者优先。</w:t>
      </w:r>
    </w:p>
    <w:p w:rsidR="00D41800" w:rsidRPr="00787B88" w:rsidRDefault="00D41800" w:rsidP="00D41800">
      <w:pPr>
        <w:spacing w:line="600" w:lineRule="exact"/>
        <w:ind w:firstLineChars="200" w:firstLine="643"/>
        <w:rPr>
          <w:rFonts w:eastAsia="仿宋_GB2312"/>
          <w:sz w:val="32"/>
          <w:szCs w:val="32"/>
        </w:rPr>
      </w:pPr>
      <w:r w:rsidRPr="00787B88">
        <w:rPr>
          <w:rFonts w:eastAsia="楷体_GB2312"/>
          <w:b/>
          <w:sz w:val="32"/>
          <w:szCs w:val="32"/>
        </w:rPr>
        <w:t>4.</w:t>
      </w:r>
      <w:r w:rsidRPr="00787B88">
        <w:rPr>
          <w:rFonts w:eastAsia="楷体_GB2312"/>
          <w:b/>
          <w:sz w:val="32"/>
          <w:szCs w:val="32"/>
        </w:rPr>
        <w:t>教学改革基础良好。</w:t>
      </w:r>
      <w:r w:rsidRPr="00787B88">
        <w:rPr>
          <w:rFonts w:eastAsia="仿宋_GB2312"/>
          <w:sz w:val="32"/>
          <w:szCs w:val="32"/>
        </w:rPr>
        <w:t>团队骨干成员具有较强的教学改革、教研科研、技术开发（服务）能力，能及时将研究研发成果融入教育教学实践，善于应用信息技术推动教学方法创新，积极开发各种新型式教材并配套开发信息化资源，教育教学改革和技术开发（服务）成效突出。</w:t>
      </w:r>
      <w:r w:rsidRPr="00787B88">
        <w:rPr>
          <w:rFonts w:eastAsia="仿宋_GB2312" w:hint="eastAsia"/>
          <w:sz w:val="32"/>
          <w:szCs w:val="32"/>
        </w:rPr>
        <w:t>主持</w:t>
      </w:r>
      <w:r w:rsidRPr="00787B88">
        <w:rPr>
          <w:rFonts w:eastAsia="仿宋_GB2312"/>
          <w:sz w:val="32"/>
          <w:szCs w:val="32"/>
        </w:rPr>
        <w:t>市级以上各类教研科研课题或技术开发（服务）项目不少于</w:t>
      </w:r>
      <w:r w:rsidRPr="00787B88">
        <w:rPr>
          <w:rFonts w:eastAsia="仿宋_GB2312"/>
          <w:sz w:val="32"/>
          <w:szCs w:val="32"/>
        </w:rPr>
        <w:t>5</w:t>
      </w:r>
      <w:r w:rsidRPr="00787B88">
        <w:rPr>
          <w:rFonts w:eastAsia="仿宋_GB2312"/>
          <w:sz w:val="32"/>
          <w:szCs w:val="32"/>
        </w:rPr>
        <w:t>项。</w:t>
      </w:r>
      <w:r w:rsidRPr="00787B88">
        <w:rPr>
          <w:rFonts w:eastAsia="仿宋_GB2312" w:hint="eastAsia"/>
          <w:sz w:val="32"/>
          <w:szCs w:val="32"/>
        </w:rPr>
        <w:t>主持</w:t>
      </w:r>
      <w:r w:rsidRPr="00787B88">
        <w:rPr>
          <w:rFonts w:eastAsia="仿宋_GB2312"/>
          <w:sz w:val="32"/>
          <w:szCs w:val="32"/>
        </w:rPr>
        <w:t>国家和省级</w:t>
      </w:r>
      <w:r w:rsidRPr="00787B88">
        <w:rPr>
          <w:rFonts w:eastAsia="仿宋_GB2312"/>
          <w:sz w:val="32"/>
          <w:szCs w:val="32"/>
        </w:rPr>
        <w:t>“</w:t>
      </w:r>
      <w:r w:rsidRPr="00787B88">
        <w:rPr>
          <w:rFonts w:eastAsia="仿宋_GB2312"/>
          <w:sz w:val="32"/>
          <w:szCs w:val="32"/>
        </w:rPr>
        <w:t>三全育人</w:t>
      </w:r>
      <w:r w:rsidRPr="00787B88">
        <w:rPr>
          <w:rFonts w:eastAsia="仿宋_GB2312"/>
          <w:sz w:val="32"/>
          <w:szCs w:val="32"/>
        </w:rPr>
        <w:t>”</w:t>
      </w:r>
      <w:r w:rsidRPr="00787B88">
        <w:rPr>
          <w:rFonts w:eastAsia="仿宋_GB2312"/>
          <w:sz w:val="32"/>
          <w:szCs w:val="32"/>
        </w:rPr>
        <w:t>综合改革试点</w:t>
      </w:r>
      <w:r w:rsidRPr="00787B88">
        <w:rPr>
          <w:rFonts w:eastAsia="仿宋_GB2312" w:hint="eastAsia"/>
          <w:sz w:val="32"/>
          <w:szCs w:val="32"/>
        </w:rPr>
        <w:t>、</w:t>
      </w:r>
      <w:r w:rsidRPr="00787B88">
        <w:rPr>
          <w:rFonts w:eastAsia="仿宋_GB2312"/>
          <w:sz w:val="32"/>
          <w:szCs w:val="32"/>
        </w:rPr>
        <w:t>职业教育专业教学资源库、精品在线开放课程（含资源共享课程、精品视频公开课</w:t>
      </w:r>
      <w:r w:rsidRPr="00787B88">
        <w:rPr>
          <w:rFonts w:eastAsia="仿宋_GB2312"/>
          <w:sz w:val="32"/>
          <w:szCs w:val="32"/>
        </w:rPr>
        <w:lastRenderedPageBreak/>
        <w:t>程、名师空间课堂等）、现代学徒制试点</w:t>
      </w:r>
      <w:r w:rsidRPr="00787B88">
        <w:rPr>
          <w:rFonts w:eastAsia="仿宋_GB2312" w:hint="eastAsia"/>
          <w:sz w:val="32"/>
          <w:szCs w:val="32"/>
        </w:rPr>
        <w:t>和牵头举办市级以上</w:t>
      </w:r>
      <w:r w:rsidRPr="00787B88">
        <w:rPr>
          <w:rFonts w:eastAsia="仿宋_GB2312"/>
          <w:sz w:val="32"/>
          <w:szCs w:val="32"/>
        </w:rPr>
        <w:t>职教集团等项目建设，或获国家和省级教学成果奖、建有全国黄大年式教师团队，或骨干成员参加省级以上教师教学能力竞赛等教学竞赛活动获奖者优先。</w:t>
      </w:r>
    </w:p>
    <w:p w:rsidR="00D41800" w:rsidRPr="00787B88" w:rsidRDefault="00D41800" w:rsidP="00D41800">
      <w:pPr>
        <w:spacing w:line="600" w:lineRule="exact"/>
        <w:ind w:firstLineChars="200" w:firstLine="643"/>
        <w:rPr>
          <w:rFonts w:eastAsia="仿宋_GB2312"/>
          <w:sz w:val="32"/>
          <w:szCs w:val="32"/>
        </w:rPr>
      </w:pPr>
      <w:r w:rsidRPr="00787B88">
        <w:rPr>
          <w:rFonts w:eastAsia="楷体_GB2312"/>
          <w:b/>
          <w:sz w:val="32"/>
          <w:szCs w:val="32"/>
        </w:rPr>
        <w:t>5.</w:t>
      </w:r>
      <w:r w:rsidRPr="00787B88">
        <w:rPr>
          <w:rFonts w:eastAsia="楷体_GB2312"/>
          <w:b/>
          <w:sz w:val="32"/>
          <w:szCs w:val="32"/>
        </w:rPr>
        <w:t>专业特色优势明显。</w:t>
      </w:r>
      <w:r w:rsidRPr="00787B88">
        <w:rPr>
          <w:rFonts w:eastAsia="仿宋_GB2312"/>
          <w:sz w:val="32"/>
          <w:szCs w:val="32"/>
        </w:rPr>
        <w:t>专业教学团队的专业对接区域产业和民生领域，人才培养方案科学，课程体系特色鲜明，技能考核标准完善，校企合作基础良好，学生参加省级以上竞赛成绩优秀，毕业生对口就业率高。学校思想政治教育课程目标明确，课程体系科学，课程内容紧扣时代要求与学生特点，教学实效突出，学生思想政治素质高、道德品质好。</w:t>
      </w:r>
      <w:r w:rsidRPr="00787B88">
        <w:rPr>
          <w:rFonts w:eastAsia="仿宋_GB2312"/>
          <w:sz w:val="32"/>
          <w:szCs w:val="32"/>
        </w:rPr>
        <w:t>“</w:t>
      </w:r>
      <w:r w:rsidRPr="00787B88">
        <w:rPr>
          <w:rFonts w:eastAsia="仿宋_GB2312"/>
          <w:sz w:val="32"/>
          <w:szCs w:val="32"/>
        </w:rPr>
        <w:t>双高计划</w:t>
      </w:r>
      <w:r w:rsidRPr="00787B88">
        <w:rPr>
          <w:rFonts w:eastAsia="仿宋_GB2312"/>
          <w:sz w:val="32"/>
          <w:szCs w:val="32"/>
        </w:rPr>
        <w:t>”</w:t>
      </w:r>
      <w:r w:rsidRPr="00787B88">
        <w:rPr>
          <w:rFonts w:eastAsia="仿宋_GB2312"/>
          <w:sz w:val="32"/>
          <w:szCs w:val="32"/>
        </w:rPr>
        <w:t>入选专业群、省级卓越职业院校重点建设专业群、省级一流（示范）特色专业群的核心专业，教育部遴选认定的示范专业点和骨干专业，国家中职教</w:t>
      </w:r>
      <w:proofErr w:type="gramStart"/>
      <w:r w:rsidRPr="00787B88">
        <w:rPr>
          <w:rFonts w:eastAsia="仿宋_GB2312"/>
          <w:sz w:val="32"/>
          <w:szCs w:val="32"/>
        </w:rPr>
        <w:t>育改革</w:t>
      </w:r>
      <w:proofErr w:type="gramEnd"/>
      <w:r w:rsidRPr="00787B88">
        <w:rPr>
          <w:rFonts w:eastAsia="仿宋_GB2312"/>
          <w:sz w:val="32"/>
          <w:szCs w:val="32"/>
        </w:rPr>
        <w:t>发展示范学校重点建设的专业优先；承担教师国培和省培任务、国家和省级职业技能竞赛，或具备一定的中外合作基础、人才培养国际交流合作成效显著的优先。</w:t>
      </w:r>
    </w:p>
    <w:p w:rsidR="00D41800" w:rsidRPr="00787B88" w:rsidRDefault="00D41800" w:rsidP="00D41800">
      <w:pPr>
        <w:spacing w:line="600" w:lineRule="exact"/>
        <w:ind w:firstLineChars="200" w:firstLine="643"/>
        <w:rPr>
          <w:rFonts w:eastAsia="仿宋_GB2312"/>
          <w:sz w:val="32"/>
          <w:szCs w:val="32"/>
        </w:rPr>
      </w:pPr>
      <w:r w:rsidRPr="00787B88">
        <w:rPr>
          <w:rFonts w:eastAsia="楷体_GB2312"/>
          <w:b/>
          <w:sz w:val="32"/>
          <w:szCs w:val="32"/>
        </w:rPr>
        <w:t>6.</w:t>
      </w:r>
      <w:r w:rsidRPr="00787B88">
        <w:rPr>
          <w:rFonts w:eastAsia="楷体_GB2312"/>
          <w:b/>
          <w:sz w:val="32"/>
          <w:szCs w:val="32"/>
        </w:rPr>
        <w:t>保障措施完善健全。</w:t>
      </w:r>
      <w:r w:rsidRPr="00787B88">
        <w:rPr>
          <w:rFonts w:eastAsia="仿宋_GB2312"/>
          <w:sz w:val="32"/>
          <w:szCs w:val="32"/>
        </w:rPr>
        <w:t>学校高度重视教师队伍建设，建有教师发展中心，教师专业发展制度健全，把教学团队作为教师素质提升的重要平台，列为一把手工程。学校主要负责人牵头组织团队建设工作，研究制定团队建设规划与方案，鼓励支持教师组建或参与相应教学团队；成立团队建设工作机构，统筹管理和考核评价团队建设；建立团队建设保障机制，切实保证团队建设所需经费并纳入年度预算。专业教学</w:t>
      </w:r>
      <w:r w:rsidRPr="00787B88">
        <w:rPr>
          <w:rFonts w:eastAsia="仿宋_GB2312"/>
          <w:sz w:val="32"/>
          <w:szCs w:val="32"/>
        </w:rPr>
        <w:lastRenderedPageBreak/>
        <w:t>团队有长期稳定的合作企业和产教融合实训基地，实习实</w:t>
      </w:r>
      <w:proofErr w:type="gramStart"/>
      <w:r w:rsidRPr="00787B88">
        <w:rPr>
          <w:rFonts w:eastAsia="仿宋_GB2312"/>
          <w:sz w:val="32"/>
          <w:szCs w:val="32"/>
        </w:rPr>
        <w:t>训设施</w:t>
      </w:r>
      <w:proofErr w:type="gramEnd"/>
      <w:r w:rsidRPr="00787B88">
        <w:rPr>
          <w:rFonts w:eastAsia="仿宋_GB2312"/>
          <w:sz w:val="32"/>
          <w:szCs w:val="32"/>
        </w:rPr>
        <w:t>设备先进，能满足专业教学和师生实践需要。</w:t>
      </w:r>
      <w:proofErr w:type="gramStart"/>
      <w:r w:rsidRPr="00787B88">
        <w:rPr>
          <w:rFonts w:eastAsia="仿宋_GB2312"/>
          <w:sz w:val="32"/>
          <w:szCs w:val="32"/>
        </w:rPr>
        <w:t>思政教学</w:t>
      </w:r>
      <w:proofErr w:type="gramEnd"/>
      <w:r w:rsidRPr="00787B88">
        <w:rPr>
          <w:rFonts w:eastAsia="仿宋_GB2312"/>
          <w:sz w:val="32"/>
          <w:szCs w:val="32"/>
        </w:rPr>
        <w:t>团队有长期稳定的学生思想政治教育实践基地，能满足思想政治理论教学和实践教学需要。</w:t>
      </w:r>
    </w:p>
    <w:p w:rsidR="00D41800" w:rsidRPr="00787B88" w:rsidRDefault="00D41800" w:rsidP="00D41800">
      <w:pPr>
        <w:spacing w:line="600" w:lineRule="exact"/>
        <w:ind w:firstLineChars="200" w:firstLine="640"/>
        <w:rPr>
          <w:rFonts w:eastAsia="黑体"/>
          <w:sz w:val="32"/>
          <w:szCs w:val="32"/>
        </w:rPr>
      </w:pPr>
      <w:r w:rsidRPr="00787B88">
        <w:rPr>
          <w:rFonts w:eastAsia="黑体" w:hint="eastAsia"/>
          <w:sz w:val="32"/>
          <w:szCs w:val="32"/>
        </w:rPr>
        <w:t>四</w:t>
      </w:r>
      <w:r w:rsidRPr="00787B88">
        <w:rPr>
          <w:rFonts w:eastAsia="黑体"/>
          <w:sz w:val="32"/>
          <w:szCs w:val="32"/>
        </w:rPr>
        <w:t>、实施流程及要求</w:t>
      </w:r>
    </w:p>
    <w:p w:rsidR="00D41800" w:rsidRPr="00787B88" w:rsidRDefault="00D41800" w:rsidP="00D41800">
      <w:pPr>
        <w:spacing w:line="600" w:lineRule="exact"/>
        <w:ind w:firstLineChars="200" w:firstLine="643"/>
        <w:rPr>
          <w:rFonts w:eastAsia="仿宋_GB2312"/>
          <w:sz w:val="32"/>
          <w:szCs w:val="32"/>
        </w:rPr>
      </w:pPr>
      <w:r w:rsidRPr="00787B88">
        <w:rPr>
          <w:rFonts w:eastAsia="楷体_GB2312"/>
          <w:b/>
          <w:sz w:val="32"/>
          <w:szCs w:val="32"/>
        </w:rPr>
        <w:t>1.</w:t>
      </w:r>
      <w:r w:rsidRPr="00787B88">
        <w:rPr>
          <w:rFonts w:eastAsia="楷体_GB2312"/>
          <w:b/>
          <w:sz w:val="32"/>
          <w:szCs w:val="32"/>
        </w:rPr>
        <w:t>遴选立项。</w:t>
      </w:r>
      <w:r w:rsidRPr="00787B88">
        <w:rPr>
          <w:rFonts w:eastAsia="仿宋_GB2312"/>
          <w:sz w:val="32"/>
          <w:szCs w:val="32"/>
        </w:rPr>
        <w:t>学校自愿申报，</w:t>
      </w:r>
      <w:r w:rsidRPr="00787B88">
        <w:rPr>
          <w:rFonts w:eastAsia="仿宋_GB2312" w:hint="eastAsia"/>
          <w:sz w:val="32"/>
          <w:szCs w:val="32"/>
        </w:rPr>
        <w:t>对照立项条件和团队建设基本任务（见附件</w:t>
      </w:r>
      <w:r w:rsidRPr="00787B88">
        <w:rPr>
          <w:rFonts w:eastAsia="仿宋_GB2312" w:hint="eastAsia"/>
          <w:sz w:val="32"/>
          <w:szCs w:val="32"/>
        </w:rPr>
        <w:t>1</w:t>
      </w:r>
      <w:r w:rsidRPr="00787B88">
        <w:rPr>
          <w:rFonts w:eastAsia="仿宋_GB2312" w:hint="eastAsia"/>
          <w:sz w:val="32"/>
          <w:szCs w:val="32"/>
        </w:rPr>
        <w:t>）准备申报材料</w:t>
      </w:r>
      <w:r w:rsidRPr="00787B88">
        <w:rPr>
          <w:rFonts w:eastAsia="仿宋_GB2312"/>
          <w:sz w:val="32"/>
          <w:szCs w:val="32"/>
        </w:rPr>
        <w:t>。高职高专院校</w:t>
      </w:r>
      <w:r w:rsidRPr="00787B88">
        <w:rPr>
          <w:rFonts w:eastAsia="仿宋_GB2312" w:hint="eastAsia"/>
          <w:sz w:val="32"/>
          <w:szCs w:val="32"/>
        </w:rPr>
        <w:t>直接</w:t>
      </w:r>
      <w:r w:rsidRPr="00787B88">
        <w:rPr>
          <w:rFonts w:eastAsia="仿宋_GB2312"/>
          <w:sz w:val="32"/>
          <w:szCs w:val="32"/>
        </w:rPr>
        <w:t>向我厅申报</w:t>
      </w:r>
      <w:r w:rsidRPr="00787B88">
        <w:rPr>
          <w:rFonts w:eastAsia="仿宋_GB2312" w:hint="eastAsia"/>
          <w:sz w:val="32"/>
          <w:szCs w:val="32"/>
        </w:rPr>
        <w:t>，</w:t>
      </w:r>
      <w:r w:rsidRPr="00787B88">
        <w:rPr>
          <w:rFonts w:eastAsia="仿宋_GB2312"/>
          <w:sz w:val="32"/>
          <w:szCs w:val="32"/>
        </w:rPr>
        <w:t>中职学校由各市州教育（体）局组织遴选</w:t>
      </w:r>
      <w:r w:rsidRPr="00787B88">
        <w:rPr>
          <w:rFonts w:eastAsia="仿宋_GB2312" w:hint="eastAsia"/>
          <w:sz w:val="32"/>
          <w:szCs w:val="32"/>
        </w:rPr>
        <w:t>后向我厅</w:t>
      </w:r>
      <w:r w:rsidRPr="00787B88">
        <w:rPr>
          <w:rFonts w:eastAsia="仿宋_GB2312"/>
          <w:sz w:val="32"/>
          <w:szCs w:val="32"/>
        </w:rPr>
        <w:t>推荐。我厅组织专家评审，公布立项团队名单。</w:t>
      </w:r>
    </w:p>
    <w:p w:rsidR="00D41800" w:rsidRPr="00787B88" w:rsidRDefault="00D41800" w:rsidP="00D41800">
      <w:pPr>
        <w:spacing w:line="600" w:lineRule="exact"/>
        <w:ind w:firstLineChars="200" w:firstLine="643"/>
        <w:rPr>
          <w:rFonts w:eastAsia="仿宋_GB2312"/>
          <w:sz w:val="32"/>
          <w:szCs w:val="32"/>
        </w:rPr>
      </w:pPr>
      <w:r w:rsidRPr="00787B88">
        <w:rPr>
          <w:rFonts w:eastAsia="楷体_GB2312"/>
          <w:b/>
          <w:sz w:val="32"/>
          <w:szCs w:val="32"/>
        </w:rPr>
        <w:t>2.</w:t>
      </w:r>
      <w:r w:rsidRPr="00787B88">
        <w:rPr>
          <w:rFonts w:eastAsia="楷体_GB2312"/>
          <w:b/>
          <w:sz w:val="32"/>
          <w:szCs w:val="32"/>
        </w:rPr>
        <w:t>培育建设。</w:t>
      </w:r>
      <w:r w:rsidRPr="00787B88">
        <w:rPr>
          <w:rFonts w:eastAsia="仿宋_GB2312"/>
          <w:sz w:val="32"/>
          <w:szCs w:val="32"/>
        </w:rPr>
        <w:t>各立项团队学习职业教育发达国家和地区先进经验，根据建设目标任务，细化团队建设方案。</w:t>
      </w:r>
      <w:proofErr w:type="gramStart"/>
      <w:r w:rsidRPr="00787B88">
        <w:rPr>
          <w:rFonts w:eastAsia="仿宋_GB2312"/>
          <w:sz w:val="32"/>
          <w:szCs w:val="32"/>
        </w:rPr>
        <w:t>完善校</w:t>
      </w:r>
      <w:proofErr w:type="gramEnd"/>
      <w:r w:rsidRPr="00787B88">
        <w:rPr>
          <w:rFonts w:eastAsia="仿宋_GB2312"/>
          <w:sz w:val="32"/>
          <w:szCs w:val="32"/>
        </w:rPr>
        <w:t>企协同工作机制，联合企业共同参与专业建设全过程。按年度提交项目绩效评价报告和诊断改进报告。</w:t>
      </w:r>
    </w:p>
    <w:p w:rsidR="00D41800" w:rsidRPr="00787B88" w:rsidRDefault="00D41800" w:rsidP="00D41800">
      <w:pPr>
        <w:spacing w:line="600" w:lineRule="exact"/>
        <w:ind w:firstLineChars="200" w:firstLine="643"/>
        <w:rPr>
          <w:rFonts w:eastAsia="仿宋_GB2312"/>
          <w:sz w:val="32"/>
          <w:szCs w:val="32"/>
        </w:rPr>
      </w:pPr>
      <w:r w:rsidRPr="00787B88">
        <w:rPr>
          <w:rFonts w:eastAsia="楷体_GB2312"/>
          <w:b/>
          <w:sz w:val="32"/>
          <w:szCs w:val="32"/>
        </w:rPr>
        <w:t>3.</w:t>
      </w:r>
      <w:r w:rsidRPr="00787B88">
        <w:rPr>
          <w:rFonts w:eastAsia="楷体_GB2312"/>
          <w:b/>
          <w:sz w:val="32"/>
          <w:szCs w:val="32"/>
        </w:rPr>
        <w:t>验收认定。</w:t>
      </w:r>
      <w:r w:rsidRPr="00787B88">
        <w:rPr>
          <w:rFonts w:eastAsia="仿宋_GB2312"/>
          <w:sz w:val="32"/>
          <w:szCs w:val="32"/>
        </w:rPr>
        <w:t>团队建设任务完成后，我厅统一组织成果验收。验收通过后正式认定为省级职业教育教学团队。</w:t>
      </w:r>
    </w:p>
    <w:p w:rsidR="00D41800" w:rsidRPr="00787B88" w:rsidRDefault="00D41800" w:rsidP="00D41800">
      <w:pPr>
        <w:spacing w:line="600" w:lineRule="exact"/>
        <w:ind w:firstLineChars="200" w:firstLine="643"/>
        <w:rPr>
          <w:rFonts w:eastAsia="仿宋_GB2312"/>
          <w:sz w:val="32"/>
          <w:szCs w:val="32"/>
        </w:rPr>
      </w:pPr>
      <w:r w:rsidRPr="00787B88">
        <w:rPr>
          <w:rFonts w:eastAsia="楷体_GB2312"/>
          <w:b/>
          <w:sz w:val="32"/>
          <w:szCs w:val="32"/>
        </w:rPr>
        <w:t>4.</w:t>
      </w:r>
      <w:r w:rsidRPr="00787B88">
        <w:rPr>
          <w:rFonts w:eastAsia="楷体_GB2312"/>
          <w:b/>
          <w:sz w:val="32"/>
          <w:szCs w:val="32"/>
        </w:rPr>
        <w:t>成果推广。</w:t>
      </w:r>
      <w:r w:rsidRPr="00787B88">
        <w:rPr>
          <w:rFonts w:eastAsia="仿宋_GB2312"/>
          <w:sz w:val="32"/>
          <w:szCs w:val="32"/>
        </w:rPr>
        <w:t>总结省级和各地各校团队建设的创新做法和优秀经验，</w:t>
      </w:r>
      <w:proofErr w:type="gramStart"/>
      <w:r w:rsidRPr="00787B88">
        <w:rPr>
          <w:rFonts w:eastAsia="仿宋_GB2312"/>
          <w:sz w:val="32"/>
          <w:szCs w:val="32"/>
        </w:rPr>
        <w:t>凝练可</w:t>
      </w:r>
      <w:proofErr w:type="gramEnd"/>
      <w:r w:rsidRPr="00787B88">
        <w:rPr>
          <w:rFonts w:eastAsia="仿宋_GB2312"/>
          <w:sz w:val="32"/>
          <w:szCs w:val="32"/>
        </w:rPr>
        <w:t>复制、可应用的典型成果，在省内外进行推广，不断提升我省职业教育影响力和竞争力。</w:t>
      </w:r>
    </w:p>
    <w:p w:rsidR="00D41800" w:rsidRPr="00787B88" w:rsidRDefault="00D41800" w:rsidP="00D41800">
      <w:pPr>
        <w:spacing w:line="600" w:lineRule="exact"/>
        <w:ind w:firstLineChars="200" w:firstLine="640"/>
        <w:rPr>
          <w:rFonts w:eastAsia="黑体"/>
          <w:sz w:val="32"/>
          <w:szCs w:val="32"/>
        </w:rPr>
      </w:pPr>
      <w:r w:rsidRPr="00787B88">
        <w:rPr>
          <w:rFonts w:eastAsia="黑体" w:hint="eastAsia"/>
          <w:sz w:val="32"/>
          <w:szCs w:val="32"/>
        </w:rPr>
        <w:t>五</w:t>
      </w:r>
      <w:r w:rsidRPr="00787B88">
        <w:rPr>
          <w:rFonts w:eastAsia="黑体"/>
          <w:sz w:val="32"/>
          <w:szCs w:val="32"/>
        </w:rPr>
        <w:t>、</w:t>
      </w:r>
      <w:r w:rsidRPr="00787B88">
        <w:rPr>
          <w:rFonts w:eastAsia="黑体"/>
          <w:sz w:val="32"/>
          <w:szCs w:val="32"/>
        </w:rPr>
        <w:t>2020</w:t>
      </w:r>
      <w:r w:rsidRPr="00787B88">
        <w:rPr>
          <w:rFonts w:eastAsia="黑体"/>
          <w:sz w:val="32"/>
          <w:szCs w:val="32"/>
        </w:rPr>
        <w:t>年申报办法</w:t>
      </w:r>
    </w:p>
    <w:p w:rsidR="00D41800" w:rsidRPr="00787B88" w:rsidRDefault="00D41800" w:rsidP="00D41800">
      <w:pPr>
        <w:spacing w:line="600" w:lineRule="exact"/>
        <w:ind w:firstLineChars="200" w:firstLine="643"/>
        <w:rPr>
          <w:rFonts w:eastAsia="仿宋_GB2312"/>
          <w:sz w:val="32"/>
          <w:szCs w:val="32"/>
        </w:rPr>
      </w:pPr>
      <w:r w:rsidRPr="00787B88">
        <w:rPr>
          <w:rFonts w:eastAsia="楷体_GB2312"/>
          <w:b/>
          <w:sz w:val="32"/>
          <w:szCs w:val="32"/>
        </w:rPr>
        <w:t>1.</w:t>
      </w:r>
      <w:r w:rsidRPr="00787B88">
        <w:rPr>
          <w:rFonts w:eastAsia="楷体_GB2312"/>
          <w:b/>
          <w:sz w:val="32"/>
          <w:szCs w:val="32"/>
        </w:rPr>
        <w:t>申报对象及限额。</w:t>
      </w:r>
      <w:r w:rsidRPr="00787B88">
        <w:rPr>
          <w:rFonts w:eastAsia="仿宋_GB2312"/>
          <w:sz w:val="32"/>
          <w:szCs w:val="32"/>
        </w:rPr>
        <w:t>专业教学团队所报专业须为各学校有一届以上毕业生、且近三年连续招生的重点建设专业；中职</w:t>
      </w:r>
      <w:r w:rsidRPr="00787B88">
        <w:rPr>
          <w:rFonts w:eastAsia="仿宋_GB2312" w:hint="eastAsia"/>
          <w:sz w:val="32"/>
          <w:szCs w:val="32"/>
        </w:rPr>
        <w:t>学校</w:t>
      </w:r>
      <w:r w:rsidRPr="00787B88">
        <w:rPr>
          <w:rFonts w:eastAsia="仿宋_GB2312"/>
          <w:sz w:val="32"/>
          <w:szCs w:val="32"/>
        </w:rPr>
        <w:t>应优先推荐国家中职</w:t>
      </w:r>
      <w:r w:rsidRPr="00787B88">
        <w:rPr>
          <w:rFonts w:eastAsia="仿宋_GB2312" w:hint="eastAsia"/>
          <w:sz w:val="32"/>
          <w:szCs w:val="32"/>
        </w:rPr>
        <w:t>教</w:t>
      </w:r>
      <w:proofErr w:type="gramStart"/>
      <w:r w:rsidRPr="00787B88">
        <w:rPr>
          <w:rFonts w:eastAsia="仿宋_GB2312" w:hint="eastAsia"/>
          <w:sz w:val="32"/>
          <w:szCs w:val="32"/>
        </w:rPr>
        <w:t>育</w:t>
      </w:r>
      <w:r w:rsidRPr="00787B88">
        <w:rPr>
          <w:rFonts w:eastAsia="仿宋_GB2312"/>
          <w:sz w:val="32"/>
          <w:szCs w:val="32"/>
        </w:rPr>
        <w:t>改革</w:t>
      </w:r>
      <w:proofErr w:type="gramEnd"/>
      <w:r w:rsidRPr="00787B88">
        <w:rPr>
          <w:rFonts w:eastAsia="仿宋_GB2312"/>
          <w:sz w:val="32"/>
          <w:szCs w:val="32"/>
        </w:rPr>
        <w:t>发展示范学校</w:t>
      </w:r>
      <w:r w:rsidRPr="00787B88">
        <w:rPr>
          <w:rFonts w:eastAsia="仿宋_GB2312" w:hint="eastAsia"/>
          <w:sz w:val="32"/>
          <w:szCs w:val="32"/>
        </w:rPr>
        <w:t>和省级卓越中职学校</w:t>
      </w:r>
      <w:r w:rsidRPr="00787B88">
        <w:rPr>
          <w:rFonts w:eastAsia="仿宋_GB2312"/>
          <w:sz w:val="32"/>
          <w:szCs w:val="32"/>
        </w:rPr>
        <w:t>重点建设专业、省级</w:t>
      </w:r>
      <w:r w:rsidRPr="00787B88">
        <w:rPr>
          <w:rFonts w:eastAsia="仿宋_GB2312" w:hint="eastAsia"/>
          <w:sz w:val="32"/>
          <w:szCs w:val="32"/>
        </w:rPr>
        <w:t>示范</w:t>
      </w:r>
      <w:r w:rsidRPr="00787B88">
        <w:rPr>
          <w:rFonts w:eastAsia="仿宋_GB2312"/>
          <w:sz w:val="32"/>
          <w:szCs w:val="32"/>
        </w:rPr>
        <w:t>性特色专业群的核心</w:t>
      </w:r>
      <w:r w:rsidRPr="00787B88">
        <w:rPr>
          <w:rFonts w:eastAsia="仿宋_GB2312"/>
          <w:sz w:val="32"/>
          <w:szCs w:val="32"/>
        </w:rPr>
        <w:lastRenderedPageBreak/>
        <w:t>专业，每校限报</w:t>
      </w:r>
      <w:r w:rsidRPr="00787B88">
        <w:rPr>
          <w:rFonts w:eastAsia="仿宋_GB2312"/>
          <w:sz w:val="32"/>
          <w:szCs w:val="32"/>
        </w:rPr>
        <w:t>2</w:t>
      </w:r>
      <w:r w:rsidRPr="00787B88">
        <w:rPr>
          <w:rFonts w:eastAsia="仿宋_GB2312"/>
          <w:sz w:val="32"/>
          <w:szCs w:val="32"/>
        </w:rPr>
        <w:t>个；高职</w:t>
      </w:r>
      <w:r w:rsidRPr="00787B88">
        <w:rPr>
          <w:rFonts w:eastAsia="仿宋_GB2312" w:hint="eastAsia"/>
          <w:sz w:val="32"/>
          <w:szCs w:val="32"/>
        </w:rPr>
        <w:t>院校</w:t>
      </w:r>
      <w:r w:rsidRPr="00787B88">
        <w:rPr>
          <w:rFonts w:eastAsia="仿宋_GB2312"/>
          <w:sz w:val="32"/>
          <w:szCs w:val="32"/>
        </w:rPr>
        <w:t>申报对象为已立项建设的省级一流特色专业群的核心专业，未立项建设省级一流特色专业群的学校可选择</w:t>
      </w:r>
      <w:r w:rsidRPr="00787B88">
        <w:rPr>
          <w:rFonts w:eastAsia="仿宋_GB2312"/>
          <w:sz w:val="32"/>
          <w:szCs w:val="32"/>
        </w:rPr>
        <w:t>1</w:t>
      </w:r>
      <w:r w:rsidRPr="00787B88">
        <w:rPr>
          <w:rFonts w:eastAsia="仿宋_GB2312"/>
          <w:sz w:val="32"/>
          <w:szCs w:val="32"/>
        </w:rPr>
        <w:t>个重点建设专业申报。</w:t>
      </w:r>
    </w:p>
    <w:p w:rsidR="00D41800" w:rsidRPr="00787B88" w:rsidRDefault="00D41800" w:rsidP="00D41800">
      <w:pPr>
        <w:spacing w:line="600" w:lineRule="exact"/>
        <w:ind w:firstLineChars="200" w:firstLine="640"/>
        <w:rPr>
          <w:rFonts w:eastAsia="仿宋_GB2312"/>
          <w:sz w:val="32"/>
          <w:szCs w:val="32"/>
        </w:rPr>
      </w:pPr>
      <w:r w:rsidRPr="00787B88">
        <w:rPr>
          <w:rFonts w:eastAsia="仿宋_GB2312"/>
          <w:sz w:val="32"/>
          <w:szCs w:val="32"/>
        </w:rPr>
        <w:t>中</w:t>
      </w:r>
      <w:proofErr w:type="gramStart"/>
      <w:r w:rsidRPr="00787B88">
        <w:rPr>
          <w:rFonts w:eastAsia="仿宋_GB2312"/>
          <w:sz w:val="32"/>
          <w:szCs w:val="32"/>
        </w:rPr>
        <w:t>职思政教学</w:t>
      </w:r>
      <w:proofErr w:type="gramEnd"/>
      <w:r w:rsidRPr="00787B88">
        <w:rPr>
          <w:rFonts w:eastAsia="仿宋_GB2312"/>
          <w:sz w:val="32"/>
          <w:szCs w:val="32"/>
        </w:rPr>
        <w:t>团队，每个市州限报</w:t>
      </w:r>
      <w:r w:rsidRPr="00787B88">
        <w:rPr>
          <w:rFonts w:eastAsia="仿宋_GB2312"/>
          <w:sz w:val="32"/>
          <w:szCs w:val="32"/>
        </w:rPr>
        <w:t>1</w:t>
      </w:r>
      <w:r w:rsidRPr="00787B88">
        <w:rPr>
          <w:rFonts w:eastAsia="仿宋_GB2312"/>
          <w:sz w:val="32"/>
          <w:szCs w:val="32"/>
        </w:rPr>
        <w:t>个，优先推荐</w:t>
      </w:r>
      <w:r w:rsidRPr="00787B88">
        <w:rPr>
          <w:rFonts w:eastAsia="仿宋_GB2312"/>
          <w:sz w:val="32"/>
          <w:szCs w:val="32"/>
        </w:rPr>
        <w:t>2019</w:t>
      </w:r>
      <w:r w:rsidRPr="00787B88">
        <w:rPr>
          <w:rFonts w:eastAsia="仿宋_GB2312"/>
          <w:sz w:val="32"/>
          <w:szCs w:val="32"/>
        </w:rPr>
        <w:t>年全省职业院校思想政治教育教学能力比赛（以下简称</w:t>
      </w:r>
      <w:r w:rsidRPr="00787B88">
        <w:rPr>
          <w:rFonts w:eastAsia="仿宋_GB2312"/>
          <w:sz w:val="32"/>
          <w:szCs w:val="32"/>
        </w:rPr>
        <w:t>“</w:t>
      </w:r>
      <w:r w:rsidRPr="00787B88">
        <w:rPr>
          <w:rFonts w:eastAsia="仿宋_GB2312"/>
          <w:sz w:val="32"/>
          <w:szCs w:val="32"/>
        </w:rPr>
        <w:t>思政教学能力比赛</w:t>
      </w:r>
      <w:r w:rsidRPr="00787B88">
        <w:rPr>
          <w:rFonts w:eastAsia="仿宋_GB2312"/>
          <w:sz w:val="32"/>
          <w:szCs w:val="32"/>
        </w:rPr>
        <w:t>”</w:t>
      </w:r>
      <w:r w:rsidRPr="00787B88">
        <w:rPr>
          <w:rFonts w:eastAsia="仿宋_GB2312"/>
          <w:sz w:val="32"/>
          <w:szCs w:val="32"/>
        </w:rPr>
        <w:t>）</w:t>
      </w:r>
      <w:proofErr w:type="gramStart"/>
      <w:r w:rsidRPr="00787B88">
        <w:rPr>
          <w:rFonts w:eastAsia="仿宋_GB2312"/>
          <w:sz w:val="32"/>
          <w:szCs w:val="32"/>
        </w:rPr>
        <w:t>思政课优秀</w:t>
      </w:r>
      <w:proofErr w:type="gramEnd"/>
      <w:r w:rsidRPr="00787B88">
        <w:rPr>
          <w:rFonts w:eastAsia="仿宋_GB2312"/>
          <w:sz w:val="32"/>
          <w:szCs w:val="32"/>
        </w:rPr>
        <w:t>教案与课外实践活动设计赛项获一、二等奖学校申报；高职</w:t>
      </w:r>
      <w:proofErr w:type="gramStart"/>
      <w:r w:rsidRPr="00787B88">
        <w:rPr>
          <w:rFonts w:eastAsia="仿宋_GB2312"/>
          <w:sz w:val="32"/>
          <w:szCs w:val="32"/>
        </w:rPr>
        <w:t>思政教学</w:t>
      </w:r>
      <w:proofErr w:type="gramEnd"/>
      <w:r w:rsidRPr="00787B88">
        <w:rPr>
          <w:rFonts w:eastAsia="仿宋_GB2312"/>
          <w:sz w:val="32"/>
          <w:szCs w:val="32"/>
        </w:rPr>
        <w:t>团队，限</w:t>
      </w:r>
      <w:r w:rsidRPr="00787B88">
        <w:rPr>
          <w:rFonts w:eastAsia="仿宋_GB2312"/>
          <w:sz w:val="32"/>
          <w:szCs w:val="32"/>
        </w:rPr>
        <w:t>2019</w:t>
      </w:r>
      <w:r w:rsidRPr="00787B88">
        <w:rPr>
          <w:rFonts w:eastAsia="仿宋_GB2312"/>
          <w:sz w:val="32"/>
          <w:szCs w:val="32"/>
        </w:rPr>
        <w:t>年</w:t>
      </w:r>
      <w:r w:rsidRPr="00787B88">
        <w:rPr>
          <w:rFonts w:eastAsia="仿宋_GB2312" w:hint="eastAsia"/>
          <w:sz w:val="32"/>
          <w:szCs w:val="32"/>
        </w:rPr>
        <w:t>全省</w:t>
      </w:r>
      <w:r w:rsidRPr="00787B88">
        <w:rPr>
          <w:rFonts w:eastAsia="仿宋_GB2312"/>
          <w:sz w:val="32"/>
          <w:szCs w:val="32"/>
        </w:rPr>
        <w:t>职业院校</w:t>
      </w:r>
      <w:proofErr w:type="gramStart"/>
      <w:r w:rsidRPr="00787B88">
        <w:rPr>
          <w:rFonts w:eastAsia="仿宋_GB2312"/>
          <w:sz w:val="32"/>
          <w:szCs w:val="32"/>
        </w:rPr>
        <w:t>思政教学</w:t>
      </w:r>
      <w:proofErr w:type="gramEnd"/>
      <w:r w:rsidRPr="00787B88">
        <w:rPr>
          <w:rFonts w:eastAsia="仿宋_GB2312"/>
          <w:sz w:val="32"/>
          <w:szCs w:val="32"/>
        </w:rPr>
        <w:t>能力比赛</w:t>
      </w:r>
      <w:proofErr w:type="gramStart"/>
      <w:r w:rsidRPr="00787B88">
        <w:rPr>
          <w:rFonts w:eastAsia="仿宋_GB2312"/>
          <w:sz w:val="32"/>
          <w:szCs w:val="32"/>
        </w:rPr>
        <w:t>思政课优秀</w:t>
      </w:r>
      <w:proofErr w:type="gramEnd"/>
      <w:r w:rsidRPr="00787B88">
        <w:rPr>
          <w:rFonts w:eastAsia="仿宋_GB2312"/>
          <w:sz w:val="32"/>
          <w:szCs w:val="32"/>
        </w:rPr>
        <w:t>教案</w:t>
      </w:r>
      <w:r w:rsidRPr="00787B88">
        <w:rPr>
          <w:rFonts w:eastAsia="仿宋_GB2312" w:hint="eastAsia"/>
          <w:sz w:val="32"/>
          <w:szCs w:val="32"/>
        </w:rPr>
        <w:t>与</w:t>
      </w:r>
      <w:proofErr w:type="gramStart"/>
      <w:r w:rsidRPr="00787B88">
        <w:rPr>
          <w:rFonts w:eastAsia="仿宋_GB2312"/>
          <w:sz w:val="32"/>
          <w:szCs w:val="32"/>
        </w:rPr>
        <w:t>外实践</w:t>
      </w:r>
      <w:proofErr w:type="gramEnd"/>
      <w:r w:rsidRPr="00787B88">
        <w:rPr>
          <w:rFonts w:eastAsia="仿宋_GB2312"/>
          <w:sz w:val="32"/>
          <w:szCs w:val="32"/>
        </w:rPr>
        <w:t>活动设计赛项获一、二等奖学校申报，每校限报</w:t>
      </w:r>
      <w:r w:rsidRPr="00787B88">
        <w:rPr>
          <w:rFonts w:eastAsia="仿宋_GB2312"/>
          <w:sz w:val="32"/>
          <w:szCs w:val="32"/>
        </w:rPr>
        <w:t>1</w:t>
      </w:r>
      <w:r w:rsidRPr="00787B88">
        <w:rPr>
          <w:rFonts w:eastAsia="仿宋_GB2312"/>
          <w:sz w:val="32"/>
          <w:szCs w:val="32"/>
        </w:rPr>
        <w:t>个。</w:t>
      </w:r>
    </w:p>
    <w:p w:rsidR="00D41800" w:rsidRPr="00787B88" w:rsidRDefault="00D41800" w:rsidP="00D41800">
      <w:pPr>
        <w:spacing w:line="600" w:lineRule="exact"/>
        <w:ind w:firstLineChars="200" w:firstLine="643"/>
        <w:rPr>
          <w:rFonts w:eastAsia="仿宋_GB2312"/>
          <w:sz w:val="32"/>
          <w:szCs w:val="32"/>
          <w:highlight w:val="yellow"/>
        </w:rPr>
      </w:pPr>
      <w:r w:rsidRPr="00787B88">
        <w:rPr>
          <w:rFonts w:eastAsia="楷体_GB2312"/>
          <w:b/>
          <w:sz w:val="32"/>
          <w:szCs w:val="32"/>
        </w:rPr>
        <w:t>2.</w:t>
      </w:r>
      <w:r w:rsidRPr="00787B88">
        <w:rPr>
          <w:rFonts w:eastAsia="楷体_GB2312"/>
          <w:b/>
          <w:sz w:val="32"/>
          <w:szCs w:val="32"/>
        </w:rPr>
        <w:t>申报组织。</w:t>
      </w:r>
      <w:r w:rsidRPr="00787B88">
        <w:rPr>
          <w:rFonts w:eastAsia="仿宋_GB2312"/>
          <w:sz w:val="32"/>
          <w:szCs w:val="32"/>
        </w:rPr>
        <w:t>对照申报对象要求，高职高专院校以学校为单位向我厅申报；中职学校向各市州教育（体）局进行申报，由各市州初选后按限额向我厅申报（</w:t>
      </w:r>
      <w:r w:rsidRPr="00787B88">
        <w:rPr>
          <w:rFonts w:eastAsia="仿宋_GB2312" w:hint="eastAsia"/>
          <w:sz w:val="32"/>
          <w:szCs w:val="32"/>
        </w:rPr>
        <w:t>申报</w:t>
      </w:r>
      <w:r w:rsidRPr="00787B88">
        <w:rPr>
          <w:rFonts w:eastAsia="仿宋_GB2312"/>
          <w:sz w:val="32"/>
          <w:szCs w:val="32"/>
        </w:rPr>
        <w:t>指标见附件</w:t>
      </w:r>
      <w:r w:rsidRPr="00787B88">
        <w:rPr>
          <w:rFonts w:eastAsia="仿宋_GB2312" w:hint="eastAsia"/>
          <w:sz w:val="32"/>
          <w:szCs w:val="32"/>
        </w:rPr>
        <w:t>2</w:t>
      </w:r>
      <w:r w:rsidRPr="00787B88">
        <w:rPr>
          <w:rFonts w:eastAsia="仿宋_GB2312"/>
          <w:sz w:val="32"/>
          <w:szCs w:val="32"/>
        </w:rPr>
        <w:t>）。</w:t>
      </w:r>
    </w:p>
    <w:p w:rsidR="00D41800" w:rsidRPr="00787B88" w:rsidRDefault="00D41800" w:rsidP="00D41800">
      <w:pPr>
        <w:spacing w:line="600" w:lineRule="exact"/>
        <w:ind w:firstLineChars="200" w:firstLine="643"/>
        <w:rPr>
          <w:rFonts w:eastAsia="仿宋_GB2312"/>
          <w:sz w:val="32"/>
          <w:szCs w:val="32"/>
        </w:rPr>
      </w:pPr>
      <w:r w:rsidRPr="00787B88">
        <w:rPr>
          <w:rFonts w:eastAsia="楷体_GB2312"/>
          <w:b/>
          <w:sz w:val="32"/>
          <w:szCs w:val="32"/>
        </w:rPr>
        <w:t>3.</w:t>
      </w:r>
      <w:r w:rsidRPr="00787B88">
        <w:rPr>
          <w:rFonts w:eastAsia="楷体_GB2312"/>
          <w:b/>
          <w:sz w:val="32"/>
          <w:szCs w:val="32"/>
        </w:rPr>
        <w:t>申报材料。</w:t>
      </w:r>
      <w:r w:rsidRPr="00787B88">
        <w:rPr>
          <w:rFonts w:eastAsia="仿宋_GB2312"/>
          <w:sz w:val="32"/>
          <w:szCs w:val="32"/>
        </w:rPr>
        <w:t>包括：</w:t>
      </w:r>
      <w:r w:rsidRPr="00787B88">
        <w:rPr>
          <w:rFonts w:ascii="宋体" w:hAnsi="宋体" w:cs="宋体" w:hint="eastAsia"/>
          <w:sz w:val="32"/>
          <w:szCs w:val="32"/>
        </w:rPr>
        <w:t>①</w:t>
      </w:r>
      <w:r w:rsidRPr="00787B88">
        <w:rPr>
          <w:rFonts w:eastAsia="仿宋_GB2312"/>
          <w:sz w:val="32"/>
          <w:szCs w:val="32"/>
        </w:rPr>
        <w:t>《</w:t>
      </w:r>
      <w:r w:rsidRPr="00787B88">
        <w:rPr>
          <w:rFonts w:eastAsia="仿宋_GB2312"/>
          <w:sz w:val="32"/>
          <w:szCs w:val="32"/>
        </w:rPr>
        <w:t>XX</w:t>
      </w:r>
      <w:r w:rsidRPr="00787B88">
        <w:rPr>
          <w:rFonts w:eastAsia="仿宋_GB2312"/>
          <w:sz w:val="32"/>
          <w:szCs w:val="32"/>
        </w:rPr>
        <w:t>市州（学校）职业</w:t>
      </w:r>
      <w:r w:rsidRPr="00787B88">
        <w:rPr>
          <w:rFonts w:eastAsia="仿宋_GB2312" w:hint="eastAsia"/>
          <w:sz w:val="32"/>
          <w:szCs w:val="32"/>
        </w:rPr>
        <w:t>院校</w:t>
      </w:r>
      <w:r w:rsidRPr="00787B88">
        <w:rPr>
          <w:rFonts w:eastAsia="仿宋_GB2312"/>
          <w:sz w:val="32"/>
          <w:szCs w:val="32"/>
        </w:rPr>
        <w:t>专业教学团队建设总体规划（</w:t>
      </w:r>
      <w:r w:rsidRPr="00787B88">
        <w:rPr>
          <w:rFonts w:eastAsia="仿宋_GB2312"/>
          <w:sz w:val="32"/>
          <w:szCs w:val="32"/>
        </w:rPr>
        <w:t>2020</w:t>
      </w:r>
      <w:r w:rsidRPr="00787B88">
        <w:rPr>
          <w:rFonts w:eastAsia="仿宋_GB2312"/>
          <w:sz w:val="32"/>
          <w:szCs w:val="32"/>
        </w:rPr>
        <w:t>－</w:t>
      </w:r>
      <w:r w:rsidRPr="00787B88">
        <w:rPr>
          <w:rFonts w:eastAsia="仿宋_GB2312"/>
          <w:sz w:val="32"/>
          <w:szCs w:val="32"/>
        </w:rPr>
        <w:t>2022</w:t>
      </w:r>
      <w:r w:rsidRPr="00787B88">
        <w:rPr>
          <w:rFonts w:eastAsia="仿宋_GB2312"/>
          <w:sz w:val="32"/>
          <w:szCs w:val="32"/>
        </w:rPr>
        <w:t>年）》</w:t>
      </w:r>
      <w:r w:rsidRPr="00787B88">
        <w:rPr>
          <w:rFonts w:eastAsia="仿宋_GB2312"/>
          <w:sz w:val="32"/>
          <w:szCs w:val="32"/>
        </w:rPr>
        <w:t>1</w:t>
      </w:r>
      <w:r w:rsidRPr="00787B88">
        <w:rPr>
          <w:rFonts w:eastAsia="仿宋_GB2312"/>
          <w:sz w:val="32"/>
          <w:szCs w:val="32"/>
        </w:rPr>
        <w:t>份（附件</w:t>
      </w:r>
      <w:r w:rsidRPr="00787B88">
        <w:rPr>
          <w:rFonts w:eastAsia="仿宋_GB2312" w:hint="eastAsia"/>
          <w:sz w:val="32"/>
          <w:szCs w:val="32"/>
        </w:rPr>
        <w:t>3</w:t>
      </w:r>
      <w:r w:rsidRPr="00787B88">
        <w:rPr>
          <w:rFonts w:eastAsia="仿宋_GB2312"/>
          <w:sz w:val="32"/>
          <w:szCs w:val="32"/>
        </w:rPr>
        <w:t>）；</w:t>
      </w:r>
      <w:r w:rsidRPr="00787B88">
        <w:rPr>
          <w:rFonts w:ascii="宋体" w:hAnsi="宋体" w:cs="宋体" w:hint="eastAsia"/>
          <w:sz w:val="32"/>
          <w:szCs w:val="32"/>
        </w:rPr>
        <w:t>②</w:t>
      </w:r>
      <w:r w:rsidRPr="00787B88">
        <w:rPr>
          <w:rFonts w:eastAsia="仿宋_GB2312"/>
          <w:sz w:val="32"/>
          <w:szCs w:val="32"/>
        </w:rPr>
        <w:t>《湖南省职业</w:t>
      </w:r>
      <w:r w:rsidRPr="00787B88">
        <w:rPr>
          <w:rFonts w:eastAsia="仿宋_GB2312" w:hint="eastAsia"/>
          <w:sz w:val="32"/>
          <w:szCs w:val="32"/>
        </w:rPr>
        <w:t>院校</w:t>
      </w:r>
      <w:r w:rsidRPr="00787B88">
        <w:rPr>
          <w:rFonts w:eastAsia="仿宋_GB2312"/>
          <w:sz w:val="32"/>
          <w:szCs w:val="32"/>
        </w:rPr>
        <w:t>专业教学团队申报书》</w:t>
      </w:r>
      <w:r w:rsidRPr="00787B88">
        <w:rPr>
          <w:rFonts w:eastAsia="仿宋_GB2312"/>
          <w:sz w:val="32"/>
          <w:szCs w:val="32"/>
        </w:rPr>
        <w:t>3</w:t>
      </w:r>
      <w:r w:rsidRPr="00787B88">
        <w:rPr>
          <w:rFonts w:eastAsia="仿宋_GB2312"/>
          <w:sz w:val="32"/>
          <w:szCs w:val="32"/>
        </w:rPr>
        <w:t>份（附件</w:t>
      </w:r>
      <w:r w:rsidRPr="00787B88">
        <w:rPr>
          <w:rFonts w:eastAsia="仿宋_GB2312" w:hint="eastAsia"/>
          <w:sz w:val="32"/>
          <w:szCs w:val="32"/>
        </w:rPr>
        <w:t>4</w:t>
      </w:r>
      <w:r w:rsidRPr="00787B88">
        <w:rPr>
          <w:rFonts w:eastAsia="仿宋_GB2312"/>
          <w:sz w:val="32"/>
          <w:szCs w:val="32"/>
        </w:rPr>
        <w:t>）；</w:t>
      </w:r>
      <w:r w:rsidRPr="00787B88">
        <w:rPr>
          <w:rFonts w:ascii="宋体" w:hAnsi="宋体" w:cs="宋体" w:hint="eastAsia"/>
          <w:sz w:val="32"/>
          <w:szCs w:val="32"/>
        </w:rPr>
        <w:t>③</w:t>
      </w:r>
      <w:r w:rsidRPr="00787B88">
        <w:rPr>
          <w:rFonts w:eastAsia="仿宋_GB2312"/>
          <w:sz w:val="32"/>
          <w:szCs w:val="32"/>
        </w:rPr>
        <w:t>《湖南省职业</w:t>
      </w:r>
      <w:r w:rsidRPr="00787B88">
        <w:rPr>
          <w:rFonts w:eastAsia="仿宋_GB2312" w:hint="eastAsia"/>
          <w:sz w:val="32"/>
          <w:szCs w:val="32"/>
        </w:rPr>
        <w:t>院校</w:t>
      </w:r>
      <w:r w:rsidRPr="00787B88">
        <w:rPr>
          <w:rFonts w:eastAsia="仿宋_GB2312"/>
          <w:sz w:val="32"/>
          <w:szCs w:val="32"/>
        </w:rPr>
        <w:t>专业教学团队推荐汇总表》</w:t>
      </w:r>
      <w:r w:rsidRPr="00787B88">
        <w:rPr>
          <w:rFonts w:eastAsia="仿宋_GB2312"/>
          <w:sz w:val="32"/>
          <w:szCs w:val="32"/>
        </w:rPr>
        <w:t>1</w:t>
      </w:r>
      <w:r w:rsidRPr="00787B88">
        <w:rPr>
          <w:rFonts w:eastAsia="仿宋_GB2312"/>
          <w:sz w:val="32"/>
          <w:szCs w:val="32"/>
        </w:rPr>
        <w:t>份（附件</w:t>
      </w:r>
      <w:r w:rsidRPr="00787B88">
        <w:rPr>
          <w:rFonts w:eastAsia="仿宋_GB2312" w:hint="eastAsia"/>
          <w:sz w:val="32"/>
          <w:szCs w:val="32"/>
        </w:rPr>
        <w:t>5</w:t>
      </w:r>
      <w:r w:rsidRPr="00787B88">
        <w:rPr>
          <w:rFonts w:eastAsia="仿宋_GB2312"/>
          <w:sz w:val="32"/>
          <w:szCs w:val="32"/>
        </w:rPr>
        <w:t>）；</w:t>
      </w:r>
      <w:r w:rsidRPr="00787B88">
        <w:rPr>
          <w:rFonts w:ascii="宋体" w:hAnsi="宋体" w:cs="宋体" w:hint="eastAsia"/>
          <w:sz w:val="32"/>
          <w:szCs w:val="32"/>
        </w:rPr>
        <w:t>④</w:t>
      </w:r>
      <w:r w:rsidRPr="00787B88">
        <w:rPr>
          <w:rFonts w:eastAsia="仿宋_GB2312"/>
          <w:sz w:val="32"/>
          <w:szCs w:val="32"/>
        </w:rPr>
        <w:t>专业教学团队标志性成果佐证材料</w:t>
      </w:r>
      <w:r w:rsidRPr="00787B88">
        <w:rPr>
          <w:rFonts w:eastAsia="仿宋_GB2312"/>
          <w:sz w:val="32"/>
          <w:szCs w:val="32"/>
        </w:rPr>
        <w:t>1</w:t>
      </w:r>
      <w:r w:rsidRPr="00787B88">
        <w:rPr>
          <w:rFonts w:eastAsia="仿宋_GB2312"/>
          <w:sz w:val="32"/>
          <w:szCs w:val="32"/>
        </w:rPr>
        <w:t>份。</w:t>
      </w:r>
    </w:p>
    <w:p w:rsidR="00D41800" w:rsidRPr="00787B88" w:rsidRDefault="00D41800" w:rsidP="00D41800">
      <w:pPr>
        <w:spacing w:line="600" w:lineRule="exact"/>
        <w:ind w:firstLineChars="200" w:firstLine="643"/>
        <w:rPr>
          <w:rFonts w:eastAsia="仿宋_GB2312"/>
          <w:sz w:val="32"/>
          <w:szCs w:val="32"/>
        </w:rPr>
      </w:pPr>
      <w:r w:rsidRPr="00787B88">
        <w:rPr>
          <w:rFonts w:eastAsia="楷体_GB2312"/>
          <w:b/>
          <w:sz w:val="32"/>
          <w:szCs w:val="32"/>
        </w:rPr>
        <w:t>4.</w:t>
      </w:r>
      <w:r w:rsidRPr="00787B88">
        <w:rPr>
          <w:rFonts w:eastAsia="楷体_GB2312"/>
          <w:b/>
          <w:sz w:val="32"/>
          <w:szCs w:val="32"/>
        </w:rPr>
        <w:t>报送要求。</w:t>
      </w:r>
      <w:r w:rsidRPr="00787B88">
        <w:rPr>
          <w:rFonts w:eastAsia="仿宋_GB2312"/>
          <w:sz w:val="32"/>
          <w:szCs w:val="32"/>
        </w:rPr>
        <w:t>以上申报纸质材料（需加盖单位公章）于</w:t>
      </w:r>
      <w:r w:rsidRPr="00787B88">
        <w:rPr>
          <w:rFonts w:eastAsia="仿宋_GB2312" w:hint="eastAsia"/>
          <w:sz w:val="32"/>
          <w:szCs w:val="32"/>
        </w:rPr>
        <w:t>5</w:t>
      </w:r>
      <w:r w:rsidRPr="00787B88">
        <w:rPr>
          <w:rFonts w:eastAsia="仿宋_GB2312"/>
          <w:sz w:val="32"/>
          <w:szCs w:val="32"/>
        </w:rPr>
        <w:t>月</w:t>
      </w:r>
      <w:r w:rsidRPr="00787B88">
        <w:rPr>
          <w:rFonts w:eastAsia="仿宋_GB2312" w:hint="eastAsia"/>
          <w:sz w:val="32"/>
          <w:szCs w:val="32"/>
        </w:rPr>
        <w:t>29</w:t>
      </w:r>
      <w:r w:rsidRPr="00787B88">
        <w:rPr>
          <w:rFonts w:eastAsia="仿宋_GB2312"/>
          <w:sz w:val="32"/>
          <w:szCs w:val="32"/>
        </w:rPr>
        <w:t>日前报送至省教</w:t>
      </w:r>
      <w:proofErr w:type="gramStart"/>
      <w:r w:rsidRPr="00787B88">
        <w:rPr>
          <w:rFonts w:eastAsia="仿宋_GB2312"/>
          <w:sz w:val="32"/>
          <w:szCs w:val="32"/>
        </w:rPr>
        <w:t>科院职成</w:t>
      </w:r>
      <w:proofErr w:type="gramEnd"/>
      <w:r w:rsidRPr="00787B88">
        <w:rPr>
          <w:rFonts w:eastAsia="仿宋_GB2312"/>
          <w:sz w:val="32"/>
          <w:szCs w:val="32"/>
        </w:rPr>
        <w:t>所</w:t>
      </w:r>
      <w:r w:rsidRPr="00787B88">
        <w:rPr>
          <w:rFonts w:eastAsia="仿宋_GB2312"/>
          <w:sz w:val="32"/>
          <w:szCs w:val="32"/>
        </w:rPr>
        <w:t>807</w:t>
      </w:r>
      <w:r w:rsidRPr="00787B88">
        <w:rPr>
          <w:rFonts w:eastAsia="仿宋_GB2312"/>
          <w:sz w:val="32"/>
          <w:szCs w:val="32"/>
        </w:rPr>
        <w:t>室，电子版发送至邮箱：</w:t>
      </w:r>
      <w:r w:rsidRPr="00787B88">
        <w:rPr>
          <w:rFonts w:eastAsia="仿宋_GB2312"/>
          <w:sz w:val="32"/>
          <w:szCs w:val="32"/>
        </w:rPr>
        <w:t>dujialin@hnedu.cn</w:t>
      </w:r>
      <w:r w:rsidRPr="00787B88">
        <w:rPr>
          <w:rFonts w:eastAsia="仿宋_GB2312"/>
          <w:sz w:val="32"/>
          <w:szCs w:val="32"/>
        </w:rPr>
        <w:t>，邮件统一命名为</w:t>
      </w:r>
      <w:r w:rsidRPr="00787B88">
        <w:rPr>
          <w:rFonts w:eastAsia="仿宋_GB2312"/>
          <w:sz w:val="32"/>
          <w:szCs w:val="32"/>
        </w:rPr>
        <w:t>“XX</w:t>
      </w:r>
      <w:r w:rsidRPr="00787B88">
        <w:rPr>
          <w:rFonts w:eastAsia="仿宋_GB2312"/>
          <w:sz w:val="32"/>
          <w:szCs w:val="32"/>
        </w:rPr>
        <w:t>市州（或</w:t>
      </w:r>
      <w:r w:rsidRPr="00787B88">
        <w:rPr>
          <w:rFonts w:eastAsia="仿宋_GB2312"/>
          <w:sz w:val="32"/>
          <w:szCs w:val="32"/>
        </w:rPr>
        <w:t>XX</w:t>
      </w:r>
      <w:r w:rsidRPr="00787B88">
        <w:rPr>
          <w:rFonts w:eastAsia="仿宋_GB2312"/>
          <w:sz w:val="32"/>
          <w:szCs w:val="32"/>
        </w:rPr>
        <w:t>学校）专业教学团队申报材料</w:t>
      </w:r>
      <w:r w:rsidRPr="00787B88">
        <w:rPr>
          <w:rFonts w:eastAsia="仿宋_GB2312"/>
          <w:sz w:val="32"/>
          <w:szCs w:val="32"/>
        </w:rPr>
        <w:t>”</w:t>
      </w:r>
      <w:r w:rsidRPr="00787B88">
        <w:rPr>
          <w:rFonts w:eastAsia="仿宋_GB2312"/>
          <w:sz w:val="32"/>
          <w:szCs w:val="32"/>
        </w:rPr>
        <w:t>。</w:t>
      </w:r>
    </w:p>
    <w:p w:rsidR="00D41800" w:rsidRPr="00787B88" w:rsidRDefault="00D41800" w:rsidP="00D41800">
      <w:pPr>
        <w:spacing w:line="600" w:lineRule="exact"/>
        <w:ind w:firstLineChars="200" w:firstLine="640"/>
        <w:rPr>
          <w:rFonts w:eastAsia="仿宋_GB2312"/>
          <w:sz w:val="32"/>
          <w:szCs w:val="32"/>
        </w:rPr>
      </w:pPr>
      <w:r w:rsidRPr="00787B88">
        <w:rPr>
          <w:rFonts w:eastAsia="仿宋_GB2312"/>
          <w:sz w:val="32"/>
          <w:szCs w:val="32"/>
        </w:rPr>
        <w:t>省教</w:t>
      </w:r>
      <w:proofErr w:type="gramStart"/>
      <w:r w:rsidRPr="00787B88">
        <w:rPr>
          <w:rFonts w:eastAsia="仿宋_GB2312"/>
          <w:sz w:val="32"/>
          <w:szCs w:val="32"/>
        </w:rPr>
        <w:t>科院职成</w:t>
      </w:r>
      <w:proofErr w:type="gramEnd"/>
      <w:r w:rsidRPr="00787B88">
        <w:rPr>
          <w:rFonts w:eastAsia="仿宋_GB2312"/>
          <w:sz w:val="32"/>
          <w:szCs w:val="32"/>
        </w:rPr>
        <w:t>所联系人：杜佳琳、</w:t>
      </w:r>
      <w:proofErr w:type="gramStart"/>
      <w:r w:rsidRPr="00787B88">
        <w:rPr>
          <w:rFonts w:eastAsia="仿宋_GB2312"/>
          <w:sz w:val="32"/>
          <w:szCs w:val="32"/>
        </w:rPr>
        <w:t>舒底清</w:t>
      </w:r>
      <w:proofErr w:type="gramEnd"/>
      <w:r w:rsidRPr="00787B88">
        <w:rPr>
          <w:rFonts w:eastAsia="仿宋_GB2312"/>
          <w:sz w:val="32"/>
          <w:szCs w:val="32"/>
        </w:rPr>
        <w:t>；联系电话：</w:t>
      </w:r>
      <w:r w:rsidRPr="00787B88">
        <w:rPr>
          <w:rFonts w:eastAsia="仿宋_GB2312"/>
          <w:sz w:val="32"/>
          <w:szCs w:val="32"/>
        </w:rPr>
        <w:t>0731</w:t>
      </w:r>
      <w:r w:rsidRPr="00787B88">
        <w:rPr>
          <w:rFonts w:eastAsia="仿宋_GB2312"/>
          <w:sz w:val="32"/>
          <w:szCs w:val="32"/>
        </w:rPr>
        <w:t>－</w:t>
      </w:r>
      <w:r w:rsidRPr="00787B88">
        <w:rPr>
          <w:rFonts w:eastAsia="仿宋_GB2312"/>
          <w:sz w:val="32"/>
          <w:szCs w:val="32"/>
        </w:rPr>
        <w:t>84402943</w:t>
      </w:r>
      <w:r w:rsidRPr="00787B88">
        <w:rPr>
          <w:rFonts w:eastAsia="仿宋_GB2312"/>
          <w:sz w:val="32"/>
          <w:szCs w:val="32"/>
        </w:rPr>
        <w:t>、</w:t>
      </w:r>
      <w:r w:rsidRPr="00787B88">
        <w:rPr>
          <w:rFonts w:eastAsia="仿宋_GB2312"/>
          <w:sz w:val="32"/>
          <w:szCs w:val="32"/>
        </w:rPr>
        <w:t>84402935</w:t>
      </w:r>
      <w:r w:rsidRPr="00787B88">
        <w:rPr>
          <w:rFonts w:eastAsia="仿宋_GB2312"/>
          <w:sz w:val="32"/>
          <w:szCs w:val="32"/>
        </w:rPr>
        <w:t>；地址：长沙市开福区教育街</w:t>
      </w:r>
      <w:r w:rsidRPr="00787B88">
        <w:rPr>
          <w:rFonts w:eastAsia="仿宋_GB2312"/>
          <w:sz w:val="32"/>
          <w:szCs w:val="32"/>
        </w:rPr>
        <w:t>11</w:t>
      </w:r>
      <w:r w:rsidRPr="00787B88">
        <w:rPr>
          <w:rFonts w:eastAsia="仿宋_GB2312"/>
          <w:sz w:val="32"/>
          <w:szCs w:val="32"/>
        </w:rPr>
        <w:lastRenderedPageBreak/>
        <w:t>号，邮编：</w:t>
      </w:r>
      <w:r w:rsidRPr="00787B88">
        <w:rPr>
          <w:rFonts w:eastAsia="仿宋_GB2312"/>
          <w:sz w:val="32"/>
          <w:szCs w:val="32"/>
        </w:rPr>
        <w:t>410005</w:t>
      </w:r>
      <w:r w:rsidRPr="00787B88">
        <w:rPr>
          <w:rFonts w:eastAsia="仿宋_GB2312"/>
          <w:sz w:val="32"/>
          <w:szCs w:val="32"/>
        </w:rPr>
        <w:t>。</w:t>
      </w:r>
    </w:p>
    <w:p w:rsidR="00D41800" w:rsidRPr="00787B88" w:rsidRDefault="00D41800" w:rsidP="00D41800">
      <w:pPr>
        <w:spacing w:line="600" w:lineRule="exact"/>
        <w:ind w:firstLineChars="200" w:firstLine="640"/>
        <w:rPr>
          <w:rFonts w:eastAsia="仿宋_GB2312"/>
          <w:sz w:val="32"/>
          <w:szCs w:val="32"/>
        </w:rPr>
      </w:pPr>
      <w:r w:rsidRPr="00787B88">
        <w:rPr>
          <w:rFonts w:eastAsia="仿宋_GB2312"/>
          <w:sz w:val="32"/>
          <w:szCs w:val="32"/>
        </w:rPr>
        <w:t>省教育厅职成处联系人：王宇（中职）、刘彦奇（高职）；联系电话：</w:t>
      </w:r>
      <w:r w:rsidRPr="00787B88">
        <w:rPr>
          <w:rFonts w:eastAsia="仿宋_GB2312"/>
          <w:sz w:val="32"/>
          <w:szCs w:val="32"/>
        </w:rPr>
        <w:t>0731</w:t>
      </w:r>
      <w:r w:rsidRPr="00787B88">
        <w:rPr>
          <w:rFonts w:eastAsia="仿宋_GB2312"/>
          <w:sz w:val="32"/>
          <w:szCs w:val="32"/>
        </w:rPr>
        <w:t>－</w:t>
      </w:r>
      <w:r w:rsidRPr="00787B88">
        <w:rPr>
          <w:rFonts w:eastAsia="仿宋_GB2312"/>
          <w:sz w:val="32"/>
          <w:szCs w:val="32"/>
        </w:rPr>
        <w:t>84714897</w:t>
      </w:r>
      <w:r w:rsidRPr="00787B88">
        <w:rPr>
          <w:rFonts w:eastAsia="仿宋_GB2312"/>
          <w:sz w:val="32"/>
          <w:szCs w:val="32"/>
        </w:rPr>
        <w:t>、</w:t>
      </w:r>
      <w:r w:rsidRPr="00787B88">
        <w:rPr>
          <w:rFonts w:eastAsia="仿宋_GB2312"/>
          <w:sz w:val="32"/>
          <w:szCs w:val="32"/>
        </w:rPr>
        <w:t>84714937</w:t>
      </w:r>
      <w:r w:rsidRPr="00787B88">
        <w:rPr>
          <w:rFonts w:eastAsia="仿宋_GB2312"/>
          <w:sz w:val="32"/>
          <w:szCs w:val="32"/>
        </w:rPr>
        <w:t>。</w:t>
      </w:r>
    </w:p>
    <w:p w:rsidR="00D41800" w:rsidRPr="00787B88" w:rsidRDefault="00D41800" w:rsidP="00D41800">
      <w:pPr>
        <w:spacing w:line="600" w:lineRule="exact"/>
        <w:ind w:firstLineChars="200" w:firstLine="640"/>
        <w:rPr>
          <w:rFonts w:eastAsia="黑体"/>
          <w:sz w:val="32"/>
          <w:szCs w:val="32"/>
        </w:rPr>
      </w:pPr>
      <w:r w:rsidRPr="00787B88">
        <w:rPr>
          <w:rFonts w:eastAsia="黑体" w:hint="eastAsia"/>
          <w:sz w:val="32"/>
          <w:szCs w:val="32"/>
        </w:rPr>
        <w:t>六</w:t>
      </w:r>
      <w:r w:rsidRPr="00787B88">
        <w:rPr>
          <w:rFonts w:eastAsia="黑体"/>
          <w:sz w:val="32"/>
          <w:szCs w:val="32"/>
        </w:rPr>
        <w:t>、其他</w:t>
      </w:r>
    </w:p>
    <w:p w:rsidR="00D41800" w:rsidRPr="00787B88" w:rsidRDefault="00D41800" w:rsidP="00D41800">
      <w:pPr>
        <w:spacing w:line="600" w:lineRule="exact"/>
        <w:ind w:firstLineChars="200" w:firstLine="640"/>
        <w:rPr>
          <w:rFonts w:eastAsia="仿宋_GB2312"/>
          <w:sz w:val="32"/>
          <w:szCs w:val="32"/>
        </w:rPr>
      </w:pPr>
      <w:r w:rsidRPr="00787B88">
        <w:rPr>
          <w:rFonts w:eastAsia="仿宋_GB2312"/>
          <w:sz w:val="32"/>
          <w:szCs w:val="32"/>
        </w:rPr>
        <w:t>1.</w:t>
      </w:r>
      <w:r w:rsidRPr="00787B88">
        <w:rPr>
          <w:rFonts w:eastAsia="仿宋_GB2312"/>
          <w:sz w:val="32"/>
          <w:szCs w:val="32"/>
        </w:rPr>
        <w:t>各地各学校要提高思想认识，切实加强本地本校</w:t>
      </w:r>
      <w:r w:rsidRPr="00787B88">
        <w:rPr>
          <w:rFonts w:eastAsia="仿宋_GB2312" w:hint="eastAsia"/>
          <w:sz w:val="32"/>
          <w:szCs w:val="32"/>
        </w:rPr>
        <w:t>专业</w:t>
      </w:r>
      <w:r w:rsidRPr="00787B88">
        <w:rPr>
          <w:rFonts w:eastAsia="仿宋_GB2312"/>
          <w:sz w:val="32"/>
          <w:szCs w:val="32"/>
        </w:rPr>
        <w:t>教学团队建设。要结合实际制定本地本校</w:t>
      </w:r>
      <w:r w:rsidRPr="00787B88">
        <w:rPr>
          <w:rFonts w:eastAsia="仿宋_GB2312" w:hint="eastAsia"/>
          <w:sz w:val="32"/>
          <w:szCs w:val="32"/>
        </w:rPr>
        <w:t>专业</w:t>
      </w:r>
      <w:r w:rsidRPr="00787B88">
        <w:rPr>
          <w:rFonts w:eastAsia="仿宋_GB2312"/>
          <w:sz w:val="32"/>
          <w:szCs w:val="32"/>
        </w:rPr>
        <w:t>教学团队建设总体规划（</w:t>
      </w:r>
      <w:r w:rsidRPr="00787B88">
        <w:rPr>
          <w:rFonts w:eastAsia="仿宋_GB2312"/>
          <w:sz w:val="32"/>
          <w:szCs w:val="32"/>
        </w:rPr>
        <w:t>2020</w:t>
      </w:r>
      <w:r w:rsidRPr="00787B88">
        <w:rPr>
          <w:rFonts w:eastAsia="仿宋_GB2312"/>
          <w:sz w:val="32"/>
          <w:szCs w:val="32"/>
        </w:rPr>
        <w:t>－</w:t>
      </w:r>
      <w:r w:rsidRPr="00787B88">
        <w:rPr>
          <w:rFonts w:eastAsia="仿宋_GB2312"/>
          <w:sz w:val="32"/>
          <w:szCs w:val="32"/>
        </w:rPr>
        <w:t>2022</w:t>
      </w:r>
      <w:r w:rsidRPr="00787B88">
        <w:rPr>
          <w:rFonts w:eastAsia="仿宋_GB2312"/>
          <w:sz w:val="32"/>
          <w:szCs w:val="32"/>
        </w:rPr>
        <w:t>年），并纳入本地本校整体改革发展规划，明确团队建设布局、目标任务和师资配备规划，此规划将作为今后</w:t>
      </w:r>
      <w:r w:rsidRPr="00787B88">
        <w:rPr>
          <w:rFonts w:eastAsia="仿宋_GB2312"/>
          <w:sz w:val="32"/>
          <w:szCs w:val="32"/>
        </w:rPr>
        <w:t>3</w:t>
      </w:r>
      <w:r w:rsidRPr="00787B88">
        <w:rPr>
          <w:rFonts w:eastAsia="仿宋_GB2312"/>
          <w:sz w:val="32"/>
          <w:szCs w:val="32"/>
        </w:rPr>
        <w:t>年申报省级</w:t>
      </w:r>
      <w:r w:rsidRPr="00787B88">
        <w:rPr>
          <w:rFonts w:eastAsia="仿宋_GB2312" w:hint="eastAsia"/>
          <w:sz w:val="32"/>
          <w:szCs w:val="32"/>
        </w:rPr>
        <w:t>专业</w:t>
      </w:r>
      <w:r w:rsidRPr="00787B88">
        <w:rPr>
          <w:rFonts w:eastAsia="仿宋_GB2312"/>
          <w:sz w:val="32"/>
          <w:szCs w:val="32"/>
        </w:rPr>
        <w:t>教学团队的重要依据。要加大保障力度，落实团队建设、管理、激励和支持措施。</w:t>
      </w:r>
    </w:p>
    <w:p w:rsidR="00D41800" w:rsidRPr="00787B88" w:rsidRDefault="00D41800" w:rsidP="00D41800">
      <w:pPr>
        <w:spacing w:line="600" w:lineRule="exact"/>
        <w:ind w:firstLineChars="200" w:firstLine="640"/>
        <w:rPr>
          <w:rFonts w:eastAsia="仿宋_GB2312"/>
          <w:sz w:val="32"/>
          <w:szCs w:val="32"/>
        </w:rPr>
      </w:pPr>
      <w:r w:rsidRPr="00787B88">
        <w:rPr>
          <w:rFonts w:eastAsia="仿宋_GB2312"/>
          <w:sz w:val="32"/>
          <w:szCs w:val="32"/>
        </w:rPr>
        <w:t>2.</w:t>
      </w:r>
      <w:r w:rsidRPr="00787B88">
        <w:rPr>
          <w:rFonts w:eastAsia="仿宋_GB2312"/>
          <w:sz w:val="32"/>
          <w:szCs w:val="32"/>
        </w:rPr>
        <w:t>我厅</w:t>
      </w:r>
      <w:proofErr w:type="gramStart"/>
      <w:r w:rsidRPr="00787B88">
        <w:rPr>
          <w:rFonts w:eastAsia="仿宋_GB2312"/>
          <w:sz w:val="32"/>
          <w:szCs w:val="32"/>
        </w:rPr>
        <w:t>列支专项</w:t>
      </w:r>
      <w:proofErr w:type="gramEnd"/>
      <w:r w:rsidRPr="00787B88">
        <w:rPr>
          <w:rFonts w:eastAsia="仿宋_GB2312"/>
          <w:sz w:val="32"/>
          <w:szCs w:val="32"/>
        </w:rPr>
        <w:t>经费，支持立项团队开展课题研究、研讨培训、资源开发等工作。各地各学校要根据团队建设实际需要，加大投入力度支持建设；要将教师参加团队情况作为考核评价和职称晋升的重要依据。</w:t>
      </w:r>
      <w:r w:rsidRPr="00787B88">
        <w:rPr>
          <w:rFonts w:eastAsia="仿宋_GB2312" w:hint="eastAsia"/>
          <w:sz w:val="32"/>
          <w:szCs w:val="32"/>
        </w:rPr>
        <w:t>每名教师原则上只能参加</w:t>
      </w:r>
      <w:r w:rsidRPr="00787B88">
        <w:rPr>
          <w:rFonts w:eastAsia="仿宋_GB2312" w:hint="eastAsia"/>
          <w:sz w:val="32"/>
          <w:szCs w:val="32"/>
        </w:rPr>
        <w:t>1</w:t>
      </w:r>
      <w:r w:rsidRPr="00787B88">
        <w:rPr>
          <w:rFonts w:eastAsia="仿宋_GB2312" w:hint="eastAsia"/>
          <w:sz w:val="32"/>
          <w:szCs w:val="32"/>
        </w:rPr>
        <w:t>个省级专业教学团队的申报。</w:t>
      </w:r>
      <w:r w:rsidRPr="00787B88">
        <w:rPr>
          <w:rFonts w:eastAsia="仿宋_GB2312"/>
          <w:sz w:val="32"/>
          <w:szCs w:val="32"/>
        </w:rPr>
        <w:t>立项团队建设情况将作为国家和省级重大项目评价因素。团队教师参加省级以上教学名师、教学成果奖等评选，同等条件下优先推荐。</w:t>
      </w:r>
    </w:p>
    <w:p w:rsidR="00D41800" w:rsidRPr="00787B88" w:rsidRDefault="00D41800" w:rsidP="00D41800">
      <w:pPr>
        <w:spacing w:line="600" w:lineRule="exact"/>
        <w:ind w:firstLineChars="200" w:firstLine="640"/>
        <w:rPr>
          <w:rFonts w:eastAsia="仿宋_GB2312"/>
          <w:sz w:val="32"/>
          <w:szCs w:val="32"/>
        </w:rPr>
      </w:pPr>
      <w:r w:rsidRPr="00787B88">
        <w:rPr>
          <w:rFonts w:eastAsia="仿宋_GB2312"/>
          <w:sz w:val="32"/>
          <w:szCs w:val="32"/>
        </w:rPr>
        <w:t>3.</w:t>
      </w:r>
      <w:r w:rsidRPr="00787B88">
        <w:rPr>
          <w:rFonts w:eastAsia="仿宋_GB2312"/>
          <w:sz w:val="32"/>
          <w:szCs w:val="32"/>
        </w:rPr>
        <w:t>我厅将加强项目指导与督查，采取专家评估、第三方评估等方式开展绩效评价，形成绩效评价报告和诊断改进报告，并实行动态调整机制，对未按进度完成建设任务、达不到绩效考核要求的，取消项目资格。各立项团队可按照专业领域组建团队建设协作共同体，完善工作机制，加强资源共享，协同研究创新，推动共同体发挥作用、取得实效。</w:t>
      </w:r>
    </w:p>
    <w:p w:rsidR="00D41800" w:rsidRPr="00787B88" w:rsidRDefault="00D41800" w:rsidP="00D41800">
      <w:pPr>
        <w:spacing w:line="600" w:lineRule="exact"/>
        <w:ind w:leftChars="304" w:left="1918" w:hangingChars="400" w:hanging="1280"/>
        <w:rPr>
          <w:rFonts w:eastAsia="仿宋_GB2312"/>
          <w:sz w:val="32"/>
          <w:szCs w:val="32"/>
        </w:rPr>
      </w:pPr>
      <w:r w:rsidRPr="00787B88">
        <w:rPr>
          <w:rFonts w:eastAsia="仿宋_GB2312"/>
          <w:sz w:val="32"/>
          <w:szCs w:val="32"/>
        </w:rPr>
        <w:lastRenderedPageBreak/>
        <w:t>附件：</w:t>
      </w:r>
      <w:r w:rsidRPr="00787B88">
        <w:rPr>
          <w:rFonts w:eastAsia="仿宋_GB2312" w:hint="eastAsia"/>
          <w:sz w:val="32"/>
          <w:szCs w:val="32"/>
        </w:rPr>
        <w:t>1.</w:t>
      </w:r>
      <w:r w:rsidRPr="00787B88">
        <w:rPr>
          <w:rFonts w:ascii="Calibri" w:hAnsi="Calibri" w:hint="eastAsia"/>
          <w:szCs w:val="22"/>
        </w:rPr>
        <w:t xml:space="preserve"> </w:t>
      </w:r>
      <w:r w:rsidRPr="00787B88">
        <w:rPr>
          <w:rFonts w:eastAsia="仿宋_GB2312" w:hint="eastAsia"/>
          <w:sz w:val="32"/>
          <w:szCs w:val="32"/>
        </w:rPr>
        <w:t>湖南省职业院校专业教学团队和思想政治教学团队建设基本任务</w:t>
      </w:r>
    </w:p>
    <w:p w:rsidR="00D41800" w:rsidRPr="00787B88" w:rsidRDefault="00D41800" w:rsidP="00D41800">
      <w:pPr>
        <w:spacing w:line="600" w:lineRule="exact"/>
        <w:ind w:leftChars="760" w:left="1916" w:hangingChars="100" w:hanging="320"/>
        <w:rPr>
          <w:rFonts w:eastAsia="仿宋_GB2312"/>
          <w:sz w:val="32"/>
          <w:szCs w:val="32"/>
        </w:rPr>
      </w:pPr>
      <w:r w:rsidRPr="00787B88">
        <w:rPr>
          <w:rFonts w:eastAsia="仿宋_GB2312" w:hint="eastAsia"/>
          <w:sz w:val="32"/>
          <w:szCs w:val="32"/>
        </w:rPr>
        <w:t>2.</w:t>
      </w:r>
      <w:r w:rsidRPr="00787B88">
        <w:rPr>
          <w:rFonts w:ascii="Calibri" w:hAnsi="Calibri" w:hint="eastAsia"/>
          <w:szCs w:val="22"/>
        </w:rPr>
        <w:t xml:space="preserve"> </w:t>
      </w:r>
      <w:r w:rsidRPr="00787B88">
        <w:rPr>
          <w:rFonts w:eastAsia="仿宋_GB2312" w:hint="eastAsia"/>
          <w:sz w:val="32"/>
          <w:szCs w:val="32"/>
        </w:rPr>
        <w:t>2020</w:t>
      </w:r>
      <w:r w:rsidRPr="00787B88">
        <w:rPr>
          <w:rFonts w:eastAsia="仿宋_GB2312" w:hint="eastAsia"/>
          <w:sz w:val="32"/>
          <w:szCs w:val="32"/>
        </w:rPr>
        <w:t>年湖南省</w:t>
      </w:r>
      <w:r w:rsidRPr="00787B88">
        <w:rPr>
          <w:rFonts w:eastAsia="仿宋_GB2312"/>
          <w:sz w:val="32"/>
          <w:szCs w:val="32"/>
        </w:rPr>
        <w:t>职业</w:t>
      </w:r>
      <w:r w:rsidRPr="00787B88">
        <w:rPr>
          <w:rFonts w:eastAsia="仿宋_GB2312" w:hint="eastAsia"/>
          <w:sz w:val="32"/>
          <w:szCs w:val="32"/>
        </w:rPr>
        <w:t>院校</w:t>
      </w:r>
      <w:r w:rsidRPr="00787B88">
        <w:rPr>
          <w:rFonts w:eastAsia="仿宋_GB2312"/>
          <w:sz w:val="32"/>
          <w:szCs w:val="32"/>
        </w:rPr>
        <w:t>专业教学团队</w:t>
      </w:r>
      <w:r w:rsidRPr="00787B88">
        <w:rPr>
          <w:rFonts w:eastAsia="仿宋_GB2312" w:hint="eastAsia"/>
          <w:sz w:val="32"/>
          <w:szCs w:val="32"/>
        </w:rPr>
        <w:t>各市州</w:t>
      </w:r>
      <w:r w:rsidRPr="00787B88">
        <w:rPr>
          <w:rFonts w:eastAsia="仿宋_GB2312"/>
          <w:sz w:val="32"/>
          <w:szCs w:val="32"/>
        </w:rPr>
        <w:t>申报指标</w:t>
      </w:r>
    </w:p>
    <w:p w:rsidR="00D41800" w:rsidRPr="00787B88" w:rsidRDefault="00D41800" w:rsidP="00D41800">
      <w:pPr>
        <w:spacing w:line="600" w:lineRule="exact"/>
        <w:ind w:firstLineChars="200" w:firstLine="640"/>
        <w:rPr>
          <w:rFonts w:eastAsia="仿宋_GB2312"/>
          <w:sz w:val="32"/>
          <w:szCs w:val="32"/>
        </w:rPr>
      </w:pPr>
      <w:r w:rsidRPr="00787B88">
        <w:rPr>
          <w:rFonts w:eastAsia="仿宋_GB2312"/>
          <w:sz w:val="32"/>
          <w:szCs w:val="32"/>
        </w:rPr>
        <w:t xml:space="preserve">      </w:t>
      </w:r>
      <w:r w:rsidRPr="00787B88">
        <w:rPr>
          <w:rFonts w:eastAsia="仿宋_GB2312" w:hint="eastAsia"/>
          <w:sz w:val="32"/>
          <w:szCs w:val="32"/>
        </w:rPr>
        <w:t>3.</w:t>
      </w:r>
      <w:r w:rsidRPr="00787B88">
        <w:rPr>
          <w:rFonts w:ascii="Calibri" w:hAnsi="Calibri" w:hint="eastAsia"/>
          <w:szCs w:val="22"/>
        </w:rPr>
        <w:t xml:space="preserve"> </w:t>
      </w:r>
      <w:r w:rsidRPr="00787B88">
        <w:rPr>
          <w:rFonts w:eastAsia="仿宋_GB2312"/>
          <w:sz w:val="32"/>
          <w:szCs w:val="32"/>
        </w:rPr>
        <w:t>XX</w:t>
      </w:r>
      <w:r w:rsidRPr="00787B88">
        <w:rPr>
          <w:rFonts w:eastAsia="仿宋_GB2312"/>
          <w:sz w:val="32"/>
          <w:szCs w:val="32"/>
        </w:rPr>
        <w:t>市（学校）职业</w:t>
      </w:r>
      <w:r w:rsidRPr="00787B88">
        <w:rPr>
          <w:rFonts w:eastAsia="仿宋_GB2312" w:hint="eastAsia"/>
          <w:sz w:val="32"/>
          <w:szCs w:val="32"/>
        </w:rPr>
        <w:t>院校</w:t>
      </w:r>
      <w:r w:rsidRPr="00787B88">
        <w:rPr>
          <w:rFonts w:eastAsia="仿宋_GB2312"/>
          <w:sz w:val="32"/>
          <w:szCs w:val="32"/>
        </w:rPr>
        <w:t>专业教学团队建设总</w:t>
      </w:r>
    </w:p>
    <w:p w:rsidR="00D41800" w:rsidRPr="00787B88" w:rsidRDefault="00D41800" w:rsidP="00D41800">
      <w:pPr>
        <w:spacing w:line="600" w:lineRule="exact"/>
        <w:ind w:firstLineChars="600" w:firstLine="1920"/>
        <w:rPr>
          <w:rFonts w:eastAsia="仿宋_GB2312"/>
          <w:sz w:val="32"/>
          <w:szCs w:val="32"/>
        </w:rPr>
      </w:pPr>
      <w:r w:rsidRPr="00787B88">
        <w:rPr>
          <w:rFonts w:eastAsia="仿宋_GB2312"/>
          <w:sz w:val="32"/>
          <w:szCs w:val="32"/>
        </w:rPr>
        <w:t>体规划（</w:t>
      </w:r>
      <w:r w:rsidRPr="00787B88">
        <w:rPr>
          <w:rFonts w:eastAsia="仿宋_GB2312"/>
          <w:sz w:val="32"/>
          <w:szCs w:val="32"/>
        </w:rPr>
        <w:t>2020</w:t>
      </w:r>
      <w:r w:rsidRPr="00787B88">
        <w:rPr>
          <w:rFonts w:eastAsia="仿宋_GB2312"/>
          <w:sz w:val="32"/>
          <w:szCs w:val="32"/>
        </w:rPr>
        <w:t>－</w:t>
      </w:r>
      <w:r w:rsidRPr="00787B88">
        <w:rPr>
          <w:rFonts w:eastAsia="仿宋_GB2312"/>
          <w:sz w:val="32"/>
          <w:szCs w:val="32"/>
        </w:rPr>
        <w:t>2022</w:t>
      </w:r>
      <w:r w:rsidRPr="00787B88">
        <w:rPr>
          <w:rFonts w:eastAsia="仿宋_GB2312"/>
          <w:sz w:val="32"/>
          <w:szCs w:val="32"/>
        </w:rPr>
        <w:t>年）</w:t>
      </w:r>
    </w:p>
    <w:p w:rsidR="00D41800" w:rsidRPr="00787B88" w:rsidRDefault="00D41800" w:rsidP="00D41800">
      <w:pPr>
        <w:spacing w:line="600" w:lineRule="exact"/>
        <w:ind w:firstLineChars="500" w:firstLine="1600"/>
        <w:rPr>
          <w:rFonts w:eastAsia="仿宋_GB2312"/>
          <w:sz w:val="32"/>
          <w:szCs w:val="32"/>
        </w:rPr>
      </w:pPr>
      <w:r w:rsidRPr="00787B88">
        <w:rPr>
          <w:rFonts w:eastAsia="仿宋_GB2312" w:hint="eastAsia"/>
          <w:sz w:val="32"/>
          <w:szCs w:val="32"/>
        </w:rPr>
        <w:t>4.</w:t>
      </w:r>
      <w:r w:rsidRPr="00787B88">
        <w:rPr>
          <w:rFonts w:eastAsia="仿宋_GB2312"/>
          <w:sz w:val="32"/>
          <w:szCs w:val="32"/>
        </w:rPr>
        <w:t>湖南省职业</w:t>
      </w:r>
      <w:r w:rsidRPr="00787B88">
        <w:rPr>
          <w:rFonts w:eastAsia="仿宋_GB2312" w:hint="eastAsia"/>
          <w:sz w:val="32"/>
          <w:szCs w:val="32"/>
        </w:rPr>
        <w:t>院校专业</w:t>
      </w:r>
      <w:r w:rsidRPr="00787B88">
        <w:rPr>
          <w:rFonts w:eastAsia="仿宋_GB2312"/>
          <w:sz w:val="32"/>
          <w:szCs w:val="32"/>
        </w:rPr>
        <w:t>教学团队申报书</w:t>
      </w:r>
    </w:p>
    <w:p w:rsidR="00D41800" w:rsidRPr="00787B88" w:rsidRDefault="00D41800" w:rsidP="00D41800">
      <w:pPr>
        <w:spacing w:line="600" w:lineRule="exact"/>
        <w:ind w:firstLineChars="500" w:firstLine="1600"/>
        <w:rPr>
          <w:rFonts w:eastAsia="仿宋_GB2312"/>
          <w:sz w:val="32"/>
          <w:szCs w:val="32"/>
        </w:rPr>
      </w:pPr>
      <w:r w:rsidRPr="00787B88">
        <w:rPr>
          <w:rFonts w:eastAsia="仿宋_GB2312" w:hint="eastAsia"/>
          <w:sz w:val="32"/>
          <w:szCs w:val="32"/>
        </w:rPr>
        <w:t>5</w:t>
      </w:r>
      <w:r w:rsidRPr="00787B88">
        <w:rPr>
          <w:rFonts w:eastAsia="仿宋_GB2312"/>
          <w:sz w:val="32"/>
          <w:szCs w:val="32"/>
        </w:rPr>
        <w:t>.</w:t>
      </w:r>
      <w:r w:rsidRPr="00787B88">
        <w:rPr>
          <w:rFonts w:eastAsia="仿宋_GB2312"/>
          <w:sz w:val="32"/>
          <w:szCs w:val="32"/>
        </w:rPr>
        <w:t>湖南省职业</w:t>
      </w:r>
      <w:r w:rsidRPr="00787B88">
        <w:rPr>
          <w:rFonts w:eastAsia="仿宋_GB2312" w:hint="eastAsia"/>
          <w:sz w:val="32"/>
          <w:szCs w:val="32"/>
        </w:rPr>
        <w:t>院校专业</w:t>
      </w:r>
      <w:r w:rsidRPr="00787B88">
        <w:rPr>
          <w:rFonts w:eastAsia="仿宋_GB2312"/>
          <w:sz w:val="32"/>
          <w:szCs w:val="32"/>
        </w:rPr>
        <w:t>教学团队推荐汇总表</w:t>
      </w:r>
    </w:p>
    <w:p w:rsidR="00D41800" w:rsidRPr="00787B88" w:rsidRDefault="00D41800" w:rsidP="00D41800">
      <w:pPr>
        <w:spacing w:line="600" w:lineRule="exact"/>
        <w:ind w:firstLineChars="200" w:firstLine="640"/>
        <w:rPr>
          <w:rFonts w:eastAsia="仿宋_GB2312"/>
          <w:sz w:val="32"/>
          <w:szCs w:val="32"/>
        </w:rPr>
      </w:pPr>
    </w:p>
    <w:p w:rsidR="00D41800" w:rsidRPr="00787B88" w:rsidRDefault="00D41800" w:rsidP="00D41800">
      <w:pPr>
        <w:spacing w:line="600" w:lineRule="exact"/>
        <w:ind w:firstLineChars="200" w:firstLine="640"/>
        <w:rPr>
          <w:rFonts w:eastAsia="仿宋_GB2312"/>
          <w:sz w:val="32"/>
          <w:szCs w:val="32"/>
        </w:rPr>
      </w:pPr>
      <w:r w:rsidRPr="00787B88">
        <w:rPr>
          <w:rFonts w:eastAsia="仿宋_GB2312"/>
          <w:sz w:val="32"/>
          <w:szCs w:val="32"/>
        </w:rPr>
        <w:t>  </w:t>
      </w:r>
    </w:p>
    <w:p w:rsidR="00D41800" w:rsidRPr="00787B88" w:rsidRDefault="00D41800" w:rsidP="00D41800">
      <w:pPr>
        <w:spacing w:line="600" w:lineRule="exact"/>
        <w:ind w:firstLineChars="1600" w:firstLine="5120"/>
        <w:rPr>
          <w:rFonts w:eastAsia="仿宋_GB2312"/>
          <w:sz w:val="32"/>
          <w:szCs w:val="32"/>
        </w:rPr>
      </w:pPr>
      <w:r w:rsidRPr="00787B88">
        <w:rPr>
          <w:rFonts w:eastAsia="仿宋_GB2312"/>
          <w:sz w:val="32"/>
          <w:szCs w:val="32"/>
        </w:rPr>
        <w:t>湖南省教育厅</w:t>
      </w:r>
    </w:p>
    <w:p w:rsidR="00D41800" w:rsidRPr="00787B88" w:rsidRDefault="00D41800" w:rsidP="00D41800">
      <w:pPr>
        <w:spacing w:line="600" w:lineRule="exact"/>
        <w:ind w:firstLineChars="1550" w:firstLine="4960"/>
        <w:rPr>
          <w:rFonts w:eastAsia="仿宋_GB2312"/>
          <w:sz w:val="32"/>
          <w:szCs w:val="32"/>
        </w:rPr>
      </w:pPr>
      <w:r w:rsidRPr="00787B88">
        <w:rPr>
          <w:rFonts w:eastAsia="仿宋_GB2312"/>
          <w:sz w:val="32"/>
          <w:szCs w:val="32"/>
        </w:rPr>
        <w:t>2020</w:t>
      </w:r>
      <w:r w:rsidRPr="00787B88">
        <w:rPr>
          <w:rFonts w:eastAsia="仿宋_GB2312"/>
          <w:sz w:val="32"/>
          <w:szCs w:val="32"/>
        </w:rPr>
        <w:t>年</w:t>
      </w:r>
      <w:r w:rsidRPr="00787B88">
        <w:rPr>
          <w:rFonts w:eastAsia="仿宋_GB2312" w:hint="eastAsia"/>
          <w:sz w:val="32"/>
          <w:szCs w:val="32"/>
        </w:rPr>
        <w:t>4</w:t>
      </w:r>
      <w:r w:rsidRPr="00787B88">
        <w:rPr>
          <w:rFonts w:eastAsia="仿宋_GB2312"/>
          <w:sz w:val="32"/>
          <w:szCs w:val="32"/>
        </w:rPr>
        <w:t>月</w:t>
      </w:r>
      <w:r w:rsidRPr="00787B88">
        <w:rPr>
          <w:rFonts w:eastAsia="仿宋_GB2312" w:hint="eastAsia"/>
          <w:sz w:val="32"/>
          <w:szCs w:val="32"/>
        </w:rPr>
        <w:t>3</w:t>
      </w:r>
      <w:r w:rsidRPr="00787B88">
        <w:rPr>
          <w:rFonts w:eastAsia="仿宋_GB2312"/>
          <w:sz w:val="32"/>
          <w:szCs w:val="32"/>
        </w:rPr>
        <w:t>日</w:t>
      </w:r>
    </w:p>
    <w:p w:rsidR="00D41800" w:rsidRPr="00787B88" w:rsidRDefault="00D41800" w:rsidP="00D41800">
      <w:pPr>
        <w:spacing w:line="600" w:lineRule="exact"/>
        <w:rPr>
          <w:szCs w:val="22"/>
        </w:rPr>
        <w:sectPr w:rsidR="00D41800" w:rsidRPr="00787B88" w:rsidSect="00D41800">
          <w:headerReference w:type="even" r:id="rId8"/>
          <w:headerReference w:type="default" r:id="rId9"/>
          <w:footerReference w:type="even" r:id="rId10"/>
          <w:footerReference w:type="default" r:id="rId11"/>
          <w:pgSz w:w="11906" w:h="16838"/>
          <w:pgMar w:top="1440" w:right="1800" w:bottom="1440" w:left="1800" w:header="851" w:footer="992" w:gutter="0"/>
          <w:cols w:space="720"/>
          <w:titlePg/>
          <w:docGrid w:type="lines" w:linePitch="312"/>
        </w:sectPr>
      </w:pPr>
    </w:p>
    <w:p w:rsidR="00D41800" w:rsidRPr="00787B88" w:rsidRDefault="00D41800" w:rsidP="00D41800">
      <w:pPr>
        <w:spacing w:line="600" w:lineRule="exact"/>
        <w:rPr>
          <w:rFonts w:eastAsia="黑体"/>
          <w:sz w:val="32"/>
          <w:szCs w:val="32"/>
        </w:rPr>
      </w:pPr>
      <w:r w:rsidRPr="00787B88">
        <w:rPr>
          <w:rFonts w:eastAsia="黑体"/>
          <w:sz w:val="32"/>
          <w:szCs w:val="32"/>
        </w:rPr>
        <w:lastRenderedPageBreak/>
        <w:t>附件</w:t>
      </w:r>
      <w:r w:rsidRPr="00787B88">
        <w:rPr>
          <w:rFonts w:eastAsia="黑体"/>
          <w:sz w:val="32"/>
          <w:szCs w:val="32"/>
        </w:rPr>
        <w:t>1</w:t>
      </w:r>
    </w:p>
    <w:p w:rsidR="00D41800" w:rsidRPr="00787B88" w:rsidRDefault="00D41800" w:rsidP="00D41800">
      <w:pPr>
        <w:spacing w:line="600" w:lineRule="exact"/>
        <w:rPr>
          <w:rFonts w:eastAsia="黑体"/>
          <w:sz w:val="32"/>
          <w:szCs w:val="32"/>
        </w:rPr>
      </w:pPr>
    </w:p>
    <w:p w:rsidR="00D41800" w:rsidRPr="00787B88" w:rsidRDefault="00D41800" w:rsidP="00D41800">
      <w:pPr>
        <w:spacing w:line="600" w:lineRule="exact"/>
        <w:jc w:val="center"/>
        <w:rPr>
          <w:rFonts w:ascii="方正小标宋简体" w:eastAsia="方正小标宋简体"/>
          <w:sz w:val="44"/>
          <w:szCs w:val="44"/>
        </w:rPr>
      </w:pPr>
      <w:r w:rsidRPr="00787B88">
        <w:rPr>
          <w:rFonts w:ascii="方正小标宋简体" w:eastAsia="方正小标宋简体" w:hint="eastAsia"/>
          <w:sz w:val="44"/>
          <w:szCs w:val="44"/>
        </w:rPr>
        <w:t>湖南省职业院校专业教学团队</w:t>
      </w:r>
    </w:p>
    <w:p w:rsidR="00D41800" w:rsidRPr="00787B88" w:rsidRDefault="00D41800" w:rsidP="00D41800">
      <w:pPr>
        <w:spacing w:line="600" w:lineRule="exact"/>
        <w:jc w:val="center"/>
        <w:rPr>
          <w:rFonts w:ascii="方正小标宋简体" w:eastAsia="方正小标宋简体"/>
          <w:sz w:val="44"/>
          <w:szCs w:val="44"/>
        </w:rPr>
      </w:pPr>
      <w:r w:rsidRPr="00787B88">
        <w:rPr>
          <w:rFonts w:ascii="方正小标宋简体" w:eastAsia="方正小标宋简体" w:hint="eastAsia"/>
          <w:sz w:val="44"/>
          <w:szCs w:val="44"/>
        </w:rPr>
        <w:t>和思想政治教学团队建设基本任务</w:t>
      </w:r>
    </w:p>
    <w:p w:rsidR="00D41800" w:rsidRPr="00787B88" w:rsidRDefault="00D41800" w:rsidP="00D41800">
      <w:pPr>
        <w:spacing w:line="600" w:lineRule="exact"/>
        <w:rPr>
          <w:rFonts w:eastAsia="黑体"/>
          <w:sz w:val="32"/>
          <w:szCs w:val="32"/>
        </w:rPr>
      </w:pPr>
    </w:p>
    <w:p w:rsidR="00D41800" w:rsidRPr="00787B88" w:rsidRDefault="00D41800" w:rsidP="00D41800">
      <w:pPr>
        <w:spacing w:line="600" w:lineRule="exact"/>
        <w:ind w:firstLineChars="200" w:firstLine="640"/>
        <w:rPr>
          <w:rFonts w:eastAsia="仿宋_GB2312"/>
          <w:sz w:val="32"/>
          <w:szCs w:val="32"/>
        </w:rPr>
      </w:pPr>
      <w:r w:rsidRPr="00787B88">
        <w:rPr>
          <w:rFonts w:ascii="黑体" w:eastAsia="黑体" w:hAnsi="黑体"/>
          <w:sz w:val="32"/>
          <w:szCs w:val="32"/>
        </w:rPr>
        <w:t>1.制定团队建设实施方案。</w:t>
      </w:r>
      <w:r w:rsidRPr="00787B88">
        <w:rPr>
          <w:rFonts w:eastAsia="仿宋_GB2312"/>
          <w:sz w:val="32"/>
          <w:szCs w:val="32"/>
        </w:rPr>
        <w:t>按照</w:t>
      </w:r>
      <w:r w:rsidRPr="00787B88">
        <w:rPr>
          <w:rFonts w:eastAsia="仿宋_GB2312"/>
          <w:sz w:val="32"/>
          <w:szCs w:val="32"/>
        </w:rPr>
        <w:t>“</w:t>
      </w:r>
      <w:r w:rsidRPr="00787B88">
        <w:rPr>
          <w:rFonts w:eastAsia="仿宋_GB2312"/>
          <w:sz w:val="32"/>
          <w:szCs w:val="32"/>
        </w:rPr>
        <w:t>省内领先、国内一流、对标国际</w:t>
      </w:r>
      <w:r w:rsidRPr="00787B88">
        <w:rPr>
          <w:rFonts w:eastAsia="仿宋_GB2312"/>
          <w:sz w:val="32"/>
          <w:szCs w:val="32"/>
        </w:rPr>
        <w:t>”</w:t>
      </w:r>
      <w:r w:rsidRPr="00787B88">
        <w:rPr>
          <w:rFonts w:eastAsia="仿宋_GB2312"/>
          <w:sz w:val="32"/>
          <w:szCs w:val="32"/>
        </w:rPr>
        <w:t>的整体定位和</w:t>
      </w:r>
      <w:r w:rsidRPr="00787B88">
        <w:rPr>
          <w:rFonts w:eastAsia="仿宋_GB2312"/>
          <w:sz w:val="32"/>
          <w:szCs w:val="32"/>
        </w:rPr>
        <w:t>“</w:t>
      </w:r>
      <w:r w:rsidRPr="00787B88">
        <w:rPr>
          <w:rFonts w:eastAsia="仿宋_GB2312"/>
          <w:sz w:val="32"/>
          <w:szCs w:val="32"/>
        </w:rPr>
        <w:t>对接产业、校企协同、团队作战、重在育人</w:t>
      </w:r>
      <w:r w:rsidRPr="00787B88">
        <w:rPr>
          <w:rFonts w:eastAsia="仿宋_GB2312"/>
          <w:sz w:val="32"/>
          <w:szCs w:val="32"/>
        </w:rPr>
        <w:t>”</w:t>
      </w:r>
      <w:r w:rsidRPr="00787B88">
        <w:rPr>
          <w:rFonts w:eastAsia="仿宋_GB2312"/>
          <w:sz w:val="32"/>
          <w:szCs w:val="32"/>
        </w:rPr>
        <w:t>的建设原则，统筹规划建设目标，研究制定实施方案，细化分解建设任务，科学设计标志成果，健全团队运行机制，完善团队管理制度，落实团队工作责任。建立校企协同共建机制，联动合作企业积极参与团队培养方案制订、教学标准制定、课程体系建设、教学方法创新、新型教材开发等人才培养的全过程；共同建设高水平教师发展中心、生产性实习实训基地和协同创新（工程技术）中心，在人员互聘、教师培训、员工培训、技术创新、资源开发等方面开展深度合作，联合为教学团队培养高层次</w:t>
      </w:r>
      <w:r w:rsidRPr="00787B88">
        <w:rPr>
          <w:rFonts w:eastAsia="仿宋_GB2312"/>
          <w:sz w:val="32"/>
          <w:szCs w:val="32"/>
        </w:rPr>
        <w:t>“</w:t>
      </w:r>
      <w:r w:rsidRPr="00787B88">
        <w:rPr>
          <w:rFonts w:eastAsia="仿宋_GB2312"/>
          <w:sz w:val="32"/>
          <w:szCs w:val="32"/>
        </w:rPr>
        <w:t>双师型</w:t>
      </w:r>
      <w:r w:rsidRPr="00787B88">
        <w:rPr>
          <w:rFonts w:eastAsia="仿宋_GB2312"/>
          <w:sz w:val="32"/>
          <w:szCs w:val="32"/>
        </w:rPr>
        <w:t>”</w:t>
      </w:r>
      <w:r w:rsidRPr="00787B88">
        <w:rPr>
          <w:rFonts w:eastAsia="仿宋_GB2312"/>
          <w:sz w:val="32"/>
          <w:szCs w:val="32"/>
        </w:rPr>
        <w:t>教师。</w:t>
      </w:r>
    </w:p>
    <w:p w:rsidR="00D41800" w:rsidRPr="00787B88" w:rsidRDefault="00D41800" w:rsidP="00D41800">
      <w:pPr>
        <w:spacing w:line="600" w:lineRule="exact"/>
        <w:ind w:firstLineChars="200" w:firstLine="640"/>
        <w:rPr>
          <w:rFonts w:eastAsia="仿宋_GB2312"/>
          <w:sz w:val="32"/>
          <w:szCs w:val="32"/>
        </w:rPr>
      </w:pPr>
      <w:r w:rsidRPr="00787B88">
        <w:rPr>
          <w:rFonts w:ascii="黑体" w:eastAsia="黑体" w:hAnsi="黑体"/>
          <w:sz w:val="32"/>
          <w:szCs w:val="32"/>
        </w:rPr>
        <w:t>2.加强团队师德师风建设。</w:t>
      </w:r>
      <w:r w:rsidRPr="00787B88">
        <w:rPr>
          <w:rFonts w:eastAsia="仿宋_GB2312"/>
          <w:sz w:val="32"/>
          <w:szCs w:val="32"/>
        </w:rPr>
        <w:t>坚持把提高团队教师思想政治素质和职业道德水平摆在首要位置。认真执行党的教育政策，大力弘扬高尚师德风范，增强教师立德树人和教书育人的荣誉感、责任感。加强师德教育培训，把职业理想、职业道德、学术规范、心理健康教育融入团队建设与管理，推动全员全方位全过程师德养成，提升教师育人本领，争当</w:t>
      </w:r>
      <w:r w:rsidRPr="00787B88">
        <w:rPr>
          <w:rFonts w:eastAsia="仿宋_GB2312"/>
          <w:sz w:val="32"/>
          <w:szCs w:val="32"/>
        </w:rPr>
        <w:t>“</w:t>
      </w:r>
      <w:r w:rsidRPr="00787B88">
        <w:rPr>
          <w:rFonts w:eastAsia="仿宋_GB2312"/>
          <w:sz w:val="32"/>
          <w:szCs w:val="32"/>
        </w:rPr>
        <w:t>四有</w:t>
      </w:r>
      <w:r w:rsidRPr="00787B88">
        <w:rPr>
          <w:rFonts w:eastAsia="仿宋_GB2312"/>
          <w:sz w:val="32"/>
          <w:szCs w:val="32"/>
        </w:rPr>
        <w:t>”</w:t>
      </w:r>
      <w:r w:rsidRPr="00787B88">
        <w:rPr>
          <w:rFonts w:eastAsia="仿宋_GB2312"/>
          <w:sz w:val="32"/>
          <w:szCs w:val="32"/>
        </w:rPr>
        <w:t>好老师。引导团队成员带头落实教师职业行为准则，完善师</w:t>
      </w:r>
      <w:r w:rsidRPr="00787B88">
        <w:rPr>
          <w:rFonts w:eastAsia="仿宋_GB2312"/>
          <w:sz w:val="32"/>
          <w:szCs w:val="32"/>
        </w:rPr>
        <w:lastRenderedPageBreak/>
        <w:t>德考核激励和负面清单制度，将师德师</w:t>
      </w:r>
      <w:proofErr w:type="gramStart"/>
      <w:r w:rsidRPr="00787B88">
        <w:rPr>
          <w:rFonts w:eastAsia="仿宋_GB2312"/>
          <w:sz w:val="32"/>
          <w:szCs w:val="32"/>
        </w:rPr>
        <w:t>风表现</w:t>
      </w:r>
      <w:proofErr w:type="gramEnd"/>
      <w:r w:rsidRPr="00787B88">
        <w:rPr>
          <w:rFonts w:eastAsia="仿宋_GB2312"/>
          <w:sz w:val="32"/>
          <w:szCs w:val="32"/>
        </w:rPr>
        <w:t>作为团队教师职称评聘、年度考核、评优评先的主要依据，作为团队建设过程管理、绩效评价和考核验收的重要参考。</w:t>
      </w:r>
    </w:p>
    <w:p w:rsidR="00D41800" w:rsidRPr="00787B88" w:rsidRDefault="00D41800" w:rsidP="00D41800">
      <w:pPr>
        <w:spacing w:line="600" w:lineRule="exact"/>
        <w:ind w:firstLineChars="200" w:firstLine="640"/>
        <w:rPr>
          <w:rFonts w:eastAsia="仿宋_GB2312"/>
          <w:sz w:val="32"/>
          <w:szCs w:val="32"/>
        </w:rPr>
      </w:pPr>
      <w:r w:rsidRPr="00787B88">
        <w:rPr>
          <w:rFonts w:ascii="黑体" w:eastAsia="黑体" w:hAnsi="黑体"/>
          <w:sz w:val="32"/>
          <w:szCs w:val="32"/>
        </w:rPr>
        <w:t>3.提升团队教师能力素质。</w:t>
      </w:r>
      <w:r w:rsidRPr="00787B88">
        <w:rPr>
          <w:rFonts w:eastAsia="仿宋_GB2312"/>
          <w:sz w:val="32"/>
          <w:szCs w:val="32"/>
        </w:rPr>
        <w:t>优化人员结构，整合人才资源，选聘企业高级技术人员担任产业导师，不断完善梯队分布、专兼结合的</w:t>
      </w:r>
      <w:r w:rsidRPr="00787B88">
        <w:rPr>
          <w:rFonts w:eastAsia="仿宋_GB2312"/>
          <w:sz w:val="32"/>
          <w:szCs w:val="32"/>
        </w:rPr>
        <w:t>“</w:t>
      </w:r>
      <w:r w:rsidRPr="00787B88">
        <w:rPr>
          <w:rFonts w:eastAsia="仿宋_GB2312"/>
          <w:sz w:val="32"/>
          <w:szCs w:val="32"/>
        </w:rPr>
        <w:t>双师型</w:t>
      </w:r>
      <w:r w:rsidRPr="00787B88">
        <w:rPr>
          <w:rFonts w:eastAsia="仿宋_GB2312"/>
          <w:sz w:val="32"/>
          <w:szCs w:val="32"/>
        </w:rPr>
        <w:t>”</w:t>
      </w:r>
      <w:r w:rsidRPr="00787B88">
        <w:rPr>
          <w:rFonts w:eastAsia="仿宋_GB2312"/>
          <w:sz w:val="32"/>
          <w:szCs w:val="32"/>
        </w:rPr>
        <w:t>团队。打造专业带头人、教学名师、青年骨干教师等多层次人才队伍，分级明确发展目标，分类实施培养培训。发挥专业带头人示范作用，组织团队教师开展教学标准、职业技能等级标准、教学法、课程开发和信息技术应用等培训，参与人才培养方案制订、课程及技能考核标准开发、教学组织实施、教学管理与评价等专业建设全过程。发挥产业导师带动作用，组织团队教师学习专业领域新技术、新工艺，掌握专业发展新趋势、新动向，深入企业参与岗位实践、技术创新和产品研发。丰富团队教师能力结构，提升教学水平、专业技能和技术技能积累创新能力，推动每位专业教师至少能主讲</w:t>
      </w:r>
      <w:r w:rsidRPr="00787B88">
        <w:rPr>
          <w:rFonts w:eastAsia="仿宋_GB2312"/>
          <w:sz w:val="32"/>
          <w:szCs w:val="32"/>
        </w:rPr>
        <w:t>2</w:t>
      </w:r>
      <w:r w:rsidRPr="00787B88">
        <w:rPr>
          <w:rFonts w:eastAsia="仿宋_GB2312"/>
          <w:sz w:val="32"/>
          <w:szCs w:val="32"/>
        </w:rPr>
        <w:t>－</w:t>
      </w:r>
      <w:r w:rsidRPr="00787B88">
        <w:rPr>
          <w:rFonts w:eastAsia="仿宋_GB2312"/>
          <w:sz w:val="32"/>
          <w:szCs w:val="32"/>
        </w:rPr>
        <w:t>3</w:t>
      </w:r>
      <w:r w:rsidRPr="00787B88">
        <w:rPr>
          <w:rFonts w:eastAsia="仿宋_GB2312"/>
          <w:sz w:val="32"/>
          <w:szCs w:val="32"/>
        </w:rPr>
        <w:t>门专业课。</w:t>
      </w:r>
    </w:p>
    <w:p w:rsidR="00D41800" w:rsidRPr="00787B88" w:rsidRDefault="00D41800" w:rsidP="00D41800">
      <w:pPr>
        <w:spacing w:line="600" w:lineRule="exact"/>
        <w:ind w:firstLineChars="200" w:firstLine="640"/>
        <w:rPr>
          <w:rFonts w:eastAsia="仿宋_GB2312"/>
          <w:sz w:val="32"/>
          <w:szCs w:val="32"/>
        </w:rPr>
      </w:pPr>
      <w:r w:rsidRPr="00787B88">
        <w:rPr>
          <w:rFonts w:ascii="黑体" w:eastAsia="黑体" w:hAnsi="黑体"/>
          <w:sz w:val="32"/>
          <w:szCs w:val="32"/>
        </w:rPr>
        <w:t>4.全面深化课程改革。</w:t>
      </w:r>
      <w:r w:rsidRPr="00787B88">
        <w:rPr>
          <w:rFonts w:eastAsia="仿宋_GB2312"/>
          <w:sz w:val="32"/>
          <w:szCs w:val="32"/>
        </w:rPr>
        <w:t>对接经济社会发展和科技进步需求，树立需求导向、能力递进、全面发展的职业教育课程观。根据学校及专业人才培养规格，建立课程体系构建、课程标准开发和优质课程建设工作机制，确保人才培养方案、课程体系、课程及技能考核标准与培养目标相匹配。注重中高本学段纵向衔接，构建能力递进课程体系；按照职业岗位能力要求，开发理实一体化、模块化等课程；强化课程思政，促</w:t>
      </w:r>
      <w:r w:rsidRPr="00787B88">
        <w:rPr>
          <w:rFonts w:eastAsia="仿宋_GB2312"/>
          <w:sz w:val="32"/>
          <w:szCs w:val="32"/>
        </w:rPr>
        <w:lastRenderedPageBreak/>
        <w:t>进专业知识教育与思想政治教育紧密结合。将行业技术标准、职业技能等级标准、企业典型案例融入教学内容，促进职业技能等级证书与学历证书相互融通。开发专业教学资源，编写形式多样的新型活页式、工作手册式和智慧功能式教材。建设课程教学团队，组织集体备课、协同教研，创新课堂教学评价模式，集中建好一批优质精品课程。</w:t>
      </w:r>
    </w:p>
    <w:p w:rsidR="00D41800" w:rsidRPr="00787B88" w:rsidRDefault="00D41800" w:rsidP="00D41800">
      <w:pPr>
        <w:spacing w:line="600" w:lineRule="exact"/>
        <w:ind w:firstLineChars="200" w:firstLine="640"/>
        <w:rPr>
          <w:rFonts w:eastAsia="仿宋_GB2312"/>
          <w:sz w:val="32"/>
          <w:szCs w:val="32"/>
        </w:rPr>
      </w:pPr>
      <w:r w:rsidRPr="00787B88">
        <w:rPr>
          <w:rFonts w:ascii="黑体" w:eastAsia="黑体" w:hAnsi="黑体"/>
          <w:sz w:val="32"/>
          <w:szCs w:val="32"/>
        </w:rPr>
        <w:t>5.积极推进教法创新。</w:t>
      </w:r>
      <w:r w:rsidRPr="00787B88">
        <w:rPr>
          <w:rFonts w:eastAsia="仿宋_GB2312"/>
          <w:sz w:val="32"/>
          <w:szCs w:val="32"/>
        </w:rPr>
        <w:t>打破学科教学传统模式，紧贴企业岗位实际生产过程，推行面向企业真实生产环境的行动导向教学模式改革，广泛开展项目教学、案例教学、场景教学、模拟教学等教法，支持每位教师形成特色教学风格。改革教学组织形式，采用俱乐部制、会员制、兴趣小组等组织形式，满足学生个性化需求。根据专业特点，积极推行学分制改革。对接企业生产服务流程，建设智慧教室、智慧课堂、智慧车间、仿真实训基地、智慧图书馆等。坚持应用驱动，推动人工智能、大数据、物联网、虚拟仿真等新技术在教育教学中的广泛应用，探索和创新混合式教学模式，推动信息化教学资源共建共享，有效开展教学过程监测、学情分析、学业水平诊断，实现学校教学、科研、管理、服务与文化建设的网络化、信息化、数字化。</w:t>
      </w:r>
    </w:p>
    <w:p w:rsidR="00D41800" w:rsidRPr="00787B88" w:rsidRDefault="00D41800" w:rsidP="00D41800">
      <w:pPr>
        <w:spacing w:line="600" w:lineRule="exact"/>
        <w:ind w:firstLineChars="200" w:firstLine="640"/>
        <w:rPr>
          <w:rFonts w:eastAsia="仿宋_GB2312"/>
          <w:sz w:val="32"/>
          <w:szCs w:val="32"/>
        </w:rPr>
      </w:pPr>
      <w:r w:rsidRPr="00787B88">
        <w:rPr>
          <w:rFonts w:ascii="黑体" w:eastAsia="黑体" w:hAnsi="黑体"/>
          <w:sz w:val="32"/>
          <w:szCs w:val="32"/>
        </w:rPr>
        <w:t>6.强化技术技能创新服务。</w:t>
      </w:r>
      <w:r w:rsidRPr="00787B88">
        <w:rPr>
          <w:rFonts w:eastAsia="仿宋_GB2312"/>
          <w:sz w:val="32"/>
          <w:szCs w:val="32"/>
        </w:rPr>
        <w:t>对接产业发展趋势，联合行业企业、科研院所和高等学校，共建产业学院、技能大师工作室、技术研究推广中心、产品开发中心和企业员工培训基地等，集技术攻关、人才培养、创新创业功能一体的技术技</w:t>
      </w:r>
      <w:r w:rsidRPr="00787B88">
        <w:rPr>
          <w:rFonts w:eastAsia="仿宋_GB2312"/>
          <w:sz w:val="32"/>
          <w:szCs w:val="32"/>
        </w:rPr>
        <w:lastRenderedPageBreak/>
        <w:t>能创新平台。组织力量开展科技攻关和联合攻关工作，面向企业开展技术开发、技术服务、技术咨询和产品升级，促进传统工艺、民间技艺传承创新。发挥学校专业、人才和资源优势，面向区域经济社会发展急需紧缺领域，积极开展技术技能人才培训和职工继续教育，开展与专业相关的学生职业启蒙与科普教育，开展社区教育和终身学习服务。</w:t>
      </w:r>
    </w:p>
    <w:p w:rsidR="00D41800" w:rsidRPr="00787B88" w:rsidRDefault="00D41800" w:rsidP="00D41800">
      <w:pPr>
        <w:spacing w:line="600" w:lineRule="exact"/>
        <w:ind w:firstLineChars="200" w:firstLine="640"/>
        <w:rPr>
          <w:rFonts w:eastAsia="仿宋_GB2312"/>
          <w:sz w:val="32"/>
          <w:szCs w:val="32"/>
        </w:rPr>
      </w:pPr>
      <w:r w:rsidRPr="00787B88">
        <w:rPr>
          <w:rFonts w:ascii="黑体" w:eastAsia="黑体" w:hAnsi="黑体"/>
          <w:sz w:val="32"/>
          <w:szCs w:val="32"/>
        </w:rPr>
        <w:t>7.突出专业育人成效。</w:t>
      </w:r>
      <w:r w:rsidRPr="00787B88">
        <w:rPr>
          <w:rFonts w:eastAsia="仿宋_GB2312"/>
          <w:sz w:val="32"/>
          <w:szCs w:val="32"/>
        </w:rPr>
        <w:t>通过专业教学团队建设，所在专业培养模式先进、课程体系科学，产教深度融合，校企协同育人，创新能力凸显、服务贡献突出，广泛开展国际交流合作，各类竞赛活动成绩优秀，教师教学科研成果丰富，人才培养质量显著提升，毕业生就业质量稳步提高，建设水平达到省内领先、国内一流。通过</w:t>
      </w:r>
      <w:proofErr w:type="gramStart"/>
      <w:r w:rsidRPr="00787B88">
        <w:rPr>
          <w:rFonts w:eastAsia="仿宋_GB2312"/>
          <w:sz w:val="32"/>
          <w:szCs w:val="32"/>
        </w:rPr>
        <w:t>思政教学</w:t>
      </w:r>
      <w:proofErr w:type="gramEnd"/>
      <w:r w:rsidRPr="00787B88">
        <w:rPr>
          <w:rFonts w:eastAsia="仿宋_GB2312"/>
          <w:sz w:val="32"/>
          <w:szCs w:val="32"/>
        </w:rPr>
        <w:t>团队建设，学校</w:t>
      </w:r>
      <w:proofErr w:type="gramStart"/>
      <w:r w:rsidRPr="00787B88">
        <w:rPr>
          <w:rFonts w:eastAsia="仿宋_GB2312"/>
          <w:sz w:val="32"/>
          <w:szCs w:val="32"/>
        </w:rPr>
        <w:t>思政课</w:t>
      </w:r>
      <w:proofErr w:type="gramEnd"/>
      <w:r w:rsidRPr="00787B88">
        <w:rPr>
          <w:rFonts w:eastAsia="仿宋_GB2312"/>
          <w:sz w:val="32"/>
          <w:szCs w:val="32"/>
        </w:rPr>
        <w:t>的思想性、理论性、针对性和实效性明显增强，在课程体系具有政治引领和价值引领作用，带动各类课程与</w:t>
      </w:r>
      <w:proofErr w:type="gramStart"/>
      <w:r w:rsidRPr="00787B88">
        <w:rPr>
          <w:rFonts w:eastAsia="仿宋_GB2312"/>
          <w:sz w:val="32"/>
          <w:szCs w:val="32"/>
        </w:rPr>
        <w:t>思政课</w:t>
      </w:r>
      <w:proofErr w:type="gramEnd"/>
      <w:r w:rsidRPr="00787B88">
        <w:rPr>
          <w:rFonts w:eastAsia="仿宋_GB2312"/>
          <w:sz w:val="32"/>
          <w:szCs w:val="32"/>
        </w:rPr>
        <w:t>建设形成协同效应，学生思想政治理论素养全面提升。及时总结、凝练团队建设成果并进行转化，在省内外推广应用。</w:t>
      </w:r>
    </w:p>
    <w:p w:rsidR="00D41800" w:rsidRPr="00787B88" w:rsidRDefault="00D41800" w:rsidP="00D41800">
      <w:pPr>
        <w:spacing w:line="560" w:lineRule="exact"/>
        <w:rPr>
          <w:rFonts w:eastAsia="黑体"/>
          <w:sz w:val="32"/>
          <w:szCs w:val="32"/>
        </w:rPr>
      </w:pPr>
      <w:r w:rsidRPr="00787B88">
        <w:rPr>
          <w:rFonts w:eastAsia="黑体"/>
          <w:sz w:val="32"/>
          <w:szCs w:val="32"/>
        </w:rPr>
        <w:br w:type="page"/>
      </w:r>
      <w:r w:rsidRPr="00787B88">
        <w:rPr>
          <w:rFonts w:eastAsia="黑体" w:hint="eastAsia"/>
          <w:sz w:val="32"/>
          <w:szCs w:val="32"/>
        </w:rPr>
        <w:lastRenderedPageBreak/>
        <w:t>附件</w:t>
      </w:r>
      <w:r w:rsidRPr="00787B88">
        <w:rPr>
          <w:rFonts w:eastAsia="黑体" w:hint="eastAsia"/>
          <w:sz w:val="32"/>
          <w:szCs w:val="32"/>
        </w:rPr>
        <w:t>2</w:t>
      </w:r>
    </w:p>
    <w:p w:rsidR="00D41800" w:rsidRPr="00787B88" w:rsidRDefault="00D41800" w:rsidP="00D41800">
      <w:pPr>
        <w:spacing w:line="600" w:lineRule="exact"/>
        <w:jc w:val="center"/>
        <w:rPr>
          <w:rFonts w:eastAsia="方正小标宋简体"/>
          <w:sz w:val="44"/>
          <w:szCs w:val="44"/>
        </w:rPr>
      </w:pPr>
    </w:p>
    <w:p w:rsidR="00D41800" w:rsidRPr="00787B88" w:rsidRDefault="00D41800" w:rsidP="00D41800">
      <w:pPr>
        <w:spacing w:line="600" w:lineRule="exact"/>
        <w:jc w:val="center"/>
        <w:rPr>
          <w:rFonts w:eastAsia="方正小标宋简体"/>
          <w:sz w:val="44"/>
          <w:szCs w:val="44"/>
        </w:rPr>
      </w:pPr>
      <w:r w:rsidRPr="00787B88">
        <w:rPr>
          <w:rFonts w:eastAsia="方正小标宋简体" w:hint="eastAsia"/>
          <w:sz w:val="44"/>
          <w:szCs w:val="44"/>
        </w:rPr>
        <w:t>2020</w:t>
      </w:r>
      <w:r w:rsidRPr="00787B88">
        <w:rPr>
          <w:rFonts w:eastAsia="方正小标宋简体" w:hint="eastAsia"/>
          <w:sz w:val="44"/>
          <w:szCs w:val="44"/>
        </w:rPr>
        <w:t>年湖南省职业院校专业教学团队</w:t>
      </w:r>
    </w:p>
    <w:p w:rsidR="00D41800" w:rsidRPr="00787B88" w:rsidRDefault="00D41800" w:rsidP="00D41800">
      <w:pPr>
        <w:spacing w:line="600" w:lineRule="exact"/>
        <w:jc w:val="center"/>
        <w:rPr>
          <w:rFonts w:eastAsia="方正小标宋简体"/>
          <w:sz w:val="44"/>
          <w:szCs w:val="44"/>
        </w:rPr>
      </w:pPr>
      <w:r w:rsidRPr="00787B88">
        <w:rPr>
          <w:rFonts w:eastAsia="方正小标宋简体" w:hint="eastAsia"/>
          <w:sz w:val="44"/>
          <w:szCs w:val="44"/>
        </w:rPr>
        <w:t>各市州申报指标</w:t>
      </w:r>
    </w:p>
    <w:p w:rsidR="00D41800" w:rsidRPr="00787B88" w:rsidRDefault="00D41800" w:rsidP="00D41800">
      <w:pPr>
        <w:spacing w:line="600" w:lineRule="exact"/>
        <w:jc w:val="center"/>
        <w:rPr>
          <w:rFonts w:eastAsia="方正小标宋简体"/>
          <w:sz w:val="36"/>
          <w:szCs w:val="3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30"/>
        <w:gridCol w:w="2130"/>
        <w:gridCol w:w="2131"/>
        <w:gridCol w:w="2131"/>
      </w:tblGrid>
      <w:tr w:rsidR="00787B88" w:rsidRPr="00787B88" w:rsidTr="00F52321">
        <w:tc>
          <w:tcPr>
            <w:tcW w:w="2130" w:type="dxa"/>
          </w:tcPr>
          <w:p w:rsidR="00D41800" w:rsidRPr="00787B88" w:rsidRDefault="00D41800" w:rsidP="00F52321">
            <w:pPr>
              <w:spacing w:line="560" w:lineRule="exact"/>
              <w:jc w:val="center"/>
              <w:rPr>
                <w:rFonts w:eastAsia="仿宋_GB2312"/>
                <w:kern w:val="0"/>
                <w:sz w:val="28"/>
                <w:szCs w:val="28"/>
              </w:rPr>
            </w:pPr>
            <w:r w:rsidRPr="00787B88">
              <w:rPr>
                <w:rFonts w:eastAsia="仿宋_GB2312"/>
                <w:kern w:val="0"/>
                <w:sz w:val="28"/>
                <w:szCs w:val="28"/>
              </w:rPr>
              <w:t>市州</w:t>
            </w:r>
          </w:p>
        </w:tc>
        <w:tc>
          <w:tcPr>
            <w:tcW w:w="2130" w:type="dxa"/>
          </w:tcPr>
          <w:p w:rsidR="00D41800" w:rsidRPr="00787B88" w:rsidRDefault="00D41800" w:rsidP="00F52321">
            <w:pPr>
              <w:spacing w:line="560" w:lineRule="exact"/>
              <w:jc w:val="center"/>
              <w:rPr>
                <w:rFonts w:eastAsia="仿宋_GB2312"/>
                <w:kern w:val="0"/>
                <w:sz w:val="28"/>
                <w:szCs w:val="28"/>
              </w:rPr>
            </w:pPr>
            <w:r w:rsidRPr="00787B88">
              <w:rPr>
                <w:rFonts w:eastAsia="仿宋_GB2312"/>
                <w:kern w:val="0"/>
                <w:sz w:val="28"/>
                <w:szCs w:val="28"/>
              </w:rPr>
              <w:t>指标（</w:t>
            </w:r>
            <w:proofErr w:type="gramStart"/>
            <w:r w:rsidRPr="00787B88">
              <w:rPr>
                <w:rFonts w:eastAsia="仿宋_GB2312"/>
                <w:kern w:val="0"/>
                <w:sz w:val="28"/>
                <w:szCs w:val="28"/>
              </w:rPr>
              <w:t>个</w:t>
            </w:r>
            <w:proofErr w:type="gramEnd"/>
            <w:r w:rsidRPr="00787B88">
              <w:rPr>
                <w:rFonts w:eastAsia="仿宋_GB2312"/>
                <w:kern w:val="0"/>
                <w:sz w:val="28"/>
                <w:szCs w:val="28"/>
              </w:rPr>
              <w:t>）</w:t>
            </w:r>
          </w:p>
        </w:tc>
        <w:tc>
          <w:tcPr>
            <w:tcW w:w="2131" w:type="dxa"/>
          </w:tcPr>
          <w:p w:rsidR="00D41800" w:rsidRPr="00787B88" w:rsidRDefault="00D41800" w:rsidP="00F52321">
            <w:pPr>
              <w:spacing w:line="560" w:lineRule="exact"/>
              <w:jc w:val="center"/>
              <w:rPr>
                <w:rFonts w:eastAsia="仿宋_GB2312"/>
                <w:kern w:val="0"/>
                <w:sz w:val="28"/>
                <w:szCs w:val="28"/>
              </w:rPr>
            </w:pPr>
            <w:r w:rsidRPr="00787B88">
              <w:rPr>
                <w:rFonts w:eastAsia="仿宋_GB2312"/>
                <w:kern w:val="0"/>
                <w:sz w:val="28"/>
                <w:szCs w:val="28"/>
              </w:rPr>
              <w:t>市州</w:t>
            </w:r>
          </w:p>
        </w:tc>
        <w:tc>
          <w:tcPr>
            <w:tcW w:w="2131" w:type="dxa"/>
          </w:tcPr>
          <w:p w:rsidR="00D41800" w:rsidRPr="00787B88" w:rsidRDefault="00D41800" w:rsidP="00F52321">
            <w:pPr>
              <w:spacing w:line="560" w:lineRule="exact"/>
              <w:jc w:val="center"/>
              <w:rPr>
                <w:rFonts w:eastAsia="仿宋_GB2312"/>
                <w:kern w:val="0"/>
                <w:sz w:val="28"/>
                <w:szCs w:val="28"/>
              </w:rPr>
            </w:pPr>
            <w:r w:rsidRPr="00787B88">
              <w:rPr>
                <w:rFonts w:eastAsia="仿宋_GB2312"/>
                <w:kern w:val="0"/>
                <w:sz w:val="28"/>
                <w:szCs w:val="28"/>
              </w:rPr>
              <w:t>指标（</w:t>
            </w:r>
            <w:proofErr w:type="gramStart"/>
            <w:r w:rsidRPr="00787B88">
              <w:rPr>
                <w:rFonts w:eastAsia="仿宋_GB2312"/>
                <w:kern w:val="0"/>
                <w:sz w:val="28"/>
                <w:szCs w:val="28"/>
              </w:rPr>
              <w:t>个</w:t>
            </w:r>
            <w:proofErr w:type="gramEnd"/>
            <w:r w:rsidRPr="00787B88">
              <w:rPr>
                <w:rFonts w:eastAsia="仿宋_GB2312"/>
                <w:kern w:val="0"/>
                <w:sz w:val="28"/>
                <w:szCs w:val="28"/>
              </w:rPr>
              <w:t>）</w:t>
            </w:r>
          </w:p>
        </w:tc>
      </w:tr>
      <w:tr w:rsidR="00787B88" w:rsidRPr="00787B88" w:rsidTr="00F52321">
        <w:tc>
          <w:tcPr>
            <w:tcW w:w="2130" w:type="dxa"/>
          </w:tcPr>
          <w:p w:rsidR="00D41800" w:rsidRPr="00787B88" w:rsidRDefault="00D41800" w:rsidP="00F52321">
            <w:pPr>
              <w:spacing w:line="560" w:lineRule="exact"/>
              <w:jc w:val="center"/>
              <w:rPr>
                <w:rFonts w:eastAsia="仿宋_GB2312"/>
                <w:kern w:val="0"/>
                <w:sz w:val="28"/>
                <w:szCs w:val="28"/>
              </w:rPr>
            </w:pPr>
            <w:r w:rsidRPr="00787B88">
              <w:rPr>
                <w:rFonts w:eastAsia="仿宋_GB2312"/>
                <w:kern w:val="0"/>
                <w:sz w:val="28"/>
                <w:szCs w:val="28"/>
              </w:rPr>
              <w:t>长沙</w:t>
            </w:r>
          </w:p>
        </w:tc>
        <w:tc>
          <w:tcPr>
            <w:tcW w:w="2130" w:type="dxa"/>
          </w:tcPr>
          <w:p w:rsidR="00D41800" w:rsidRPr="00787B88" w:rsidRDefault="00D41800" w:rsidP="00F52321">
            <w:pPr>
              <w:spacing w:line="560" w:lineRule="exact"/>
              <w:jc w:val="center"/>
              <w:rPr>
                <w:rFonts w:eastAsia="仿宋_GB2312"/>
                <w:kern w:val="0"/>
                <w:sz w:val="28"/>
                <w:szCs w:val="28"/>
              </w:rPr>
            </w:pPr>
            <w:r w:rsidRPr="00787B88">
              <w:rPr>
                <w:rFonts w:eastAsia="仿宋_GB2312"/>
                <w:kern w:val="0"/>
                <w:sz w:val="28"/>
                <w:szCs w:val="28"/>
              </w:rPr>
              <w:t>18</w:t>
            </w:r>
          </w:p>
        </w:tc>
        <w:tc>
          <w:tcPr>
            <w:tcW w:w="2131" w:type="dxa"/>
          </w:tcPr>
          <w:p w:rsidR="00D41800" w:rsidRPr="00787B88" w:rsidRDefault="00D41800" w:rsidP="00F52321">
            <w:pPr>
              <w:spacing w:line="560" w:lineRule="exact"/>
              <w:jc w:val="center"/>
              <w:rPr>
                <w:rFonts w:eastAsia="仿宋_GB2312"/>
                <w:kern w:val="0"/>
                <w:sz w:val="28"/>
                <w:szCs w:val="28"/>
              </w:rPr>
            </w:pPr>
            <w:r w:rsidRPr="00787B88">
              <w:rPr>
                <w:rFonts w:eastAsia="仿宋_GB2312"/>
                <w:kern w:val="0"/>
                <w:sz w:val="28"/>
                <w:szCs w:val="28"/>
              </w:rPr>
              <w:t>益阳</w:t>
            </w:r>
          </w:p>
        </w:tc>
        <w:tc>
          <w:tcPr>
            <w:tcW w:w="2131" w:type="dxa"/>
          </w:tcPr>
          <w:p w:rsidR="00D41800" w:rsidRPr="00787B88" w:rsidRDefault="00D41800" w:rsidP="00F52321">
            <w:pPr>
              <w:spacing w:line="560" w:lineRule="exact"/>
              <w:jc w:val="center"/>
              <w:rPr>
                <w:rFonts w:eastAsia="仿宋_GB2312"/>
                <w:bCs/>
                <w:kern w:val="0"/>
                <w:sz w:val="28"/>
                <w:szCs w:val="28"/>
              </w:rPr>
            </w:pPr>
            <w:r w:rsidRPr="00787B88">
              <w:rPr>
                <w:rFonts w:eastAsia="仿宋_GB2312"/>
                <w:bCs/>
                <w:kern w:val="0"/>
                <w:sz w:val="28"/>
                <w:szCs w:val="28"/>
              </w:rPr>
              <w:t>7</w:t>
            </w:r>
          </w:p>
        </w:tc>
      </w:tr>
      <w:tr w:rsidR="00787B88" w:rsidRPr="00787B88" w:rsidTr="00F52321">
        <w:tc>
          <w:tcPr>
            <w:tcW w:w="2130" w:type="dxa"/>
          </w:tcPr>
          <w:p w:rsidR="00D41800" w:rsidRPr="00787B88" w:rsidRDefault="00D41800" w:rsidP="00F52321">
            <w:pPr>
              <w:spacing w:line="560" w:lineRule="exact"/>
              <w:jc w:val="center"/>
              <w:rPr>
                <w:rFonts w:eastAsia="仿宋_GB2312"/>
                <w:kern w:val="0"/>
                <w:sz w:val="28"/>
                <w:szCs w:val="28"/>
              </w:rPr>
            </w:pPr>
            <w:r w:rsidRPr="00787B88">
              <w:rPr>
                <w:rFonts w:eastAsia="仿宋_GB2312"/>
                <w:kern w:val="0"/>
                <w:sz w:val="28"/>
                <w:szCs w:val="28"/>
              </w:rPr>
              <w:t>株洲</w:t>
            </w:r>
          </w:p>
        </w:tc>
        <w:tc>
          <w:tcPr>
            <w:tcW w:w="2130" w:type="dxa"/>
          </w:tcPr>
          <w:p w:rsidR="00D41800" w:rsidRPr="00787B88" w:rsidRDefault="00D41800" w:rsidP="00F52321">
            <w:pPr>
              <w:spacing w:line="560" w:lineRule="exact"/>
              <w:jc w:val="center"/>
              <w:rPr>
                <w:rFonts w:eastAsia="仿宋_GB2312"/>
                <w:kern w:val="0"/>
                <w:sz w:val="28"/>
                <w:szCs w:val="28"/>
              </w:rPr>
            </w:pPr>
            <w:r w:rsidRPr="00787B88">
              <w:rPr>
                <w:rFonts w:eastAsia="仿宋_GB2312"/>
                <w:kern w:val="0"/>
                <w:sz w:val="28"/>
                <w:szCs w:val="28"/>
              </w:rPr>
              <w:t>11</w:t>
            </w:r>
          </w:p>
        </w:tc>
        <w:tc>
          <w:tcPr>
            <w:tcW w:w="2131" w:type="dxa"/>
          </w:tcPr>
          <w:p w:rsidR="00D41800" w:rsidRPr="00787B88" w:rsidRDefault="00D41800" w:rsidP="00F52321">
            <w:pPr>
              <w:spacing w:line="560" w:lineRule="exact"/>
              <w:jc w:val="center"/>
              <w:rPr>
                <w:rFonts w:eastAsia="仿宋_GB2312"/>
                <w:kern w:val="0"/>
                <w:sz w:val="28"/>
                <w:szCs w:val="28"/>
              </w:rPr>
            </w:pPr>
            <w:r w:rsidRPr="00787B88">
              <w:rPr>
                <w:rFonts w:eastAsia="仿宋_GB2312"/>
                <w:kern w:val="0"/>
                <w:sz w:val="28"/>
                <w:szCs w:val="28"/>
              </w:rPr>
              <w:t>张家界</w:t>
            </w:r>
          </w:p>
        </w:tc>
        <w:tc>
          <w:tcPr>
            <w:tcW w:w="2131" w:type="dxa"/>
          </w:tcPr>
          <w:p w:rsidR="00D41800" w:rsidRPr="00787B88" w:rsidRDefault="00D41800" w:rsidP="00F52321">
            <w:pPr>
              <w:spacing w:line="560" w:lineRule="exact"/>
              <w:jc w:val="center"/>
              <w:rPr>
                <w:rFonts w:eastAsia="仿宋_GB2312"/>
                <w:bCs/>
                <w:kern w:val="0"/>
                <w:sz w:val="28"/>
                <w:szCs w:val="28"/>
              </w:rPr>
            </w:pPr>
            <w:r w:rsidRPr="00787B88">
              <w:rPr>
                <w:rFonts w:eastAsia="仿宋_GB2312"/>
                <w:bCs/>
                <w:kern w:val="0"/>
                <w:sz w:val="28"/>
                <w:szCs w:val="28"/>
              </w:rPr>
              <w:t>4</w:t>
            </w:r>
          </w:p>
        </w:tc>
      </w:tr>
      <w:tr w:rsidR="00787B88" w:rsidRPr="00787B88" w:rsidTr="00F52321">
        <w:tc>
          <w:tcPr>
            <w:tcW w:w="2130" w:type="dxa"/>
          </w:tcPr>
          <w:p w:rsidR="00D41800" w:rsidRPr="00787B88" w:rsidRDefault="00D41800" w:rsidP="00F52321">
            <w:pPr>
              <w:spacing w:line="560" w:lineRule="exact"/>
              <w:jc w:val="center"/>
              <w:rPr>
                <w:rFonts w:eastAsia="仿宋_GB2312"/>
                <w:kern w:val="0"/>
                <w:sz w:val="28"/>
                <w:szCs w:val="28"/>
              </w:rPr>
            </w:pPr>
            <w:r w:rsidRPr="00787B88">
              <w:rPr>
                <w:rFonts w:eastAsia="仿宋_GB2312"/>
                <w:kern w:val="0"/>
                <w:sz w:val="28"/>
                <w:szCs w:val="28"/>
              </w:rPr>
              <w:t>湘潭</w:t>
            </w:r>
          </w:p>
        </w:tc>
        <w:tc>
          <w:tcPr>
            <w:tcW w:w="2130" w:type="dxa"/>
          </w:tcPr>
          <w:p w:rsidR="00D41800" w:rsidRPr="00787B88" w:rsidRDefault="00D41800" w:rsidP="00F52321">
            <w:pPr>
              <w:spacing w:line="560" w:lineRule="exact"/>
              <w:jc w:val="center"/>
              <w:rPr>
                <w:rFonts w:eastAsia="仿宋_GB2312"/>
                <w:kern w:val="0"/>
                <w:sz w:val="28"/>
                <w:szCs w:val="28"/>
              </w:rPr>
            </w:pPr>
            <w:r w:rsidRPr="00787B88">
              <w:rPr>
                <w:rFonts w:eastAsia="仿宋_GB2312"/>
                <w:kern w:val="0"/>
                <w:sz w:val="28"/>
                <w:szCs w:val="28"/>
              </w:rPr>
              <w:t>4</w:t>
            </w:r>
          </w:p>
        </w:tc>
        <w:tc>
          <w:tcPr>
            <w:tcW w:w="2131" w:type="dxa"/>
          </w:tcPr>
          <w:p w:rsidR="00D41800" w:rsidRPr="00787B88" w:rsidRDefault="00D41800" w:rsidP="00F52321">
            <w:pPr>
              <w:spacing w:line="560" w:lineRule="exact"/>
              <w:jc w:val="center"/>
              <w:rPr>
                <w:rFonts w:eastAsia="仿宋_GB2312"/>
                <w:kern w:val="0"/>
                <w:sz w:val="28"/>
                <w:szCs w:val="28"/>
              </w:rPr>
            </w:pPr>
            <w:r w:rsidRPr="00787B88">
              <w:rPr>
                <w:rFonts w:eastAsia="仿宋_GB2312"/>
                <w:kern w:val="0"/>
                <w:sz w:val="28"/>
                <w:szCs w:val="28"/>
              </w:rPr>
              <w:t>郴州</w:t>
            </w:r>
          </w:p>
        </w:tc>
        <w:tc>
          <w:tcPr>
            <w:tcW w:w="2131" w:type="dxa"/>
          </w:tcPr>
          <w:p w:rsidR="00D41800" w:rsidRPr="00787B88" w:rsidRDefault="00D41800" w:rsidP="00F52321">
            <w:pPr>
              <w:spacing w:line="560" w:lineRule="exact"/>
              <w:jc w:val="center"/>
              <w:rPr>
                <w:rFonts w:eastAsia="仿宋_GB2312"/>
                <w:bCs/>
                <w:kern w:val="0"/>
                <w:sz w:val="28"/>
                <w:szCs w:val="28"/>
              </w:rPr>
            </w:pPr>
            <w:r w:rsidRPr="00787B88">
              <w:rPr>
                <w:rFonts w:eastAsia="仿宋_GB2312"/>
                <w:bCs/>
                <w:kern w:val="0"/>
                <w:sz w:val="28"/>
                <w:szCs w:val="28"/>
              </w:rPr>
              <w:t>11</w:t>
            </w:r>
          </w:p>
        </w:tc>
      </w:tr>
      <w:tr w:rsidR="00787B88" w:rsidRPr="00787B88" w:rsidTr="00F52321">
        <w:tc>
          <w:tcPr>
            <w:tcW w:w="2130" w:type="dxa"/>
          </w:tcPr>
          <w:p w:rsidR="00D41800" w:rsidRPr="00787B88" w:rsidRDefault="00D41800" w:rsidP="00F52321">
            <w:pPr>
              <w:spacing w:line="560" w:lineRule="exact"/>
              <w:jc w:val="center"/>
              <w:rPr>
                <w:rFonts w:eastAsia="仿宋_GB2312"/>
                <w:kern w:val="0"/>
                <w:sz w:val="28"/>
                <w:szCs w:val="28"/>
              </w:rPr>
            </w:pPr>
            <w:r w:rsidRPr="00787B88">
              <w:rPr>
                <w:rFonts w:eastAsia="仿宋_GB2312"/>
                <w:kern w:val="0"/>
                <w:sz w:val="28"/>
                <w:szCs w:val="28"/>
              </w:rPr>
              <w:t>衡阳</w:t>
            </w:r>
          </w:p>
        </w:tc>
        <w:tc>
          <w:tcPr>
            <w:tcW w:w="2130" w:type="dxa"/>
          </w:tcPr>
          <w:p w:rsidR="00D41800" w:rsidRPr="00787B88" w:rsidRDefault="00D41800" w:rsidP="00F52321">
            <w:pPr>
              <w:spacing w:line="560" w:lineRule="exact"/>
              <w:jc w:val="center"/>
              <w:rPr>
                <w:rFonts w:eastAsia="仿宋_GB2312"/>
                <w:kern w:val="0"/>
                <w:sz w:val="28"/>
                <w:szCs w:val="28"/>
              </w:rPr>
            </w:pPr>
            <w:r w:rsidRPr="00787B88">
              <w:rPr>
                <w:rFonts w:eastAsia="仿宋_GB2312"/>
                <w:kern w:val="0"/>
                <w:sz w:val="28"/>
                <w:szCs w:val="28"/>
              </w:rPr>
              <w:t>11</w:t>
            </w:r>
          </w:p>
        </w:tc>
        <w:tc>
          <w:tcPr>
            <w:tcW w:w="2131" w:type="dxa"/>
          </w:tcPr>
          <w:p w:rsidR="00D41800" w:rsidRPr="00787B88" w:rsidRDefault="00D41800" w:rsidP="00F52321">
            <w:pPr>
              <w:spacing w:line="560" w:lineRule="exact"/>
              <w:jc w:val="center"/>
              <w:rPr>
                <w:rFonts w:eastAsia="仿宋_GB2312"/>
                <w:kern w:val="0"/>
                <w:sz w:val="28"/>
                <w:szCs w:val="28"/>
              </w:rPr>
            </w:pPr>
            <w:r w:rsidRPr="00787B88">
              <w:rPr>
                <w:rFonts w:eastAsia="仿宋_GB2312"/>
                <w:kern w:val="0"/>
                <w:sz w:val="28"/>
                <w:szCs w:val="28"/>
              </w:rPr>
              <w:t>永州</w:t>
            </w:r>
          </w:p>
        </w:tc>
        <w:tc>
          <w:tcPr>
            <w:tcW w:w="2131" w:type="dxa"/>
          </w:tcPr>
          <w:p w:rsidR="00D41800" w:rsidRPr="00787B88" w:rsidRDefault="00D41800" w:rsidP="00F52321">
            <w:pPr>
              <w:spacing w:line="560" w:lineRule="exact"/>
              <w:jc w:val="center"/>
              <w:rPr>
                <w:rFonts w:eastAsia="仿宋_GB2312"/>
                <w:bCs/>
                <w:kern w:val="0"/>
                <w:sz w:val="28"/>
                <w:szCs w:val="28"/>
              </w:rPr>
            </w:pPr>
            <w:r w:rsidRPr="00787B88">
              <w:rPr>
                <w:rFonts w:eastAsia="仿宋_GB2312"/>
                <w:bCs/>
                <w:kern w:val="0"/>
                <w:sz w:val="28"/>
                <w:szCs w:val="28"/>
              </w:rPr>
              <w:t>11</w:t>
            </w:r>
          </w:p>
        </w:tc>
      </w:tr>
      <w:tr w:rsidR="00787B88" w:rsidRPr="00787B88" w:rsidTr="00F52321">
        <w:tc>
          <w:tcPr>
            <w:tcW w:w="2130" w:type="dxa"/>
          </w:tcPr>
          <w:p w:rsidR="00D41800" w:rsidRPr="00787B88" w:rsidRDefault="00D41800" w:rsidP="00F52321">
            <w:pPr>
              <w:spacing w:line="560" w:lineRule="exact"/>
              <w:jc w:val="center"/>
              <w:rPr>
                <w:rFonts w:eastAsia="仿宋_GB2312"/>
                <w:kern w:val="0"/>
                <w:sz w:val="28"/>
                <w:szCs w:val="28"/>
              </w:rPr>
            </w:pPr>
            <w:r w:rsidRPr="00787B88">
              <w:rPr>
                <w:rFonts w:eastAsia="仿宋_GB2312"/>
                <w:kern w:val="0"/>
                <w:sz w:val="28"/>
                <w:szCs w:val="28"/>
              </w:rPr>
              <w:t>邵阳</w:t>
            </w:r>
          </w:p>
        </w:tc>
        <w:tc>
          <w:tcPr>
            <w:tcW w:w="2130" w:type="dxa"/>
          </w:tcPr>
          <w:p w:rsidR="00D41800" w:rsidRPr="00787B88" w:rsidRDefault="00D41800" w:rsidP="00F52321">
            <w:pPr>
              <w:spacing w:line="560" w:lineRule="exact"/>
              <w:jc w:val="center"/>
              <w:rPr>
                <w:rFonts w:eastAsia="仿宋_GB2312"/>
                <w:kern w:val="0"/>
                <w:sz w:val="28"/>
                <w:szCs w:val="28"/>
              </w:rPr>
            </w:pPr>
            <w:r w:rsidRPr="00787B88">
              <w:rPr>
                <w:rFonts w:eastAsia="仿宋_GB2312"/>
                <w:kern w:val="0"/>
                <w:sz w:val="28"/>
                <w:szCs w:val="28"/>
              </w:rPr>
              <w:t>10</w:t>
            </w:r>
          </w:p>
        </w:tc>
        <w:tc>
          <w:tcPr>
            <w:tcW w:w="2131" w:type="dxa"/>
          </w:tcPr>
          <w:p w:rsidR="00D41800" w:rsidRPr="00787B88" w:rsidRDefault="00D41800" w:rsidP="00F52321">
            <w:pPr>
              <w:spacing w:line="560" w:lineRule="exact"/>
              <w:jc w:val="center"/>
              <w:rPr>
                <w:rFonts w:eastAsia="仿宋_GB2312"/>
                <w:kern w:val="0"/>
                <w:sz w:val="28"/>
                <w:szCs w:val="28"/>
              </w:rPr>
            </w:pPr>
            <w:r w:rsidRPr="00787B88">
              <w:rPr>
                <w:rFonts w:eastAsia="仿宋_GB2312"/>
                <w:kern w:val="0"/>
                <w:sz w:val="28"/>
                <w:szCs w:val="28"/>
              </w:rPr>
              <w:t>怀化</w:t>
            </w:r>
          </w:p>
        </w:tc>
        <w:tc>
          <w:tcPr>
            <w:tcW w:w="2131" w:type="dxa"/>
          </w:tcPr>
          <w:p w:rsidR="00D41800" w:rsidRPr="00787B88" w:rsidRDefault="00D41800" w:rsidP="00F52321">
            <w:pPr>
              <w:spacing w:line="560" w:lineRule="exact"/>
              <w:jc w:val="center"/>
              <w:rPr>
                <w:rFonts w:eastAsia="仿宋_GB2312"/>
                <w:bCs/>
                <w:kern w:val="0"/>
                <w:sz w:val="28"/>
                <w:szCs w:val="28"/>
              </w:rPr>
            </w:pPr>
            <w:r w:rsidRPr="00787B88">
              <w:rPr>
                <w:rFonts w:eastAsia="仿宋_GB2312"/>
                <w:bCs/>
                <w:kern w:val="0"/>
                <w:sz w:val="28"/>
                <w:szCs w:val="28"/>
              </w:rPr>
              <w:t>11</w:t>
            </w:r>
          </w:p>
        </w:tc>
      </w:tr>
      <w:tr w:rsidR="00787B88" w:rsidRPr="00787B88" w:rsidTr="00F52321">
        <w:tc>
          <w:tcPr>
            <w:tcW w:w="2130" w:type="dxa"/>
          </w:tcPr>
          <w:p w:rsidR="00D41800" w:rsidRPr="00787B88" w:rsidRDefault="00D41800" w:rsidP="00F52321">
            <w:pPr>
              <w:spacing w:line="560" w:lineRule="exact"/>
              <w:jc w:val="center"/>
              <w:rPr>
                <w:rFonts w:eastAsia="仿宋_GB2312"/>
                <w:kern w:val="0"/>
                <w:sz w:val="28"/>
                <w:szCs w:val="28"/>
              </w:rPr>
            </w:pPr>
            <w:r w:rsidRPr="00787B88">
              <w:rPr>
                <w:rFonts w:eastAsia="仿宋_GB2312"/>
                <w:kern w:val="0"/>
                <w:sz w:val="28"/>
                <w:szCs w:val="28"/>
              </w:rPr>
              <w:t>岳阳</w:t>
            </w:r>
          </w:p>
        </w:tc>
        <w:tc>
          <w:tcPr>
            <w:tcW w:w="2130" w:type="dxa"/>
          </w:tcPr>
          <w:p w:rsidR="00D41800" w:rsidRPr="00787B88" w:rsidRDefault="00D41800" w:rsidP="00F52321">
            <w:pPr>
              <w:spacing w:line="560" w:lineRule="exact"/>
              <w:jc w:val="center"/>
              <w:rPr>
                <w:rFonts w:eastAsia="仿宋_GB2312"/>
                <w:kern w:val="0"/>
                <w:sz w:val="28"/>
                <w:szCs w:val="28"/>
              </w:rPr>
            </w:pPr>
            <w:r w:rsidRPr="00787B88">
              <w:rPr>
                <w:rFonts w:eastAsia="仿宋_GB2312"/>
                <w:kern w:val="0"/>
                <w:sz w:val="28"/>
                <w:szCs w:val="28"/>
              </w:rPr>
              <w:t>17</w:t>
            </w:r>
          </w:p>
        </w:tc>
        <w:tc>
          <w:tcPr>
            <w:tcW w:w="2131" w:type="dxa"/>
          </w:tcPr>
          <w:p w:rsidR="00D41800" w:rsidRPr="00787B88" w:rsidRDefault="00D41800" w:rsidP="00F52321">
            <w:pPr>
              <w:spacing w:line="560" w:lineRule="exact"/>
              <w:jc w:val="center"/>
              <w:rPr>
                <w:rFonts w:eastAsia="仿宋_GB2312"/>
                <w:kern w:val="0"/>
                <w:sz w:val="28"/>
                <w:szCs w:val="28"/>
              </w:rPr>
            </w:pPr>
            <w:r w:rsidRPr="00787B88">
              <w:rPr>
                <w:rFonts w:eastAsia="仿宋_GB2312"/>
                <w:kern w:val="0"/>
                <w:sz w:val="28"/>
                <w:szCs w:val="28"/>
              </w:rPr>
              <w:t>娄底</w:t>
            </w:r>
          </w:p>
        </w:tc>
        <w:tc>
          <w:tcPr>
            <w:tcW w:w="2131" w:type="dxa"/>
          </w:tcPr>
          <w:p w:rsidR="00D41800" w:rsidRPr="00787B88" w:rsidRDefault="00D41800" w:rsidP="00F52321">
            <w:pPr>
              <w:spacing w:line="560" w:lineRule="exact"/>
              <w:jc w:val="center"/>
              <w:rPr>
                <w:rFonts w:eastAsia="仿宋_GB2312"/>
                <w:bCs/>
                <w:kern w:val="0"/>
                <w:sz w:val="28"/>
                <w:szCs w:val="28"/>
              </w:rPr>
            </w:pPr>
            <w:r w:rsidRPr="00787B88">
              <w:rPr>
                <w:rFonts w:eastAsia="仿宋_GB2312"/>
                <w:bCs/>
                <w:kern w:val="0"/>
                <w:sz w:val="28"/>
                <w:szCs w:val="28"/>
              </w:rPr>
              <w:t>8</w:t>
            </w:r>
          </w:p>
        </w:tc>
      </w:tr>
      <w:tr w:rsidR="00787B88" w:rsidRPr="00787B88" w:rsidTr="00F52321">
        <w:tc>
          <w:tcPr>
            <w:tcW w:w="2130" w:type="dxa"/>
          </w:tcPr>
          <w:p w:rsidR="00D41800" w:rsidRPr="00787B88" w:rsidRDefault="00D41800" w:rsidP="00F52321">
            <w:pPr>
              <w:spacing w:line="560" w:lineRule="exact"/>
              <w:jc w:val="center"/>
              <w:rPr>
                <w:rFonts w:eastAsia="仿宋_GB2312"/>
                <w:kern w:val="0"/>
                <w:sz w:val="28"/>
                <w:szCs w:val="28"/>
              </w:rPr>
            </w:pPr>
            <w:r w:rsidRPr="00787B88">
              <w:rPr>
                <w:rFonts w:eastAsia="仿宋_GB2312"/>
                <w:kern w:val="0"/>
                <w:sz w:val="28"/>
                <w:szCs w:val="28"/>
              </w:rPr>
              <w:t>常德</w:t>
            </w:r>
          </w:p>
        </w:tc>
        <w:tc>
          <w:tcPr>
            <w:tcW w:w="2130" w:type="dxa"/>
          </w:tcPr>
          <w:p w:rsidR="00D41800" w:rsidRPr="00787B88" w:rsidRDefault="00D41800" w:rsidP="00F52321">
            <w:pPr>
              <w:spacing w:line="560" w:lineRule="exact"/>
              <w:jc w:val="center"/>
              <w:rPr>
                <w:rFonts w:eastAsia="仿宋_GB2312"/>
                <w:kern w:val="0"/>
                <w:sz w:val="28"/>
                <w:szCs w:val="28"/>
              </w:rPr>
            </w:pPr>
            <w:r w:rsidRPr="00787B88">
              <w:rPr>
                <w:rFonts w:eastAsia="仿宋_GB2312"/>
                <w:kern w:val="0"/>
                <w:sz w:val="28"/>
                <w:szCs w:val="28"/>
              </w:rPr>
              <w:t>13</w:t>
            </w:r>
          </w:p>
        </w:tc>
        <w:tc>
          <w:tcPr>
            <w:tcW w:w="2131" w:type="dxa"/>
          </w:tcPr>
          <w:p w:rsidR="00D41800" w:rsidRPr="00787B88" w:rsidRDefault="00D41800" w:rsidP="00F52321">
            <w:pPr>
              <w:spacing w:line="560" w:lineRule="exact"/>
              <w:jc w:val="center"/>
              <w:rPr>
                <w:rFonts w:eastAsia="仿宋_GB2312"/>
                <w:kern w:val="0"/>
                <w:sz w:val="28"/>
                <w:szCs w:val="28"/>
              </w:rPr>
            </w:pPr>
            <w:r w:rsidRPr="00787B88">
              <w:rPr>
                <w:rFonts w:eastAsia="仿宋_GB2312"/>
                <w:kern w:val="0"/>
                <w:sz w:val="28"/>
                <w:szCs w:val="28"/>
              </w:rPr>
              <w:t>湘西州</w:t>
            </w:r>
          </w:p>
        </w:tc>
        <w:tc>
          <w:tcPr>
            <w:tcW w:w="2131" w:type="dxa"/>
          </w:tcPr>
          <w:p w:rsidR="00D41800" w:rsidRPr="00787B88" w:rsidRDefault="00D41800" w:rsidP="00F52321">
            <w:pPr>
              <w:spacing w:line="560" w:lineRule="exact"/>
              <w:jc w:val="center"/>
              <w:rPr>
                <w:rFonts w:eastAsia="仿宋_GB2312"/>
                <w:bCs/>
                <w:kern w:val="0"/>
                <w:sz w:val="28"/>
                <w:szCs w:val="28"/>
              </w:rPr>
            </w:pPr>
            <w:r w:rsidRPr="00787B88">
              <w:rPr>
                <w:rFonts w:eastAsia="仿宋_GB2312"/>
                <w:bCs/>
                <w:kern w:val="0"/>
                <w:sz w:val="28"/>
                <w:szCs w:val="28"/>
              </w:rPr>
              <w:t>4</w:t>
            </w:r>
          </w:p>
        </w:tc>
      </w:tr>
    </w:tbl>
    <w:p w:rsidR="00D41800" w:rsidRPr="00787B88" w:rsidRDefault="00D41800" w:rsidP="00D41800">
      <w:pPr>
        <w:spacing w:line="560" w:lineRule="exact"/>
        <w:ind w:firstLine="570"/>
        <w:rPr>
          <w:rFonts w:eastAsia="楷体"/>
          <w:b/>
          <w:sz w:val="28"/>
          <w:szCs w:val="28"/>
        </w:rPr>
      </w:pPr>
      <w:r w:rsidRPr="00787B88">
        <w:rPr>
          <w:rFonts w:eastAsia="楷体"/>
          <w:b/>
          <w:sz w:val="28"/>
          <w:szCs w:val="28"/>
        </w:rPr>
        <w:t>（合计：</w:t>
      </w:r>
      <w:r w:rsidRPr="00787B88">
        <w:rPr>
          <w:rFonts w:eastAsia="楷体"/>
          <w:b/>
          <w:sz w:val="28"/>
          <w:szCs w:val="28"/>
        </w:rPr>
        <w:t>140</w:t>
      </w:r>
      <w:r w:rsidRPr="00787B88">
        <w:rPr>
          <w:rFonts w:eastAsia="楷体"/>
          <w:b/>
          <w:sz w:val="28"/>
          <w:szCs w:val="28"/>
        </w:rPr>
        <w:t>个）</w:t>
      </w:r>
    </w:p>
    <w:p w:rsidR="00D41800" w:rsidRPr="00787B88" w:rsidRDefault="00D41800" w:rsidP="00D41800">
      <w:pPr>
        <w:spacing w:line="560" w:lineRule="exact"/>
        <w:ind w:firstLine="570"/>
        <w:rPr>
          <w:rFonts w:eastAsia="仿宋_GB2312"/>
          <w:b/>
          <w:szCs w:val="32"/>
        </w:rPr>
      </w:pPr>
    </w:p>
    <w:p w:rsidR="00D41800" w:rsidRPr="00787B88" w:rsidRDefault="00D41800" w:rsidP="00D41800">
      <w:pPr>
        <w:rPr>
          <w:szCs w:val="22"/>
        </w:rPr>
      </w:pPr>
    </w:p>
    <w:p w:rsidR="00D41800" w:rsidRPr="00787B88" w:rsidRDefault="00D41800" w:rsidP="00D41800">
      <w:pPr>
        <w:rPr>
          <w:szCs w:val="22"/>
        </w:rPr>
        <w:sectPr w:rsidR="00D41800" w:rsidRPr="00787B88">
          <w:pgSz w:w="11906" w:h="16838"/>
          <w:pgMar w:top="1440" w:right="1800" w:bottom="1440" w:left="1800" w:header="851" w:footer="992" w:gutter="0"/>
          <w:cols w:space="720"/>
          <w:docGrid w:type="lines" w:linePitch="312"/>
        </w:sectPr>
      </w:pPr>
    </w:p>
    <w:p w:rsidR="00D41800" w:rsidRPr="00787B88" w:rsidRDefault="00D41800" w:rsidP="00D41800">
      <w:pPr>
        <w:spacing w:line="560" w:lineRule="exact"/>
        <w:rPr>
          <w:rFonts w:eastAsia="黑体"/>
          <w:sz w:val="32"/>
          <w:szCs w:val="32"/>
        </w:rPr>
      </w:pPr>
      <w:r w:rsidRPr="00787B88">
        <w:rPr>
          <w:rFonts w:eastAsia="黑体"/>
          <w:sz w:val="32"/>
          <w:szCs w:val="32"/>
        </w:rPr>
        <w:lastRenderedPageBreak/>
        <w:t>附件</w:t>
      </w:r>
      <w:r w:rsidRPr="00787B88">
        <w:rPr>
          <w:rFonts w:eastAsia="黑体" w:hint="eastAsia"/>
          <w:sz w:val="32"/>
          <w:szCs w:val="32"/>
        </w:rPr>
        <w:t>3</w:t>
      </w:r>
    </w:p>
    <w:p w:rsidR="00D41800" w:rsidRPr="00787B88" w:rsidRDefault="00D41800" w:rsidP="00D41800">
      <w:pPr>
        <w:jc w:val="center"/>
        <w:rPr>
          <w:rFonts w:eastAsia="方正小标宋简体"/>
          <w:sz w:val="36"/>
          <w:szCs w:val="36"/>
        </w:rPr>
      </w:pPr>
    </w:p>
    <w:p w:rsidR="00D41800" w:rsidRPr="00787B88" w:rsidRDefault="00D41800" w:rsidP="00D41800">
      <w:pPr>
        <w:spacing w:line="600" w:lineRule="exact"/>
        <w:jc w:val="center"/>
        <w:rPr>
          <w:rFonts w:eastAsia="方正小标宋简体"/>
          <w:sz w:val="44"/>
          <w:szCs w:val="44"/>
        </w:rPr>
      </w:pPr>
      <w:r w:rsidRPr="00787B88">
        <w:rPr>
          <w:rFonts w:eastAsia="方正小标宋简体"/>
          <w:sz w:val="44"/>
          <w:szCs w:val="44"/>
        </w:rPr>
        <w:t>XX</w:t>
      </w:r>
      <w:r w:rsidRPr="00787B88">
        <w:rPr>
          <w:rFonts w:eastAsia="方正小标宋简体"/>
          <w:sz w:val="44"/>
          <w:szCs w:val="44"/>
        </w:rPr>
        <w:t>市（学校）职业</w:t>
      </w:r>
      <w:r w:rsidRPr="00787B88">
        <w:rPr>
          <w:rFonts w:eastAsia="方正小标宋简体" w:hint="eastAsia"/>
          <w:sz w:val="44"/>
          <w:szCs w:val="44"/>
        </w:rPr>
        <w:t>院校专业</w:t>
      </w:r>
      <w:r w:rsidRPr="00787B88">
        <w:rPr>
          <w:rFonts w:eastAsia="方正小标宋简体"/>
          <w:sz w:val="44"/>
          <w:szCs w:val="44"/>
        </w:rPr>
        <w:t>教学团队</w:t>
      </w:r>
    </w:p>
    <w:p w:rsidR="00D41800" w:rsidRPr="00787B88" w:rsidRDefault="00D41800" w:rsidP="00D41800">
      <w:pPr>
        <w:spacing w:line="600" w:lineRule="exact"/>
        <w:jc w:val="center"/>
        <w:rPr>
          <w:rFonts w:eastAsia="方正小标宋简体"/>
          <w:sz w:val="44"/>
          <w:szCs w:val="44"/>
        </w:rPr>
      </w:pPr>
      <w:r w:rsidRPr="00787B88">
        <w:rPr>
          <w:rFonts w:eastAsia="方正小标宋简体"/>
          <w:sz w:val="44"/>
          <w:szCs w:val="44"/>
        </w:rPr>
        <w:t>建设总体规划（</w:t>
      </w:r>
      <w:r w:rsidRPr="00787B88">
        <w:rPr>
          <w:rFonts w:eastAsia="方正小标宋简体"/>
          <w:sz w:val="44"/>
          <w:szCs w:val="44"/>
        </w:rPr>
        <w:t>2020</w:t>
      </w:r>
      <w:r w:rsidRPr="00787B88">
        <w:rPr>
          <w:rFonts w:eastAsia="方正小标宋简体"/>
          <w:sz w:val="44"/>
          <w:szCs w:val="44"/>
        </w:rPr>
        <w:t>－</w:t>
      </w:r>
      <w:r w:rsidRPr="00787B88">
        <w:rPr>
          <w:rFonts w:eastAsia="方正小标宋简体"/>
          <w:sz w:val="44"/>
          <w:szCs w:val="44"/>
        </w:rPr>
        <w:t>2022</w:t>
      </w:r>
      <w:r w:rsidRPr="00787B88">
        <w:rPr>
          <w:rFonts w:eastAsia="方正小标宋简体"/>
          <w:sz w:val="44"/>
          <w:szCs w:val="44"/>
        </w:rPr>
        <w:t>年）</w:t>
      </w:r>
    </w:p>
    <w:p w:rsidR="00D41800" w:rsidRPr="00787B88" w:rsidRDefault="00D41800" w:rsidP="00D41800">
      <w:pPr>
        <w:spacing w:line="600" w:lineRule="exact"/>
        <w:jc w:val="center"/>
        <w:rPr>
          <w:rFonts w:eastAsia="仿宋_GB2312"/>
          <w:sz w:val="32"/>
          <w:szCs w:val="32"/>
        </w:rPr>
      </w:pPr>
      <w:r w:rsidRPr="00787B88">
        <w:rPr>
          <w:rFonts w:eastAsia="仿宋_GB2312"/>
          <w:sz w:val="32"/>
          <w:szCs w:val="32"/>
        </w:rPr>
        <w:t>（模</w:t>
      </w:r>
      <w:r w:rsidRPr="00787B88">
        <w:rPr>
          <w:rFonts w:eastAsia="仿宋_GB2312"/>
          <w:sz w:val="32"/>
          <w:szCs w:val="32"/>
        </w:rPr>
        <w:t xml:space="preserve">  </w:t>
      </w:r>
      <w:r w:rsidRPr="00787B88">
        <w:rPr>
          <w:rFonts w:eastAsia="仿宋_GB2312"/>
          <w:sz w:val="32"/>
          <w:szCs w:val="32"/>
        </w:rPr>
        <w:t>板）</w:t>
      </w:r>
    </w:p>
    <w:p w:rsidR="00D41800" w:rsidRPr="00787B88" w:rsidRDefault="00D41800" w:rsidP="00D41800">
      <w:pPr>
        <w:ind w:firstLineChars="200" w:firstLine="640"/>
        <w:rPr>
          <w:rFonts w:eastAsia="仿宋_GB2312"/>
          <w:sz w:val="32"/>
          <w:szCs w:val="32"/>
        </w:rPr>
      </w:pPr>
    </w:p>
    <w:p w:rsidR="00D41800" w:rsidRPr="00787B88" w:rsidRDefault="00D41800" w:rsidP="00D41800">
      <w:pPr>
        <w:ind w:firstLineChars="200" w:firstLine="640"/>
        <w:rPr>
          <w:rFonts w:eastAsia="仿宋_GB2312"/>
          <w:sz w:val="32"/>
          <w:szCs w:val="32"/>
        </w:rPr>
      </w:pPr>
      <w:r w:rsidRPr="00787B88">
        <w:rPr>
          <w:rFonts w:eastAsia="仿宋_GB2312"/>
          <w:sz w:val="32"/>
          <w:szCs w:val="32"/>
        </w:rPr>
        <w:t>一、教师队伍建设概况（</w:t>
      </w:r>
      <w:r w:rsidRPr="00787B88">
        <w:rPr>
          <w:rFonts w:eastAsia="仿宋_GB2312"/>
          <w:sz w:val="32"/>
          <w:szCs w:val="32"/>
        </w:rPr>
        <w:t>500</w:t>
      </w:r>
      <w:r w:rsidRPr="00787B88">
        <w:rPr>
          <w:rFonts w:eastAsia="仿宋_GB2312"/>
          <w:sz w:val="32"/>
          <w:szCs w:val="32"/>
        </w:rPr>
        <w:t>字左右）</w:t>
      </w:r>
    </w:p>
    <w:p w:rsidR="00D41800" w:rsidRPr="00787B88" w:rsidRDefault="00D41800" w:rsidP="00D41800">
      <w:pPr>
        <w:ind w:firstLineChars="200" w:firstLine="640"/>
        <w:rPr>
          <w:rFonts w:eastAsia="仿宋_GB2312"/>
          <w:sz w:val="32"/>
          <w:szCs w:val="32"/>
        </w:rPr>
      </w:pPr>
    </w:p>
    <w:p w:rsidR="00D41800" w:rsidRPr="00787B88" w:rsidRDefault="00D41800" w:rsidP="00D41800">
      <w:pPr>
        <w:ind w:firstLineChars="200" w:firstLine="640"/>
        <w:rPr>
          <w:rFonts w:eastAsia="仿宋_GB2312"/>
          <w:sz w:val="32"/>
          <w:szCs w:val="32"/>
        </w:rPr>
      </w:pPr>
      <w:r w:rsidRPr="00787B88">
        <w:rPr>
          <w:rFonts w:eastAsia="仿宋_GB2312"/>
          <w:sz w:val="32"/>
          <w:szCs w:val="32"/>
        </w:rPr>
        <w:t>二、专业教学团队建设布局</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5"/>
        <w:gridCol w:w="1560"/>
        <w:gridCol w:w="2551"/>
        <w:gridCol w:w="1276"/>
        <w:gridCol w:w="2268"/>
      </w:tblGrid>
      <w:tr w:rsidR="00787B88" w:rsidRPr="00787B88" w:rsidTr="00F52321">
        <w:trPr>
          <w:trHeight w:val="800"/>
          <w:jc w:val="center"/>
        </w:trPr>
        <w:tc>
          <w:tcPr>
            <w:tcW w:w="825" w:type="dxa"/>
            <w:vAlign w:val="center"/>
          </w:tcPr>
          <w:p w:rsidR="00D41800" w:rsidRPr="00787B88" w:rsidRDefault="00D41800" w:rsidP="00F52321">
            <w:pPr>
              <w:spacing w:line="400" w:lineRule="exact"/>
              <w:jc w:val="center"/>
              <w:rPr>
                <w:rFonts w:eastAsia="仿宋_GB2312"/>
                <w:sz w:val="28"/>
                <w:szCs w:val="28"/>
              </w:rPr>
            </w:pPr>
            <w:r w:rsidRPr="00787B88">
              <w:rPr>
                <w:rFonts w:eastAsia="仿宋_GB2312"/>
                <w:sz w:val="28"/>
                <w:szCs w:val="28"/>
              </w:rPr>
              <w:t>序号</w:t>
            </w:r>
          </w:p>
        </w:tc>
        <w:tc>
          <w:tcPr>
            <w:tcW w:w="1560" w:type="dxa"/>
            <w:vAlign w:val="center"/>
          </w:tcPr>
          <w:p w:rsidR="00D41800" w:rsidRPr="00787B88" w:rsidRDefault="00D41800" w:rsidP="00F52321">
            <w:pPr>
              <w:spacing w:line="400" w:lineRule="exact"/>
              <w:jc w:val="center"/>
              <w:rPr>
                <w:rFonts w:eastAsia="仿宋_GB2312"/>
                <w:sz w:val="28"/>
                <w:szCs w:val="28"/>
              </w:rPr>
            </w:pPr>
            <w:r w:rsidRPr="00787B88">
              <w:rPr>
                <w:rFonts w:eastAsia="仿宋_GB2312"/>
                <w:sz w:val="28"/>
                <w:szCs w:val="28"/>
              </w:rPr>
              <w:t>专业名称</w:t>
            </w:r>
          </w:p>
        </w:tc>
        <w:tc>
          <w:tcPr>
            <w:tcW w:w="2551" w:type="dxa"/>
            <w:vAlign w:val="center"/>
          </w:tcPr>
          <w:p w:rsidR="00D41800" w:rsidRPr="00787B88" w:rsidRDefault="00D41800" w:rsidP="00F52321">
            <w:pPr>
              <w:spacing w:line="400" w:lineRule="exact"/>
              <w:jc w:val="center"/>
              <w:rPr>
                <w:rFonts w:eastAsia="仿宋_GB2312"/>
                <w:sz w:val="28"/>
                <w:szCs w:val="28"/>
              </w:rPr>
            </w:pPr>
            <w:r w:rsidRPr="00787B88">
              <w:rPr>
                <w:rFonts w:eastAsia="仿宋_GB2312"/>
                <w:sz w:val="28"/>
                <w:szCs w:val="28"/>
              </w:rPr>
              <w:t>中职学校</w:t>
            </w:r>
          </w:p>
          <w:p w:rsidR="00D41800" w:rsidRPr="00787B88" w:rsidRDefault="00D41800" w:rsidP="00F52321">
            <w:pPr>
              <w:spacing w:line="400" w:lineRule="exact"/>
              <w:jc w:val="center"/>
              <w:rPr>
                <w:rFonts w:eastAsia="仿宋_GB2312"/>
                <w:sz w:val="28"/>
                <w:szCs w:val="28"/>
              </w:rPr>
            </w:pPr>
            <w:r w:rsidRPr="00787B88">
              <w:rPr>
                <w:rFonts w:eastAsia="仿宋_GB2312"/>
                <w:sz w:val="28"/>
                <w:szCs w:val="28"/>
              </w:rPr>
              <w:t>（高职二级学院）</w:t>
            </w:r>
          </w:p>
        </w:tc>
        <w:tc>
          <w:tcPr>
            <w:tcW w:w="1276" w:type="dxa"/>
            <w:vAlign w:val="center"/>
          </w:tcPr>
          <w:p w:rsidR="00D41800" w:rsidRPr="00787B88" w:rsidRDefault="00D41800" w:rsidP="00F52321">
            <w:pPr>
              <w:spacing w:line="400" w:lineRule="exact"/>
              <w:jc w:val="center"/>
              <w:rPr>
                <w:rFonts w:eastAsia="仿宋_GB2312"/>
                <w:sz w:val="28"/>
                <w:szCs w:val="28"/>
              </w:rPr>
            </w:pPr>
            <w:r w:rsidRPr="00787B88">
              <w:rPr>
                <w:rFonts w:eastAsia="仿宋_GB2312"/>
                <w:sz w:val="28"/>
                <w:szCs w:val="28"/>
              </w:rPr>
              <w:t>负责人</w:t>
            </w:r>
          </w:p>
        </w:tc>
        <w:tc>
          <w:tcPr>
            <w:tcW w:w="2268" w:type="dxa"/>
            <w:vAlign w:val="center"/>
          </w:tcPr>
          <w:p w:rsidR="00D41800" w:rsidRPr="00787B88" w:rsidRDefault="00D41800" w:rsidP="00F52321">
            <w:pPr>
              <w:spacing w:line="400" w:lineRule="exact"/>
              <w:jc w:val="center"/>
              <w:rPr>
                <w:rFonts w:eastAsia="仿宋_GB2312"/>
                <w:sz w:val="28"/>
                <w:szCs w:val="28"/>
              </w:rPr>
            </w:pPr>
            <w:r w:rsidRPr="00787B88">
              <w:rPr>
                <w:rFonts w:eastAsia="仿宋_GB2312"/>
                <w:sz w:val="28"/>
                <w:szCs w:val="28"/>
              </w:rPr>
              <w:t>团队成员</w:t>
            </w:r>
          </w:p>
        </w:tc>
      </w:tr>
      <w:tr w:rsidR="00787B88" w:rsidRPr="00787B88" w:rsidTr="00F52321">
        <w:trPr>
          <w:trHeight w:val="800"/>
          <w:jc w:val="center"/>
        </w:trPr>
        <w:tc>
          <w:tcPr>
            <w:tcW w:w="825" w:type="dxa"/>
            <w:vAlign w:val="center"/>
          </w:tcPr>
          <w:p w:rsidR="00D41800" w:rsidRPr="00787B88" w:rsidRDefault="00D41800" w:rsidP="00F52321">
            <w:pPr>
              <w:spacing w:line="400" w:lineRule="exact"/>
              <w:jc w:val="center"/>
              <w:rPr>
                <w:rFonts w:eastAsia="仿宋_GB2312"/>
                <w:sz w:val="28"/>
                <w:szCs w:val="28"/>
              </w:rPr>
            </w:pPr>
            <w:r w:rsidRPr="00787B88">
              <w:rPr>
                <w:rFonts w:eastAsia="仿宋_GB2312"/>
                <w:sz w:val="28"/>
                <w:szCs w:val="28"/>
              </w:rPr>
              <w:t>1</w:t>
            </w:r>
          </w:p>
        </w:tc>
        <w:tc>
          <w:tcPr>
            <w:tcW w:w="1560" w:type="dxa"/>
            <w:vAlign w:val="center"/>
          </w:tcPr>
          <w:p w:rsidR="00D41800" w:rsidRPr="00787B88" w:rsidRDefault="00D41800" w:rsidP="00F52321">
            <w:pPr>
              <w:spacing w:line="400" w:lineRule="exact"/>
              <w:jc w:val="center"/>
              <w:rPr>
                <w:rFonts w:eastAsia="仿宋_GB2312"/>
                <w:sz w:val="28"/>
                <w:szCs w:val="28"/>
              </w:rPr>
            </w:pPr>
          </w:p>
        </w:tc>
        <w:tc>
          <w:tcPr>
            <w:tcW w:w="2551" w:type="dxa"/>
            <w:vAlign w:val="center"/>
          </w:tcPr>
          <w:p w:rsidR="00D41800" w:rsidRPr="00787B88" w:rsidRDefault="00D41800" w:rsidP="00F52321">
            <w:pPr>
              <w:spacing w:line="400" w:lineRule="exact"/>
              <w:jc w:val="center"/>
              <w:rPr>
                <w:rFonts w:eastAsia="仿宋_GB2312"/>
                <w:sz w:val="28"/>
                <w:szCs w:val="28"/>
              </w:rPr>
            </w:pPr>
          </w:p>
        </w:tc>
        <w:tc>
          <w:tcPr>
            <w:tcW w:w="1276" w:type="dxa"/>
            <w:vAlign w:val="center"/>
          </w:tcPr>
          <w:p w:rsidR="00D41800" w:rsidRPr="00787B88" w:rsidRDefault="00D41800" w:rsidP="00F52321">
            <w:pPr>
              <w:spacing w:line="400" w:lineRule="exact"/>
              <w:jc w:val="center"/>
              <w:rPr>
                <w:rFonts w:eastAsia="仿宋_GB2312"/>
                <w:sz w:val="28"/>
                <w:szCs w:val="28"/>
              </w:rPr>
            </w:pPr>
          </w:p>
        </w:tc>
        <w:tc>
          <w:tcPr>
            <w:tcW w:w="2268" w:type="dxa"/>
            <w:vAlign w:val="center"/>
          </w:tcPr>
          <w:p w:rsidR="00D41800" w:rsidRPr="00787B88" w:rsidRDefault="00D41800" w:rsidP="00F52321">
            <w:pPr>
              <w:spacing w:line="400" w:lineRule="exact"/>
              <w:jc w:val="center"/>
              <w:rPr>
                <w:rFonts w:eastAsia="仿宋_GB2312"/>
                <w:sz w:val="28"/>
                <w:szCs w:val="28"/>
              </w:rPr>
            </w:pPr>
          </w:p>
        </w:tc>
      </w:tr>
      <w:tr w:rsidR="00787B88" w:rsidRPr="00787B88" w:rsidTr="00F52321">
        <w:trPr>
          <w:trHeight w:val="800"/>
          <w:jc w:val="center"/>
        </w:trPr>
        <w:tc>
          <w:tcPr>
            <w:tcW w:w="825" w:type="dxa"/>
            <w:vAlign w:val="center"/>
          </w:tcPr>
          <w:p w:rsidR="00D41800" w:rsidRPr="00787B88" w:rsidRDefault="00D41800" w:rsidP="00F52321">
            <w:pPr>
              <w:spacing w:line="400" w:lineRule="exact"/>
              <w:jc w:val="center"/>
              <w:rPr>
                <w:rFonts w:eastAsia="仿宋_GB2312"/>
                <w:sz w:val="28"/>
                <w:szCs w:val="28"/>
              </w:rPr>
            </w:pPr>
            <w:r w:rsidRPr="00787B88">
              <w:rPr>
                <w:rFonts w:eastAsia="仿宋_GB2312"/>
                <w:sz w:val="28"/>
                <w:szCs w:val="28"/>
              </w:rPr>
              <w:t>2</w:t>
            </w:r>
          </w:p>
        </w:tc>
        <w:tc>
          <w:tcPr>
            <w:tcW w:w="1560" w:type="dxa"/>
            <w:vAlign w:val="center"/>
          </w:tcPr>
          <w:p w:rsidR="00D41800" w:rsidRPr="00787B88" w:rsidRDefault="00D41800" w:rsidP="00F52321">
            <w:pPr>
              <w:spacing w:line="400" w:lineRule="exact"/>
              <w:jc w:val="center"/>
              <w:rPr>
                <w:rFonts w:eastAsia="仿宋_GB2312"/>
                <w:sz w:val="28"/>
                <w:szCs w:val="28"/>
              </w:rPr>
            </w:pPr>
          </w:p>
        </w:tc>
        <w:tc>
          <w:tcPr>
            <w:tcW w:w="2551" w:type="dxa"/>
            <w:vAlign w:val="center"/>
          </w:tcPr>
          <w:p w:rsidR="00D41800" w:rsidRPr="00787B88" w:rsidRDefault="00D41800" w:rsidP="00F52321">
            <w:pPr>
              <w:spacing w:line="400" w:lineRule="exact"/>
              <w:jc w:val="center"/>
              <w:rPr>
                <w:rFonts w:eastAsia="仿宋_GB2312"/>
                <w:sz w:val="28"/>
                <w:szCs w:val="28"/>
              </w:rPr>
            </w:pPr>
          </w:p>
        </w:tc>
        <w:tc>
          <w:tcPr>
            <w:tcW w:w="1276" w:type="dxa"/>
            <w:vAlign w:val="center"/>
          </w:tcPr>
          <w:p w:rsidR="00D41800" w:rsidRPr="00787B88" w:rsidRDefault="00D41800" w:rsidP="00F52321">
            <w:pPr>
              <w:spacing w:line="400" w:lineRule="exact"/>
              <w:jc w:val="center"/>
              <w:rPr>
                <w:rFonts w:eastAsia="仿宋_GB2312"/>
                <w:sz w:val="28"/>
                <w:szCs w:val="28"/>
              </w:rPr>
            </w:pPr>
          </w:p>
        </w:tc>
        <w:tc>
          <w:tcPr>
            <w:tcW w:w="2268" w:type="dxa"/>
            <w:vAlign w:val="center"/>
          </w:tcPr>
          <w:p w:rsidR="00D41800" w:rsidRPr="00787B88" w:rsidRDefault="00D41800" w:rsidP="00F52321">
            <w:pPr>
              <w:spacing w:line="400" w:lineRule="exact"/>
              <w:jc w:val="center"/>
              <w:rPr>
                <w:rFonts w:eastAsia="仿宋_GB2312"/>
                <w:sz w:val="28"/>
                <w:szCs w:val="28"/>
              </w:rPr>
            </w:pPr>
          </w:p>
        </w:tc>
      </w:tr>
      <w:tr w:rsidR="00D41800" w:rsidRPr="00787B88" w:rsidTr="00F52321">
        <w:trPr>
          <w:trHeight w:val="800"/>
          <w:jc w:val="center"/>
        </w:trPr>
        <w:tc>
          <w:tcPr>
            <w:tcW w:w="825" w:type="dxa"/>
            <w:vAlign w:val="center"/>
          </w:tcPr>
          <w:p w:rsidR="00D41800" w:rsidRPr="00787B88" w:rsidRDefault="00D41800" w:rsidP="00F52321">
            <w:pPr>
              <w:spacing w:line="400" w:lineRule="exact"/>
              <w:jc w:val="center"/>
              <w:rPr>
                <w:rFonts w:eastAsia="仿宋_GB2312"/>
                <w:sz w:val="28"/>
                <w:szCs w:val="28"/>
              </w:rPr>
            </w:pPr>
            <w:r w:rsidRPr="00787B88">
              <w:rPr>
                <w:rFonts w:eastAsia="仿宋_GB2312"/>
                <w:sz w:val="28"/>
                <w:szCs w:val="28"/>
              </w:rPr>
              <w:t>…</w:t>
            </w:r>
          </w:p>
        </w:tc>
        <w:tc>
          <w:tcPr>
            <w:tcW w:w="1560" w:type="dxa"/>
            <w:vAlign w:val="center"/>
          </w:tcPr>
          <w:p w:rsidR="00D41800" w:rsidRPr="00787B88" w:rsidRDefault="00D41800" w:rsidP="00F52321">
            <w:pPr>
              <w:spacing w:line="400" w:lineRule="exact"/>
              <w:jc w:val="center"/>
              <w:rPr>
                <w:rFonts w:eastAsia="仿宋_GB2312"/>
                <w:sz w:val="28"/>
                <w:szCs w:val="28"/>
              </w:rPr>
            </w:pPr>
          </w:p>
        </w:tc>
        <w:tc>
          <w:tcPr>
            <w:tcW w:w="2551" w:type="dxa"/>
            <w:vAlign w:val="center"/>
          </w:tcPr>
          <w:p w:rsidR="00D41800" w:rsidRPr="00787B88" w:rsidRDefault="00D41800" w:rsidP="00F52321">
            <w:pPr>
              <w:spacing w:line="400" w:lineRule="exact"/>
              <w:jc w:val="center"/>
              <w:rPr>
                <w:rFonts w:eastAsia="仿宋_GB2312"/>
                <w:sz w:val="28"/>
                <w:szCs w:val="28"/>
              </w:rPr>
            </w:pPr>
          </w:p>
        </w:tc>
        <w:tc>
          <w:tcPr>
            <w:tcW w:w="1276" w:type="dxa"/>
            <w:vAlign w:val="center"/>
          </w:tcPr>
          <w:p w:rsidR="00D41800" w:rsidRPr="00787B88" w:rsidRDefault="00D41800" w:rsidP="00F52321">
            <w:pPr>
              <w:spacing w:line="400" w:lineRule="exact"/>
              <w:jc w:val="center"/>
              <w:rPr>
                <w:rFonts w:eastAsia="仿宋_GB2312"/>
                <w:sz w:val="28"/>
                <w:szCs w:val="28"/>
              </w:rPr>
            </w:pPr>
          </w:p>
        </w:tc>
        <w:tc>
          <w:tcPr>
            <w:tcW w:w="2268" w:type="dxa"/>
            <w:vAlign w:val="center"/>
          </w:tcPr>
          <w:p w:rsidR="00D41800" w:rsidRPr="00787B88" w:rsidRDefault="00D41800" w:rsidP="00F52321">
            <w:pPr>
              <w:spacing w:line="400" w:lineRule="exact"/>
              <w:jc w:val="center"/>
              <w:rPr>
                <w:rFonts w:eastAsia="仿宋_GB2312"/>
                <w:sz w:val="28"/>
                <w:szCs w:val="28"/>
              </w:rPr>
            </w:pPr>
          </w:p>
        </w:tc>
      </w:tr>
    </w:tbl>
    <w:p w:rsidR="00D41800" w:rsidRPr="00787B88" w:rsidRDefault="00D41800" w:rsidP="00D41800">
      <w:pPr>
        <w:spacing w:line="600" w:lineRule="exact"/>
        <w:ind w:firstLineChars="200" w:firstLine="640"/>
        <w:rPr>
          <w:rFonts w:eastAsia="仿宋_GB2312"/>
          <w:sz w:val="32"/>
          <w:szCs w:val="32"/>
        </w:rPr>
      </w:pPr>
    </w:p>
    <w:p w:rsidR="00D41800" w:rsidRPr="00787B88" w:rsidRDefault="00D41800" w:rsidP="00D41800">
      <w:pPr>
        <w:spacing w:line="600" w:lineRule="exact"/>
        <w:ind w:firstLineChars="200" w:firstLine="640"/>
        <w:rPr>
          <w:rFonts w:eastAsia="仿宋_GB2312"/>
          <w:sz w:val="32"/>
          <w:szCs w:val="32"/>
        </w:rPr>
      </w:pPr>
      <w:r w:rsidRPr="00787B88">
        <w:rPr>
          <w:rFonts w:eastAsia="仿宋_GB2312"/>
          <w:sz w:val="32"/>
          <w:szCs w:val="32"/>
        </w:rPr>
        <w:t>三、建设目标（</w:t>
      </w:r>
      <w:r w:rsidRPr="00787B88">
        <w:rPr>
          <w:rFonts w:eastAsia="仿宋_GB2312"/>
          <w:sz w:val="32"/>
          <w:szCs w:val="32"/>
        </w:rPr>
        <w:t>400</w:t>
      </w:r>
      <w:r w:rsidRPr="00787B88">
        <w:rPr>
          <w:rFonts w:eastAsia="仿宋_GB2312"/>
          <w:sz w:val="32"/>
          <w:szCs w:val="32"/>
        </w:rPr>
        <w:t>字左右）</w:t>
      </w:r>
    </w:p>
    <w:p w:rsidR="00D41800" w:rsidRPr="00787B88" w:rsidRDefault="00D41800" w:rsidP="00D41800">
      <w:pPr>
        <w:spacing w:line="600" w:lineRule="exact"/>
        <w:ind w:firstLineChars="200" w:firstLine="640"/>
        <w:rPr>
          <w:rFonts w:eastAsia="仿宋_GB2312"/>
          <w:sz w:val="32"/>
          <w:szCs w:val="32"/>
        </w:rPr>
      </w:pPr>
    </w:p>
    <w:p w:rsidR="00D41800" w:rsidRPr="00787B88" w:rsidRDefault="00D41800" w:rsidP="00D41800">
      <w:pPr>
        <w:spacing w:line="600" w:lineRule="exact"/>
        <w:ind w:firstLineChars="200" w:firstLine="640"/>
        <w:rPr>
          <w:rFonts w:eastAsia="仿宋_GB2312"/>
          <w:sz w:val="32"/>
          <w:szCs w:val="32"/>
        </w:rPr>
      </w:pPr>
      <w:r w:rsidRPr="00787B88">
        <w:rPr>
          <w:rFonts w:eastAsia="仿宋_GB2312"/>
          <w:sz w:val="32"/>
          <w:szCs w:val="32"/>
        </w:rPr>
        <w:t>四、主要建设任务（</w:t>
      </w:r>
      <w:r w:rsidRPr="00787B88">
        <w:rPr>
          <w:rFonts w:eastAsia="仿宋_GB2312"/>
          <w:sz w:val="32"/>
          <w:szCs w:val="32"/>
        </w:rPr>
        <w:t>1000</w:t>
      </w:r>
      <w:r w:rsidRPr="00787B88">
        <w:rPr>
          <w:rFonts w:eastAsia="仿宋_GB2312"/>
          <w:sz w:val="32"/>
          <w:szCs w:val="32"/>
        </w:rPr>
        <w:t>字左右）</w:t>
      </w:r>
    </w:p>
    <w:p w:rsidR="00D41800" w:rsidRPr="00787B88" w:rsidRDefault="00D41800" w:rsidP="00D41800">
      <w:pPr>
        <w:spacing w:line="600" w:lineRule="exact"/>
        <w:ind w:firstLineChars="200" w:firstLine="640"/>
        <w:rPr>
          <w:rFonts w:eastAsia="仿宋_GB2312"/>
          <w:sz w:val="32"/>
          <w:szCs w:val="32"/>
        </w:rPr>
      </w:pPr>
    </w:p>
    <w:p w:rsidR="00D41800" w:rsidRPr="00787B88" w:rsidRDefault="00D41800" w:rsidP="00D41800">
      <w:pPr>
        <w:spacing w:line="600" w:lineRule="exact"/>
        <w:ind w:firstLineChars="200" w:firstLine="640"/>
        <w:rPr>
          <w:rFonts w:eastAsia="仿宋_GB2312"/>
          <w:sz w:val="32"/>
          <w:szCs w:val="32"/>
        </w:rPr>
      </w:pPr>
      <w:r w:rsidRPr="00787B88">
        <w:rPr>
          <w:rFonts w:eastAsia="仿宋_GB2312"/>
          <w:sz w:val="32"/>
          <w:szCs w:val="32"/>
        </w:rPr>
        <w:t>五、保障措施（</w:t>
      </w:r>
      <w:r w:rsidRPr="00787B88">
        <w:rPr>
          <w:rFonts w:eastAsia="仿宋_GB2312"/>
          <w:sz w:val="32"/>
          <w:szCs w:val="32"/>
        </w:rPr>
        <w:t>600</w:t>
      </w:r>
      <w:r w:rsidRPr="00787B88">
        <w:rPr>
          <w:rFonts w:eastAsia="仿宋_GB2312"/>
          <w:sz w:val="32"/>
          <w:szCs w:val="32"/>
        </w:rPr>
        <w:t>字左右）</w:t>
      </w:r>
    </w:p>
    <w:p w:rsidR="00D41800" w:rsidRPr="00787B88" w:rsidRDefault="00D41800" w:rsidP="00D41800">
      <w:pPr>
        <w:spacing w:line="600" w:lineRule="exact"/>
        <w:ind w:firstLineChars="200" w:firstLine="640"/>
        <w:rPr>
          <w:rFonts w:eastAsia="仿宋_GB2312"/>
          <w:sz w:val="32"/>
          <w:szCs w:val="32"/>
        </w:rPr>
      </w:pPr>
    </w:p>
    <w:p w:rsidR="00D41800" w:rsidRPr="00787B88" w:rsidRDefault="00D41800" w:rsidP="00D41800">
      <w:pPr>
        <w:spacing w:line="600" w:lineRule="exact"/>
        <w:ind w:firstLineChars="200" w:firstLine="640"/>
        <w:rPr>
          <w:rFonts w:eastAsia="仿宋_GB2312"/>
          <w:sz w:val="32"/>
          <w:szCs w:val="32"/>
        </w:rPr>
      </w:pPr>
    </w:p>
    <w:p w:rsidR="00D41800" w:rsidRPr="00787B88" w:rsidRDefault="00D41800" w:rsidP="00D41800">
      <w:pPr>
        <w:spacing w:line="560" w:lineRule="exact"/>
        <w:rPr>
          <w:rFonts w:eastAsia="黑体"/>
          <w:sz w:val="32"/>
          <w:szCs w:val="32"/>
        </w:rPr>
      </w:pPr>
      <w:r w:rsidRPr="00787B88">
        <w:rPr>
          <w:rFonts w:eastAsia="黑体"/>
          <w:sz w:val="32"/>
          <w:szCs w:val="32"/>
        </w:rPr>
        <w:lastRenderedPageBreak/>
        <w:t>附件</w:t>
      </w:r>
      <w:r w:rsidRPr="00787B88">
        <w:rPr>
          <w:rFonts w:eastAsia="黑体" w:hint="eastAsia"/>
          <w:sz w:val="32"/>
          <w:szCs w:val="32"/>
        </w:rPr>
        <w:t>4</w:t>
      </w:r>
    </w:p>
    <w:p w:rsidR="00D41800" w:rsidRPr="00787B88" w:rsidRDefault="00D41800" w:rsidP="00D41800">
      <w:pPr>
        <w:spacing w:line="560" w:lineRule="exact"/>
        <w:rPr>
          <w:rFonts w:eastAsia="黑体"/>
          <w:sz w:val="28"/>
          <w:szCs w:val="28"/>
        </w:rPr>
      </w:pPr>
    </w:p>
    <w:p w:rsidR="00D41800" w:rsidRPr="00787B88" w:rsidRDefault="00D41800" w:rsidP="00D41800">
      <w:pPr>
        <w:spacing w:line="560" w:lineRule="exact"/>
        <w:rPr>
          <w:rFonts w:eastAsia="黑体"/>
          <w:sz w:val="28"/>
          <w:szCs w:val="28"/>
        </w:rPr>
      </w:pPr>
    </w:p>
    <w:p w:rsidR="00D41800" w:rsidRPr="00787B88" w:rsidRDefault="00D41800" w:rsidP="00D41800">
      <w:pPr>
        <w:spacing w:line="560" w:lineRule="exact"/>
        <w:jc w:val="center"/>
        <w:rPr>
          <w:rFonts w:eastAsia="方正小标宋简体"/>
          <w:spacing w:val="20"/>
          <w:sz w:val="44"/>
          <w:szCs w:val="44"/>
        </w:rPr>
      </w:pPr>
      <w:r w:rsidRPr="00787B88">
        <w:rPr>
          <w:rFonts w:eastAsia="方正小标宋简体"/>
          <w:spacing w:val="20"/>
          <w:sz w:val="52"/>
          <w:szCs w:val="52"/>
        </w:rPr>
        <w:t>湖南省职业</w:t>
      </w:r>
      <w:r w:rsidRPr="00787B88">
        <w:rPr>
          <w:rFonts w:eastAsia="方正小标宋简体" w:hint="eastAsia"/>
          <w:spacing w:val="20"/>
          <w:sz w:val="52"/>
          <w:szCs w:val="52"/>
        </w:rPr>
        <w:t>院校专业</w:t>
      </w:r>
      <w:r w:rsidRPr="00787B88">
        <w:rPr>
          <w:rFonts w:eastAsia="方正小标宋简体"/>
          <w:spacing w:val="20"/>
          <w:sz w:val="52"/>
          <w:szCs w:val="52"/>
        </w:rPr>
        <w:t>教学团队</w:t>
      </w:r>
    </w:p>
    <w:p w:rsidR="00D41800" w:rsidRPr="00787B88" w:rsidRDefault="00D41800" w:rsidP="00D41800">
      <w:pPr>
        <w:spacing w:line="560" w:lineRule="exact"/>
        <w:jc w:val="center"/>
        <w:rPr>
          <w:rFonts w:eastAsia="方正小标宋简体"/>
          <w:sz w:val="36"/>
          <w:szCs w:val="36"/>
        </w:rPr>
      </w:pPr>
    </w:p>
    <w:p w:rsidR="00D41800" w:rsidRPr="00787B88" w:rsidRDefault="00D41800" w:rsidP="00D41800">
      <w:pPr>
        <w:spacing w:beforeLines="100" w:before="312" w:afterLines="50" w:after="156" w:line="560" w:lineRule="exact"/>
        <w:jc w:val="center"/>
        <w:rPr>
          <w:rFonts w:eastAsia="方正小标宋简体"/>
          <w:sz w:val="72"/>
          <w:szCs w:val="72"/>
        </w:rPr>
      </w:pPr>
      <w:r w:rsidRPr="00787B88">
        <w:rPr>
          <w:rFonts w:eastAsia="方正小标宋简体"/>
          <w:sz w:val="72"/>
          <w:szCs w:val="72"/>
        </w:rPr>
        <w:t>申</w:t>
      </w:r>
      <w:r w:rsidRPr="00787B88">
        <w:rPr>
          <w:rFonts w:eastAsia="方正小标宋简体"/>
          <w:sz w:val="72"/>
          <w:szCs w:val="72"/>
        </w:rPr>
        <w:t xml:space="preserve">  </w:t>
      </w:r>
      <w:r w:rsidRPr="00787B88">
        <w:rPr>
          <w:rFonts w:eastAsia="方正小标宋简体"/>
          <w:sz w:val="72"/>
          <w:szCs w:val="72"/>
        </w:rPr>
        <w:t>报</w:t>
      </w:r>
      <w:r w:rsidRPr="00787B88">
        <w:rPr>
          <w:rFonts w:eastAsia="方正小标宋简体"/>
          <w:sz w:val="72"/>
          <w:szCs w:val="72"/>
        </w:rPr>
        <w:t xml:space="preserve">  </w:t>
      </w:r>
      <w:r w:rsidRPr="00787B88">
        <w:rPr>
          <w:rFonts w:eastAsia="方正小标宋简体"/>
          <w:sz w:val="72"/>
          <w:szCs w:val="72"/>
        </w:rPr>
        <w:t>书</w:t>
      </w:r>
    </w:p>
    <w:p w:rsidR="00D41800" w:rsidRPr="00787B88" w:rsidRDefault="00D41800" w:rsidP="00D41800">
      <w:pPr>
        <w:spacing w:line="600" w:lineRule="exact"/>
        <w:ind w:firstLineChars="200" w:firstLine="640"/>
        <w:rPr>
          <w:rFonts w:eastAsia="仿宋_GB2312"/>
          <w:sz w:val="32"/>
          <w:szCs w:val="32"/>
        </w:rPr>
      </w:pPr>
    </w:p>
    <w:p w:rsidR="00D41800" w:rsidRPr="00787B88" w:rsidRDefault="00D41800" w:rsidP="00D41800">
      <w:pPr>
        <w:spacing w:line="600" w:lineRule="exact"/>
        <w:ind w:firstLineChars="200" w:firstLine="640"/>
        <w:rPr>
          <w:rFonts w:eastAsia="仿宋_GB2312"/>
          <w:sz w:val="32"/>
          <w:szCs w:val="32"/>
        </w:rPr>
      </w:pPr>
    </w:p>
    <w:p w:rsidR="00D41800" w:rsidRPr="00787B88" w:rsidRDefault="00D41800" w:rsidP="00D41800">
      <w:pPr>
        <w:spacing w:line="600" w:lineRule="exact"/>
        <w:ind w:firstLineChars="200" w:firstLine="640"/>
        <w:rPr>
          <w:rFonts w:eastAsia="仿宋_GB2312"/>
          <w:sz w:val="32"/>
          <w:szCs w:val="32"/>
        </w:rPr>
      </w:pPr>
    </w:p>
    <w:p w:rsidR="00D41800" w:rsidRPr="00787B88" w:rsidRDefault="00D41800" w:rsidP="00D41800">
      <w:pPr>
        <w:spacing w:line="600" w:lineRule="exact"/>
        <w:ind w:firstLineChars="200" w:firstLine="640"/>
        <w:rPr>
          <w:sz w:val="32"/>
          <w:szCs w:val="32"/>
        </w:rPr>
      </w:pPr>
    </w:p>
    <w:p w:rsidR="00D41800" w:rsidRPr="00787B88" w:rsidRDefault="00D41800" w:rsidP="00D41800">
      <w:pPr>
        <w:spacing w:line="600" w:lineRule="exact"/>
        <w:ind w:firstLineChars="200" w:firstLine="640"/>
        <w:rPr>
          <w:rFonts w:eastAsia="华文楷体"/>
          <w:sz w:val="44"/>
          <w:szCs w:val="44"/>
        </w:rPr>
      </w:pPr>
      <w:r w:rsidRPr="00787B88">
        <w:rPr>
          <w:sz w:val="32"/>
          <w:szCs w:val="32"/>
        </w:rPr>
        <w:t>推荐市州：</w:t>
      </w:r>
      <w:r w:rsidRPr="00787B88">
        <w:rPr>
          <w:sz w:val="32"/>
          <w:szCs w:val="32"/>
          <w:u w:val="single"/>
        </w:rPr>
        <w:t xml:space="preserve">                                </w:t>
      </w:r>
    </w:p>
    <w:p w:rsidR="00D41800" w:rsidRPr="00787B88" w:rsidRDefault="00D41800" w:rsidP="00D41800">
      <w:pPr>
        <w:spacing w:line="600" w:lineRule="exact"/>
        <w:ind w:firstLineChars="200" w:firstLine="640"/>
        <w:rPr>
          <w:sz w:val="32"/>
          <w:szCs w:val="32"/>
          <w:u w:val="single"/>
        </w:rPr>
      </w:pPr>
      <w:r w:rsidRPr="00787B88">
        <w:rPr>
          <w:sz w:val="32"/>
          <w:szCs w:val="32"/>
        </w:rPr>
        <w:t>申报单位：</w:t>
      </w:r>
      <w:r w:rsidRPr="00787B88">
        <w:rPr>
          <w:sz w:val="32"/>
          <w:szCs w:val="32"/>
          <w:u w:val="single"/>
        </w:rPr>
        <w:t xml:space="preserve">                                </w:t>
      </w:r>
    </w:p>
    <w:p w:rsidR="00D41800" w:rsidRPr="00787B88" w:rsidRDefault="00D41800" w:rsidP="00D41800">
      <w:pPr>
        <w:spacing w:line="600" w:lineRule="exact"/>
        <w:ind w:firstLineChars="200" w:firstLine="640"/>
        <w:rPr>
          <w:sz w:val="32"/>
          <w:szCs w:val="32"/>
          <w:u w:val="single"/>
        </w:rPr>
      </w:pPr>
      <w:r w:rsidRPr="00787B88">
        <w:rPr>
          <w:sz w:val="32"/>
          <w:szCs w:val="32"/>
        </w:rPr>
        <w:t>申报专业：</w:t>
      </w:r>
      <w:r w:rsidRPr="00787B88">
        <w:rPr>
          <w:sz w:val="32"/>
          <w:szCs w:val="32"/>
          <w:u w:val="single"/>
        </w:rPr>
        <w:t xml:space="preserve">                                </w:t>
      </w:r>
    </w:p>
    <w:p w:rsidR="00D41800" w:rsidRPr="00787B88" w:rsidRDefault="00D41800" w:rsidP="00D41800">
      <w:pPr>
        <w:spacing w:line="600" w:lineRule="exact"/>
        <w:ind w:firstLineChars="200" w:firstLine="640"/>
        <w:rPr>
          <w:sz w:val="32"/>
          <w:szCs w:val="32"/>
          <w:u w:val="single"/>
        </w:rPr>
      </w:pPr>
      <w:r w:rsidRPr="00787B88">
        <w:rPr>
          <w:sz w:val="32"/>
          <w:szCs w:val="32"/>
        </w:rPr>
        <w:t>团队负责人：</w:t>
      </w:r>
      <w:r w:rsidRPr="00787B88">
        <w:rPr>
          <w:sz w:val="32"/>
          <w:szCs w:val="32"/>
          <w:u w:val="single"/>
        </w:rPr>
        <w:t xml:space="preserve">                              </w:t>
      </w:r>
    </w:p>
    <w:p w:rsidR="00D41800" w:rsidRPr="00787B88" w:rsidRDefault="00D41800" w:rsidP="00D41800">
      <w:pPr>
        <w:spacing w:line="600" w:lineRule="exact"/>
        <w:ind w:firstLineChars="200" w:firstLine="640"/>
        <w:rPr>
          <w:sz w:val="32"/>
          <w:szCs w:val="32"/>
          <w:u w:val="single"/>
        </w:rPr>
      </w:pPr>
      <w:r w:rsidRPr="00787B88">
        <w:rPr>
          <w:sz w:val="32"/>
          <w:szCs w:val="32"/>
        </w:rPr>
        <w:t>联系电话：</w:t>
      </w:r>
      <w:r w:rsidRPr="00787B88">
        <w:rPr>
          <w:sz w:val="32"/>
          <w:szCs w:val="32"/>
          <w:u w:val="single"/>
        </w:rPr>
        <w:t xml:space="preserve">                                </w:t>
      </w:r>
    </w:p>
    <w:p w:rsidR="00D41800" w:rsidRPr="00787B88" w:rsidRDefault="00D41800" w:rsidP="00D41800">
      <w:pPr>
        <w:spacing w:line="600" w:lineRule="exact"/>
        <w:ind w:firstLineChars="200" w:firstLine="640"/>
        <w:rPr>
          <w:sz w:val="32"/>
          <w:szCs w:val="32"/>
          <w:u w:val="single"/>
        </w:rPr>
      </w:pPr>
      <w:r w:rsidRPr="00787B88">
        <w:rPr>
          <w:sz w:val="32"/>
          <w:szCs w:val="32"/>
        </w:rPr>
        <w:t>申报时间：</w:t>
      </w:r>
      <w:r w:rsidRPr="00787B88">
        <w:rPr>
          <w:sz w:val="32"/>
          <w:szCs w:val="32"/>
          <w:u w:val="single"/>
        </w:rPr>
        <w:t xml:space="preserve">                                </w:t>
      </w:r>
    </w:p>
    <w:p w:rsidR="00D41800" w:rsidRPr="00787B88" w:rsidRDefault="00D41800" w:rsidP="00D41800">
      <w:pPr>
        <w:spacing w:line="600" w:lineRule="exact"/>
        <w:ind w:firstLineChars="200" w:firstLine="640"/>
        <w:rPr>
          <w:sz w:val="32"/>
          <w:szCs w:val="32"/>
        </w:rPr>
      </w:pPr>
    </w:p>
    <w:p w:rsidR="00D41800" w:rsidRPr="00787B88" w:rsidRDefault="00D41800" w:rsidP="00D41800">
      <w:pPr>
        <w:spacing w:line="600" w:lineRule="exact"/>
        <w:ind w:firstLineChars="200" w:firstLine="640"/>
        <w:rPr>
          <w:sz w:val="32"/>
          <w:szCs w:val="32"/>
        </w:rPr>
      </w:pPr>
    </w:p>
    <w:p w:rsidR="00D41800" w:rsidRPr="00787B88" w:rsidRDefault="00D41800" w:rsidP="00D41800">
      <w:pPr>
        <w:spacing w:line="600" w:lineRule="exact"/>
        <w:ind w:firstLineChars="200" w:firstLine="640"/>
        <w:rPr>
          <w:sz w:val="32"/>
          <w:szCs w:val="32"/>
        </w:rPr>
      </w:pPr>
    </w:p>
    <w:p w:rsidR="00D41800" w:rsidRPr="00787B88" w:rsidRDefault="00D41800" w:rsidP="00D41800">
      <w:pPr>
        <w:spacing w:line="600" w:lineRule="exact"/>
        <w:ind w:firstLineChars="200" w:firstLine="640"/>
        <w:rPr>
          <w:sz w:val="32"/>
          <w:szCs w:val="32"/>
        </w:rPr>
      </w:pPr>
    </w:p>
    <w:p w:rsidR="00D41800" w:rsidRPr="00787B88" w:rsidRDefault="00D41800" w:rsidP="00D41800">
      <w:pPr>
        <w:spacing w:line="600" w:lineRule="exact"/>
        <w:ind w:firstLineChars="200" w:firstLine="640"/>
        <w:rPr>
          <w:sz w:val="32"/>
          <w:szCs w:val="32"/>
        </w:rPr>
      </w:pPr>
    </w:p>
    <w:p w:rsidR="00D41800" w:rsidRPr="00787B88" w:rsidRDefault="00D41800" w:rsidP="00D41800">
      <w:pPr>
        <w:spacing w:line="520" w:lineRule="exact"/>
        <w:jc w:val="center"/>
        <w:rPr>
          <w:sz w:val="36"/>
          <w:szCs w:val="36"/>
        </w:rPr>
      </w:pPr>
      <w:r w:rsidRPr="00787B88">
        <w:rPr>
          <w:sz w:val="36"/>
          <w:szCs w:val="36"/>
        </w:rPr>
        <w:t>湖南省教育厅</w:t>
      </w:r>
      <w:r w:rsidRPr="00787B88">
        <w:rPr>
          <w:sz w:val="36"/>
          <w:szCs w:val="36"/>
        </w:rPr>
        <w:t xml:space="preserve"> </w:t>
      </w:r>
      <w:r w:rsidRPr="00787B88">
        <w:rPr>
          <w:sz w:val="36"/>
          <w:szCs w:val="36"/>
        </w:rPr>
        <w:t>制</w:t>
      </w:r>
    </w:p>
    <w:p w:rsidR="00D41800" w:rsidRPr="00787B88" w:rsidRDefault="00D41800" w:rsidP="00D41800">
      <w:pPr>
        <w:spacing w:line="520" w:lineRule="exact"/>
        <w:jc w:val="center"/>
        <w:rPr>
          <w:sz w:val="36"/>
          <w:szCs w:val="36"/>
        </w:rPr>
      </w:pPr>
    </w:p>
    <w:p w:rsidR="00D41800" w:rsidRPr="00787B88" w:rsidRDefault="00D41800" w:rsidP="00D41800">
      <w:pPr>
        <w:spacing w:before="48" w:after="48" w:line="360" w:lineRule="auto"/>
        <w:rPr>
          <w:rFonts w:eastAsia="黑体"/>
          <w:sz w:val="30"/>
          <w:szCs w:val="30"/>
        </w:rPr>
      </w:pPr>
      <w:r w:rsidRPr="00787B88">
        <w:rPr>
          <w:rFonts w:eastAsia="黑体"/>
          <w:sz w:val="28"/>
          <w:szCs w:val="28"/>
        </w:rPr>
        <w:t>一、团队成员基本情况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6"/>
        <w:gridCol w:w="309"/>
        <w:gridCol w:w="1117"/>
        <w:gridCol w:w="1649"/>
        <w:gridCol w:w="1463"/>
        <w:gridCol w:w="466"/>
        <w:gridCol w:w="939"/>
        <w:gridCol w:w="2044"/>
      </w:tblGrid>
      <w:tr w:rsidR="00787B88" w:rsidRPr="00787B88" w:rsidTr="00F52321">
        <w:trPr>
          <w:trHeight w:hRule="exact" w:val="603"/>
          <w:jc w:val="center"/>
        </w:trPr>
        <w:tc>
          <w:tcPr>
            <w:tcW w:w="9093" w:type="dxa"/>
            <w:gridSpan w:val="8"/>
            <w:vAlign w:val="center"/>
          </w:tcPr>
          <w:p w:rsidR="00D41800" w:rsidRPr="00787B88" w:rsidRDefault="00D41800" w:rsidP="00F52321">
            <w:pPr>
              <w:jc w:val="left"/>
              <w:rPr>
                <w:rFonts w:eastAsia="仿宋_GB2312"/>
                <w:kern w:val="0"/>
                <w:szCs w:val="21"/>
              </w:rPr>
            </w:pPr>
            <w:r w:rsidRPr="00787B88">
              <w:rPr>
                <w:rFonts w:eastAsia="仿宋_GB2312"/>
                <w:b/>
                <w:bCs/>
                <w:kern w:val="0"/>
                <w:szCs w:val="21"/>
              </w:rPr>
              <w:t>学校主要负责人</w:t>
            </w:r>
          </w:p>
        </w:tc>
      </w:tr>
      <w:tr w:rsidR="00787B88" w:rsidRPr="00787B88" w:rsidTr="00F52321">
        <w:trPr>
          <w:trHeight w:hRule="exact" w:val="552"/>
          <w:jc w:val="center"/>
        </w:trPr>
        <w:tc>
          <w:tcPr>
            <w:tcW w:w="1106" w:type="dxa"/>
            <w:vAlign w:val="center"/>
          </w:tcPr>
          <w:p w:rsidR="00D41800" w:rsidRPr="00787B88" w:rsidRDefault="00D41800" w:rsidP="00F52321">
            <w:pPr>
              <w:jc w:val="center"/>
              <w:rPr>
                <w:rFonts w:eastAsia="仿宋_GB2312"/>
                <w:kern w:val="0"/>
                <w:szCs w:val="21"/>
              </w:rPr>
            </w:pPr>
            <w:r w:rsidRPr="00787B88">
              <w:rPr>
                <w:rFonts w:eastAsia="仿宋_GB2312"/>
                <w:kern w:val="0"/>
                <w:szCs w:val="21"/>
              </w:rPr>
              <w:t>姓名</w:t>
            </w:r>
          </w:p>
        </w:tc>
        <w:tc>
          <w:tcPr>
            <w:tcW w:w="1426" w:type="dxa"/>
            <w:gridSpan w:val="2"/>
            <w:vAlign w:val="center"/>
          </w:tcPr>
          <w:p w:rsidR="00D41800" w:rsidRPr="00787B88" w:rsidRDefault="00D41800" w:rsidP="00F52321">
            <w:pPr>
              <w:jc w:val="left"/>
              <w:rPr>
                <w:rFonts w:eastAsia="仿宋_GB2312"/>
                <w:kern w:val="0"/>
                <w:szCs w:val="21"/>
              </w:rPr>
            </w:pPr>
          </w:p>
        </w:tc>
        <w:tc>
          <w:tcPr>
            <w:tcW w:w="1649" w:type="dxa"/>
            <w:vAlign w:val="center"/>
          </w:tcPr>
          <w:p w:rsidR="00D41800" w:rsidRPr="00787B88" w:rsidRDefault="00D41800" w:rsidP="00F52321">
            <w:pPr>
              <w:jc w:val="center"/>
              <w:rPr>
                <w:rFonts w:eastAsia="仿宋_GB2312"/>
                <w:kern w:val="0"/>
                <w:szCs w:val="21"/>
              </w:rPr>
            </w:pPr>
            <w:r w:rsidRPr="00787B88">
              <w:rPr>
                <w:rFonts w:eastAsia="仿宋_GB2312"/>
                <w:kern w:val="0"/>
                <w:szCs w:val="21"/>
              </w:rPr>
              <w:t>职务</w:t>
            </w:r>
          </w:p>
        </w:tc>
        <w:tc>
          <w:tcPr>
            <w:tcW w:w="1463" w:type="dxa"/>
            <w:vAlign w:val="center"/>
          </w:tcPr>
          <w:p w:rsidR="00D41800" w:rsidRPr="00787B88" w:rsidRDefault="00D41800" w:rsidP="00F52321">
            <w:pPr>
              <w:jc w:val="left"/>
              <w:rPr>
                <w:rFonts w:eastAsia="仿宋_GB2312"/>
                <w:kern w:val="0"/>
                <w:szCs w:val="21"/>
              </w:rPr>
            </w:pPr>
          </w:p>
        </w:tc>
        <w:tc>
          <w:tcPr>
            <w:tcW w:w="1405" w:type="dxa"/>
            <w:gridSpan w:val="2"/>
            <w:vAlign w:val="center"/>
          </w:tcPr>
          <w:p w:rsidR="00D41800" w:rsidRPr="00787B88" w:rsidRDefault="00D41800" w:rsidP="00F52321">
            <w:pPr>
              <w:jc w:val="center"/>
              <w:rPr>
                <w:rFonts w:eastAsia="仿宋_GB2312"/>
                <w:kern w:val="0"/>
                <w:szCs w:val="21"/>
              </w:rPr>
            </w:pPr>
            <w:r w:rsidRPr="00787B88">
              <w:rPr>
                <w:rFonts w:eastAsia="仿宋_GB2312"/>
                <w:kern w:val="0"/>
                <w:szCs w:val="21"/>
              </w:rPr>
              <w:t>职称</w:t>
            </w:r>
          </w:p>
        </w:tc>
        <w:tc>
          <w:tcPr>
            <w:tcW w:w="2044" w:type="dxa"/>
            <w:vAlign w:val="center"/>
          </w:tcPr>
          <w:p w:rsidR="00D41800" w:rsidRPr="00787B88" w:rsidRDefault="00D41800" w:rsidP="00F52321">
            <w:pPr>
              <w:jc w:val="center"/>
              <w:rPr>
                <w:rFonts w:eastAsia="仿宋_GB2312"/>
                <w:kern w:val="0"/>
                <w:szCs w:val="21"/>
              </w:rPr>
            </w:pPr>
          </w:p>
        </w:tc>
      </w:tr>
      <w:tr w:rsidR="00787B88" w:rsidRPr="00787B88" w:rsidTr="00F52321">
        <w:trPr>
          <w:trHeight w:hRule="exact" w:val="518"/>
          <w:jc w:val="center"/>
        </w:trPr>
        <w:tc>
          <w:tcPr>
            <w:tcW w:w="1106" w:type="dxa"/>
            <w:vAlign w:val="center"/>
          </w:tcPr>
          <w:p w:rsidR="00D41800" w:rsidRPr="00787B88" w:rsidRDefault="00D41800" w:rsidP="00F52321">
            <w:pPr>
              <w:jc w:val="center"/>
              <w:rPr>
                <w:rFonts w:eastAsia="仿宋_GB2312"/>
                <w:kern w:val="0"/>
                <w:szCs w:val="21"/>
              </w:rPr>
            </w:pPr>
            <w:r w:rsidRPr="00787B88">
              <w:rPr>
                <w:rFonts w:eastAsia="仿宋_GB2312"/>
                <w:kern w:val="0"/>
                <w:szCs w:val="21"/>
              </w:rPr>
              <w:t>手机</w:t>
            </w:r>
          </w:p>
        </w:tc>
        <w:tc>
          <w:tcPr>
            <w:tcW w:w="3075" w:type="dxa"/>
            <w:gridSpan w:val="3"/>
            <w:vAlign w:val="center"/>
          </w:tcPr>
          <w:p w:rsidR="00D41800" w:rsidRPr="00787B88" w:rsidRDefault="00D41800" w:rsidP="00F52321">
            <w:pPr>
              <w:jc w:val="center"/>
              <w:rPr>
                <w:rFonts w:eastAsia="仿宋_GB2312"/>
                <w:kern w:val="0"/>
                <w:szCs w:val="21"/>
              </w:rPr>
            </w:pPr>
          </w:p>
        </w:tc>
        <w:tc>
          <w:tcPr>
            <w:tcW w:w="1463" w:type="dxa"/>
            <w:vAlign w:val="center"/>
          </w:tcPr>
          <w:p w:rsidR="00D41800" w:rsidRPr="00787B88" w:rsidRDefault="00D41800" w:rsidP="00F52321">
            <w:pPr>
              <w:jc w:val="center"/>
              <w:rPr>
                <w:rFonts w:eastAsia="仿宋_GB2312"/>
                <w:kern w:val="0"/>
                <w:szCs w:val="21"/>
              </w:rPr>
            </w:pPr>
            <w:r w:rsidRPr="00787B88">
              <w:rPr>
                <w:rFonts w:eastAsia="仿宋_GB2312"/>
                <w:kern w:val="0"/>
                <w:szCs w:val="21"/>
              </w:rPr>
              <w:t>邮箱</w:t>
            </w:r>
          </w:p>
        </w:tc>
        <w:tc>
          <w:tcPr>
            <w:tcW w:w="3449" w:type="dxa"/>
            <w:gridSpan w:val="3"/>
            <w:vAlign w:val="center"/>
          </w:tcPr>
          <w:p w:rsidR="00D41800" w:rsidRPr="00787B88" w:rsidRDefault="00D41800" w:rsidP="00F52321">
            <w:pPr>
              <w:jc w:val="left"/>
              <w:rPr>
                <w:rFonts w:eastAsia="仿宋_GB2312"/>
                <w:kern w:val="0"/>
                <w:szCs w:val="21"/>
              </w:rPr>
            </w:pPr>
          </w:p>
        </w:tc>
      </w:tr>
      <w:tr w:rsidR="00787B88" w:rsidRPr="00787B88" w:rsidTr="00F52321">
        <w:trPr>
          <w:trHeight w:hRule="exact" w:val="603"/>
          <w:jc w:val="center"/>
        </w:trPr>
        <w:tc>
          <w:tcPr>
            <w:tcW w:w="9093" w:type="dxa"/>
            <w:gridSpan w:val="8"/>
            <w:vAlign w:val="center"/>
          </w:tcPr>
          <w:p w:rsidR="00D41800" w:rsidRPr="00787B88" w:rsidRDefault="00D41800" w:rsidP="00F52321">
            <w:pPr>
              <w:jc w:val="left"/>
              <w:rPr>
                <w:rFonts w:eastAsia="仿宋_GB2312"/>
                <w:b/>
                <w:szCs w:val="21"/>
              </w:rPr>
            </w:pPr>
            <w:r w:rsidRPr="00787B88">
              <w:rPr>
                <w:rFonts w:eastAsia="仿宋_GB2312"/>
                <w:b/>
                <w:szCs w:val="21"/>
              </w:rPr>
              <w:t>团队负责人</w:t>
            </w:r>
          </w:p>
        </w:tc>
      </w:tr>
      <w:tr w:rsidR="00787B88" w:rsidRPr="00787B88" w:rsidTr="00F52321">
        <w:trPr>
          <w:trHeight w:hRule="exact" w:val="603"/>
          <w:jc w:val="center"/>
        </w:trPr>
        <w:tc>
          <w:tcPr>
            <w:tcW w:w="1415" w:type="dxa"/>
            <w:gridSpan w:val="2"/>
            <w:vAlign w:val="center"/>
          </w:tcPr>
          <w:p w:rsidR="00D41800" w:rsidRPr="00787B88" w:rsidRDefault="00D41800" w:rsidP="00F52321">
            <w:pPr>
              <w:spacing w:before="48" w:after="48"/>
              <w:jc w:val="center"/>
              <w:rPr>
                <w:rFonts w:eastAsia="仿宋_GB2312"/>
                <w:szCs w:val="21"/>
              </w:rPr>
            </w:pPr>
            <w:r w:rsidRPr="00787B88">
              <w:rPr>
                <w:rFonts w:eastAsia="仿宋_GB2312"/>
                <w:szCs w:val="21"/>
              </w:rPr>
              <w:t>姓名</w:t>
            </w:r>
          </w:p>
        </w:tc>
        <w:tc>
          <w:tcPr>
            <w:tcW w:w="2766" w:type="dxa"/>
            <w:gridSpan w:val="2"/>
            <w:vAlign w:val="center"/>
          </w:tcPr>
          <w:p w:rsidR="00D41800" w:rsidRPr="00787B88" w:rsidRDefault="00D41800" w:rsidP="00F52321">
            <w:pPr>
              <w:spacing w:before="48" w:after="48"/>
              <w:jc w:val="center"/>
              <w:rPr>
                <w:rFonts w:eastAsia="仿宋_GB2312"/>
                <w:szCs w:val="21"/>
              </w:rPr>
            </w:pPr>
          </w:p>
        </w:tc>
        <w:tc>
          <w:tcPr>
            <w:tcW w:w="1929" w:type="dxa"/>
            <w:gridSpan w:val="2"/>
            <w:vAlign w:val="center"/>
          </w:tcPr>
          <w:p w:rsidR="00D41800" w:rsidRPr="00787B88" w:rsidRDefault="00D41800" w:rsidP="00F52321">
            <w:pPr>
              <w:spacing w:before="48" w:after="48"/>
              <w:jc w:val="center"/>
              <w:rPr>
                <w:rFonts w:eastAsia="仿宋_GB2312"/>
                <w:szCs w:val="21"/>
              </w:rPr>
            </w:pPr>
            <w:r w:rsidRPr="00787B88">
              <w:rPr>
                <w:rFonts w:eastAsia="仿宋_GB2312"/>
                <w:szCs w:val="21"/>
              </w:rPr>
              <w:t>年龄</w:t>
            </w:r>
          </w:p>
        </w:tc>
        <w:tc>
          <w:tcPr>
            <w:tcW w:w="2983" w:type="dxa"/>
            <w:gridSpan w:val="2"/>
            <w:vAlign w:val="center"/>
          </w:tcPr>
          <w:p w:rsidR="00D41800" w:rsidRPr="00787B88" w:rsidRDefault="00D41800" w:rsidP="00F52321">
            <w:pPr>
              <w:jc w:val="left"/>
              <w:rPr>
                <w:rFonts w:eastAsia="仿宋_GB2312"/>
                <w:szCs w:val="21"/>
              </w:rPr>
            </w:pPr>
          </w:p>
        </w:tc>
      </w:tr>
      <w:tr w:rsidR="00787B88" w:rsidRPr="00787B88" w:rsidTr="00F52321">
        <w:trPr>
          <w:trHeight w:hRule="exact" w:val="603"/>
          <w:jc w:val="center"/>
        </w:trPr>
        <w:tc>
          <w:tcPr>
            <w:tcW w:w="1415" w:type="dxa"/>
            <w:gridSpan w:val="2"/>
            <w:vAlign w:val="center"/>
          </w:tcPr>
          <w:p w:rsidR="00D41800" w:rsidRPr="00787B88" w:rsidRDefault="00D41800" w:rsidP="00F52321">
            <w:pPr>
              <w:spacing w:before="48" w:after="48"/>
              <w:jc w:val="center"/>
              <w:rPr>
                <w:rFonts w:eastAsia="仿宋_GB2312"/>
                <w:szCs w:val="21"/>
              </w:rPr>
            </w:pPr>
            <w:r w:rsidRPr="00787B88">
              <w:rPr>
                <w:rFonts w:eastAsia="仿宋_GB2312"/>
                <w:szCs w:val="21"/>
              </w:rPr>
              <w:t>职称</w:t>
            </w:r>
          </w:p>
        </w:tc>
        <w:tc>
          <w:tcPr>
            <w:tcW w:w="2766" w:type="dxa"/>
            <w:gridSpan w:val="2"/>
            <w:vAlign w:val="center"/>
          </w:tcPr>
          <w:p w:rsidR="00D41800" w:rsidRPr="00787B88" w:rsidRDefault="00D41800" w:rsidP="00F52321">
            <w:pPr>
              <w:spacing w:before="48" w:after="48"/>
              <w:jc w:val="center"/>
              <w:rPr>
                <w:rFonts w:eastAsia="仿宋_GB2312"/>
                <w:szCs w:val="21"/>
              </w:rPr>
            </w:pPr>
          </w:p>
        </w:tc>
        <w:tc>
          <w:tcPr>
            <w:tcW w:w="1929" w:type="dxa"/>
            <w:gridSpan w:val="2"/>
            <w:vAlign w:val="center"/>
          </w:tcPr>
          <w:p w:rsidR="00D41800" w:rsidRPr="00787B88" w:rsidRDefault="00D41800" w:rsidP="00F52321">
            <w:pPr>
              <w:spacing w:before="48" w:after="48"/>
              <w:jc w:val="center"/>
              <w:rPr>
                <w:rFonts w:eastAsia="仿宋_GB2312"/>
                <w:szCs w:val="21"/>
              </w:rPr>
            </w:pPr>
            <w:r w:rsidRPr="00787B88">
              <w:rPr>
                <w:rFonts w:eastAsia="仿宋_GB2312"/>
                <w:szCs w:val="21"/>
              </w:rPr>
              <w:t>职务</w:t>
            </w:r>
          </w:p>
        </w:tc>
        <w:tc>
          <w:tcPr>
            <w:tcW w:w="2983" w:type="dxa"/>
            <w:gridSpan w:val="2"/>
            <w:vAlign w:val="center"/>
          </w:tcPr>
          <w:p w:rsidR="00D41800" w:rsidRPr="00787B88" w:rsidRDefault="00D41800" w:rsidP="00F52321">
            <w:pPr>
              <w:jc w:val="center"/>
              <w:rPr>
                <w:rFonts w:eastAsia="仿宋_GB2312"/>
                <w:szCs w:val="21"/>
              </w:rPr>
            </w:pPr>
          </w:p>
        </w:tc>
      </w:tr>
      <w:tr w:rsidR="00787B88" w:rsidRPr="00787B88" w:rsidTr="00F52321">
        <w:trPr>
          <w:trHeight w:hRule="exact" w:val="603"/>
          <w:jc w:val="center"/>
        </w:trPr>
        <w:tc>
          <w:tcPr>
            <w:tcW w:w="1415" w:type="dxa"/>
            <w:gridSpan w:val="2"/>
            <w:vAlign w:val="center"/>
          </w:tcPr>
          <w:p w:rsidR="00D41800" w:rsidRPr="00787B88" w:rsidRDefault="00D41800" w:rsidP="00F52321">
            <w:pPr>
              <w:spacing w:before="48" w:after="48"/>
              <w:jc w:val="center"/>
              <w:rPr>
                <w:rFonts w:eastAsia="仿宋_GB2312"/>
                <w:szCs w:val="21"/>
              </w:rPr>
            </w:pPr>
            <w:r w:rsidRPr="00787B88">
              <w:rPr>
                <w:rFonts w:eastAsia="仿宋_GB2312"/>
                <w:szCs w:val="21"/>
              </w:rPr>
              <w:t>专业</w:t>
            </w:r>
          </w:p>
        </w:tc>
        <w:tc>
          <w:tcPr>
            <w:tcW w:w="2766" w:type="dxa"/>
            <w:gridSpan w:val="2"/>
            <w:vAlign w:val="center"/>
          </w:tcPr>
          <w:p w:rsidR="00D41800" w:rsidRPr="00787B88" w:rsidRDefault="00D41800" w:rsidP="00F52321">
            <w:pPr>
              <w:spacing w:before="48" w:after="48"/>
              <w:jc w:val="center"/>
              <w:rPr>
                <w:rFonts w:eastAsia="仿宋_GB2312"/>
                <w:szCs w:val="21"/>
              </w:rPr>
            </w:pPr>
          </w:p>
        </w:tc>
        <w:tc>
          <w:tcPr>
            <w:tcW w:w="1929" w:type="dxa"/>
            <w:gridSpan w:val="2"/>
            <w:vAlign w:val="center"/>
          </w:tcPr>
          <w:p w:rsidR="00D41800" w:rsidRPr="00787B88" w:rsidRDefault="00D41800" w:rsidP="00F52321">
            <w:pPr>
              <w:spacing w:before="48" w:after="48"/>
              <w:jc w:val="center"/>
              <w:rPr>
                <w:rFonts w:eastAsia="仿宋_GB2312"/>
                <w:szCs w:val="21"/>
              </w:rPr>
            </w:pPr>
            <w:r w:rsidRPr="00787B88">
              <w:rPr>
                <w:rFonts w:eastAsia="仿宋_GB2312"/>
                <w:szCs w:val="21"/>
              </w:rPr>
              <w:t>研究专长</w:t>
            </w:r>
          </w:p>
        </w:tc>
        <w:tc>
          <w:tcPr>
            <w:tcW w:w="2983" w:type="dxa"/>
            <w:gridSpan w:val="2"/>
            <w:vAlign w:val="center"/>
          </w:tcPr>
          <w:p w:rsidR="00D41800" w:rsidRPr="00787B88" w:rsidRDefault="00D41800" w:rsidP="00F52321">
            <w:pPr>
              <w:jc w:val="center"/>
              <w:rPr>
                <w:rFonts w:eastAsia="仿宋_GB2312"/>
                <w:szCs w:val="21"/>
              </w:rPr>
            </w:pPr>
          </w:p>
        </w:tc>
      </w:tr>
      <w:tr w:rsidR="00787B88" w:rsidRPr="00787B88" w:rsidTr="00F52321">
        <w:trPr>
          <w:trHeight w:hRule="exact" w:val="603"/>
          <w:jc w:val="center"/>
        </w:trPr>
        <w:tc>
          <w:tcPr>
            <w:tcW w:w="1415" w:type="dxa"/>
            <w:gridSpan w:val="2"/>
            <w:vAlign w:val="center"/>
          </w:tcPr>
          <w:p w:rsidR="00D41800" w:rsidRPr="00787B88" w:rsidRDefault="00D41800" w:rsidP="00F52321">
            <w:pPr>
              <w:spacing w:before="48" w:after="48"/>
              <w:jc w:val="center"/>
              <w:rPr>
                <w:rFonts w:eastAsia="仿宋_GB2312"/>
                <w:szCs w:val="21"/>
              </w:rPr>
            </w:pPr>
            <w:r w:rsidRPr="00787B88">
              <w:rPr>
                <w:rFonts w:eastAsia="仿宋_GB2312"/>
                <w:szCs w:val="21"/>
              </w:rPr>
              <w:t>手机</w:t>
            </w:r>
          </w:p>
        </w:tc>
        <w:tc>
          <w:tcPr>
            <w:tcW w:w="2766" w:type="dxa"/>
            <w:gridSpan w:val="2"/>
            <w:vAlign w:val="center"/>
          </w:tcPr>
          <w:p w:rsidR="00D41800" w:rsidRPr="00787B88" w:rsidRDefault="00D41800" w:rsidP="00F52321">
            <w:pPr>
              <w:spacing w:before="48" w:after="48"/>
              <w:jc w:val="center"/>
              <w:rPr>
                <w:rFonts w:eastAsia="仿宋_GB2312"/>
                <w:szCs w:val="21"/>
              </w:rPr>
            </w:pPr>
          </w:p>
        </w:tc>
        <w:tc>
          <w:tcPr>
            <w:tcW w:w="1929" w:type="dxa"/>
            <w:gridSpan w:val="2"/>
            <w:vAlign w:val="center"/>
          </w:tcPr>
          <w:p w:rsidR="00D41800" w:rsidRPr="00787B88" w:rsidRDefault="00D41800" w:rsidP="00F52321">
            <w:pPr>
              <w:spacing w:before="48" w:after="48"/>
              <w:jc w:val="center"/>
              <w:rPr>
                <w:rFonts w:eastAsia="仿宋_GB2312"/>
                <w:szCs w:val="21"/>
              </w:rPr>
            </w:pPr>
            <w:r w:rsidRPr="00787B88">
              <w:rPr>
                <w:rFonts w:eastAsia="仿宋_GB2312"/>
                <w:szCs w:val="21"/>
              </w:rPr>
              <w:t>邮箱</w:t>
            </w:r>
          </w:p>
        </w:tc>
        <w:tc>
          <w:tcPr>
            <w:tcW w:w="2983" w:type="dxa"/>
            <w:gridSpan w:val="2"/>
            <w:vAlign w:val="center"/>
          </w:tcPr>
          <w:p w:rsidR="00D41800" w:rsidRPr="00787B88" w:rsidRDefault="00D41800" w:rsidP="00F52321">
            <w:pPr>
              <w:jc w:val="left"/>
              <w:rPr>
                <w:rFonts w:eastAsia="仿宋_GB2312"/>
                <w:szCs w:val="21"/>
              </w:rPr>
            </w:pPr>
          </w:p>
        </w:tc>
      </w:tr>
      <w:tr w:rsidR="00787B88" w:rsidRPr="00787B88" w:rsidTr="00F52321">
        <w:trPr>
          <w:trHeight w:val="2617"/>
          <w:jc w:val="center"/>
        </w:trPr>
        <w:tc>
          <w:tcPr>
            <w:tcW w:w="1415" w:type="dxa"/>
            <w:gridSpan w:val="2"/>
            <w:vAlign w:val="center"/>
          </w:tcPr>
          <w:p w:rsidR="00D41800" w:rsidRPr="00787B88" w:rsidRDefault="00D41800" w:rsidP="00F52321">
            <w:pPr>
              <w:jc w:val="center"/>
              <w:rPr>
                <w:rFonts w:eastAsia="仿宋_GB2312"/>
                <w:sz w:val="20"/>
                <w:szCs w:val="20"/>
              </w:rPr>
            </w:pPr>
            <w:r w:rsidRPr="00787B88">
              <w:rPr>
                <w:rFonts w:eastAsia="仿宋_GB2312"/>
                <w:sz w:val="20"/>
                <w:szCs w:val="20"/>
              </w:rPr>
              <w:t>主要</w:t>
            </w:r>
          </w:p>
          <w:p w:rsidR="00D41800" w:rsidRPr="00787B88" w:rsidRDefault="00D41800" w:rsidP="00F52321">
            <w:pPr>
              <w:jc w:val="center"/>
              <w:rPr>
                <w:rFonts w:eastAsia="仿宋_GB2312"/>
                <w:sz w:val="20"/>
                <w:szCs w:val="20"/>
              </w:rPr>
            </w:pPr>
            <w:r w:rsidRPr="00787B88">
              <w:rPr>
                <w:rFonts w:eastAsia="仿宋_GB2312"/>
                <w:sz w:val="20"/>
                <w:szCs w:val="20"/>
              </w:rPr>
              <w:t>社会</w:t>
            </w:r>
          </w:p>
          <w:p w:rsidR="00D41800" w:rsidRPr="00787B88" w:rsidRDefault="00D41800" w:rsidP="00F52321">
            <w:pPr>
              <w:jc w:val="center"/>
              <w:rPr>
                <w:rFonts w:eastAsia="仿宋_GB2312"/>
                <w:sz w:val="20"/>
                <w:szCs w:val="20"/>
              </w:rPr>
            </w:pPr>
            <w:r w:rsidRPr="00787B88">
              <w:rPr>
                <w:rFonts w:eastAsia="仿宋_GB2312"/>
                <w:sz w:val="20"/>
                <w:szCs w:val="20"/>
              </w:rPr>
              <w:t>兼职</w:t>
            </w:r>
          </w:p>
        </w:tc>
        <w:tc>
          <w:tcPr>
            <w:tcW w:w="7678" w:type="dxa"/>
            <w:gridSpan w:val="6"/>
            <w:vAlign w:val="center"/>
          </w:tcPr>
          <w:p w:rsidR="00D41800" w:rsidRPr="00787B88" w:rsidRDefault="00D41800" w:rsidP="00F52321">
            <w:pPr>
              <w:jc w:val="left"/>
              <w:rPr>
                <w:rFonts w:eastAsia="仿宋_GB2312"/>
                <w:sz w:val="20"/>
                <w:szCs w:val="20"/>
              </w:rPr>
            </w:pPr>
          </w:p>
          <w:p w:rsidR="00D41800" w:rsidRPr="00787B88" w:rsidRDefault="00D41800" w:rsidP="00F52321">
            <w:pPr>
              <w:jc w:val="left"/>
              <w:rPr>
                <w:rFonts w:eastAsia="仿宋_GB2312"/>
                <w:sz w:val="20"/>
                <w:szCs w:val="20"/>
              </w:rPr>
            </w:pPr>
          </w:p>
          <w:p w:rsidR="00D41800" w:rsidRPr="00787B88" w:rsidRDefault="00D41800" w:rsidP="00F52321">
            <w:pPr>
              <w:jc w:val="left"/>
              <w:rPr>
                <w:rFonts w:eastAsia="仿宋_GB2312"/>
                <w:sz w:val="20"/>
                <w:szCs w:val="20"/>
              </w:rPr>
            </w:pPr>
          </w:p>
          <w:p w:rsidR="00D41800" w:rsidRPr="00787B88" w:rsidRDefault="00D41800" w:rsidP="00F52321">
            <w:pPr>
              <w:jc w:val="left"/>
              <w:rPr>
                <w:rFonts w:eastAsia="仿宋_GB2312"/>
                <w:sz w:val="20"/>
                <w:szCs w:val="20"/>
              </w:rPr>
            </w:pPr>
          </w:p>
          <w:p w:rsidR="00D41800" w:rsidRPr="00787B88" w:rsidRDefault="00D41800" w:rsidP="00F52321">
            <w:pPr>
              <w:jc w:val="left"/>
              <w:rPr>
                <w:rFonts w:eastAsia="仿宋_GB2312"/>
                <w:sz w:val="20"/>
                <w:szCs w:val="20"/>
              </w:rPr>
            </w:pPr>
          </w:p>
          <w:p w:rsidR="00D41800" w:rsidRPr="00787B88" w:rsidRDefault="00D41800" w:rsidP="00F52321">
            <w:pPr>
              <w:jc w:val="left"/>
              <w:rPr>
                <w:rFonts w:eastAsia="仿宋_GB2312"/>
                <w:sz w:val="20"/>
                <w:szCs w:val="20"/>
              </w:rPr>
            </w:pPr>
          </w:p>
          <w:p w:rsidR="00D41800" w:rsidRPr="00787B88" w:rsidRDefault="00D41800" w:rsidP="00F52321">
            <w:pPr>
              <w:jc w:val="left"/>
              <w:rPr>
                <w:rFonts w:eastAsia="仿宋_GB2312"/>
                <w:sz w:val="20"/>
                <w:szCs w:val="20"/>
              </w:rPr>
            </w:pPr>
          </w:p>
          <w:p w:rsidR="00D41800" w:rsidRPr="00787B88" w:rsidRDefault="00D41800" w:rsidP="00F52321">
            <w:pPr>
              <w:jc w:val="left"/>
              <w:rPr>
                <w:rFonts w:eastAsia="仿宋_GB2312"/>
                <w:sz w:val="20"/>
                <w:szCs w:val="20"/>
              </w:rPr>
            </w:pPr>
          </w:p>
        </w:tc>
      </w:tr>
      <w:tr w:rsidR="00787B88" w:rsidRPr="00787B88" w:rsidTr="00F52321">
        <w:trPr>
          <w:trHeight w:val="1110"/>
          <w:jc w:val="center"/>
        </w:trPr>
        <w:tc>
          <w:tcPr>
            <w:tcW w:w="1415" w:type="dxa"/>
            <w:gridSpan w:val="2"/>
            <w:vAlign w:val="center"/>
          </w:tcPr>
          <w:p w:rsidR="00D41800" w:rsidRPr="00787B88" w:rsidRDefault="00D41800" w:rsidP="00F52321">
            <w:pPr>
              <w:jc w:val="center"/>
              <w:rPr>
                <w:rFonts w:eastAsia="仿宋_GB2312"/>
                <w:sz w:val="20"/>
                <w:szCs w:val="20"/>
              </w:rPr>
            </w:pPr>
            <w:r w:rsidRPr="00787B88">
              <w:rPr>
                <w:rFonts w:eastAsia="仿宋_GB2312"/>
                <w:sz w:val="20"/>
                <w:szCs w:val="20"/>
              </w:rPr>
              <w:t>已取得</w:t>
            </w:r>
          </w:p>
          <w:p w:rsidR="00D41800" w:rsidRPr="00787B88" w:rsidRDefault="00D41800" w:rsidP="00F52321">
            <w:pPr>
              <w:jc w:val="center"/>
              <w:rPr>
                <w:rFonts w:eastAsia="仿宋_GB2312"/>
                <w:sz w:val="20"/>
                <w:szCs w:val="20"/>
              </w:rPr>
            </w:pPr>
            <w:r w:rsidRPr="00787B88">
              <w:rPr>
                <w:rFonts w:eastAsia="仿宋_GB2312"/>
                <w:sz w:val="20"/>
                <w:szCs w:val="20"/>
              </w:rPr>
              <w:t>的标志</w:t>
            </w:r>
          </w:p>
          <w:p w:rsidR="00D41800" w:rsidRPr="00787B88" w:rsidRDefault="00D41800" w:rsidP="00F52321">
            <w:pPr>
              <w:jc w:val="center"/>
              <w:rPr>
                <w:rFonts w:eastAsia="仿宋_GB2312"/>
                <w:sz w:val="20"/>
                <w:szCs w:val="20"/>
              </w:rPr>
            </w:pPr>
            <w:r w:rsidRPr="00787B88">
              <w:rPr>
                <w:rFonts w:eastAsia="仿宋_GB2312"/>
                <w:sz w:val="20"/>
                <w:szCs w:val="20"/>
              </w:rPr>
              <w:t>性成果</w:t>
            </w:r>
          </w:p>
        </w:tc>
        <w:tc>
          <w:tcPr>
            <w:tcW w:w="7678" w:type="dxa"/>
            <w:gridSpan w:val="6"/>
            <w:vAlign w:val="center"/>
          </w:tcPr>
          <w:p w:rsidR="00D41800" w:rsidRPr="00787B88" w:rsidRDefault="00D41800" w:rsidP="00F52321">
            <w:pPr>
              <w:jc w:val="left"/>
              <w:rPr>
                <w:rFonts w:eastAsia="仿宋_GB2312"/>
                <w:sz w:val="20"/>
                <w:szCs w:val="20"/>
              </w:rPr>
            </w:pPr>
          </w:p>
          <w:p w:rsidR="00D41800" w:rsidRPr="00787B88" w:rsidRDefault="00D41800" w:rsidP="00F52321">
            <w:pPr>
              <w:jc w:val="left"/>
              <w:rPr>
                <w:rFonts w:eastAsia="仿宋_GB2312"/>
                <w:sz w:val="20"/>
                <w:szCs w:val="20"/>
              </w:rPr>
            </w:pPr>
          </w:p>
          <w:p w:rsidR="00D41800" w:rsidRPr="00787B88" w:rsidRDefault="00D41800" w:rsidP="00F52321">
            <w:pPr>
              <w:jc w:val="left"/>
              <w:rPr>
                <w:rFonts w:eastAsia="仿宋_GB2312"/>
                <w:sz w:val="20"/>
                <w:szCs w:val="20"/>
              </w:rPr>
            </w:pPr>
          </w:p>
          <w:p w:rsidR="00D41800" w:rsidRPr="00787B88" w:rsidRDefault="00D41800" w:rsidP="00F52321">
            <w:pPr>
              <w:jc w:val="left"/>
              <w:rPr>
                <w:rFonts w:eastAsia="仿宋_GB2312"/>
                <w:sz w:val="20"/>
                <w:szCs w:val="20"/>
              </w:rPr>
            </w:pPr>
          </w:p>
          <w:p w:rsidR="00D41800" w:rsidRPr="00787B88" w:rsidRDefault="00D41800" w:rsidP="00F52321">
            <w:pPr>
              <w:jc w:val="left"/>
              <w:rPr>
                <w:rFonts w:eastAsia="仿宋_GB2312"/>
                <w:sz w:val="20"/>
                <w:szCs w:val="20"/>
              </w:rPr>
            </w:pPr>
          </w:p>
          <w:p w:rsidR="00D41800" w:rsidRPr="00787B88" w:rsidRDefault="00D41800" w:rsidP="00F52321">
            <w:pPr>
              <w:jc w:val="left"/>
              <w:rPr>
                <w:rFonts w:eastAsia="仿宋_GB2312"/>
                <w:sz w:val="20"/>
                <w:szCs w:val="20"/>
              </w:rPr>
            </w:pPr>
          </w:p>
          <w:p w:rsidR="00D41800" w:rsidRPr="00787B88" w:rsidRDefault="00D41800" w:rsidP="00F52321">
            <w:pPr>
              <w:jc w:val="left"/>
              <w:rPr>
                <w:rFonts w:eastAsia="仿宋_GB2312"/>
                <w:sz w:val="20"/>
                <w:szCs w:val="20"/>
              </w:rPr>
            </w:pPr>
          </w:p>
        </w:tc>
      </w:tr>
      <w:tr w:rsidR="00787B88" w:rsidRPr="00787B88" w:rsidTr="00F52321">
        <w:trPr>
          <w:trHeight w:val="1110"/>
          <w:jc w:val="center"/>
        </w:trPr>
        <w:tc>
          <w:tcPr>
            <w:tcW w:w="1415" w:type="dxa"/>
            <w:gridSpan w:val="2"/>
            <w:vAlign w:val="center"/>
          </w:tcPr>
          <w:p w:rsidR="00D41800" w:rsidRPr="00787B88" w:rsidRDefault="00D41800" w:rsidP="00F52321">
            <w:pPr>
              <w:jc w:val="center"/>
              <w:rPr>
                <w:rFonts w:eastAsia="仿宋_GB2312"/>
                <w:sz w:val="20"/>
                <w:szCs w:val="20"/>
              </w:rPr>
            </w:pPr>
            <w:r w:rsidRPr="00787B88">
              <w:rPr>
                <w:rFonts w:eastAsia="仿宋_GB2312"/>
                <w:sz w:val="20"/>
                <w:szCs w:val="20"/>
              </w:rPr>
              <w:t>在项目中</w:t>
            </w:r>
          </w:p>
          <w:p w:rsidR="00D41800" w:rsidRPr="00787B88" w:rsidRDefault="00D41800" w:rsidP="00F52321">
            <w:pPr>
              <w:jc w:val="center"/>
              <w:rPr>
                <w:rFonts w:eastAsia="仿宋_GB2312"/>
                <w:sz w:val="20"/>
                <w:szCs w:val="20"/>
              </w:rPr>
            </w:pPr>
            <w:r w:rsidRPr="00787B88">
              <w:rPr>
                <w:rFonts w:eastAsia="仿宋_GB2312"/>
                <w:sz w:val="20"/>
                <w:szCs w:val="20"/>
              </w:rPr>
              <w:t>拟承担的</w:t>
            </w:r>
          </w:p>
          <w:p w:rsidR="00D41800" w:rsidRPr="00787B88" w:rsidRDefault="00D41800" w:rsidP="00F52321">
            <w:pPr>
              <w:jc w:val="center"/>
              <w:rPr>
                <w:rFonts w:eastAsia="仿宋_GB2312"/>
                <w:sz w:val="20"/>
                <w:szCs w:val="20"/>
              </w:rPr>
            </w:pPr>
            <w:r w:rsidRPr="00787B88">
              <w:rPr>
                <w:rFonts w:eastAsia="仿宋_GB2312"/>
                <w:sz w:val="20"/>
                <w:szCs w:val="20"/>
              </w:rPr>
              <w:t>主要工作</w:t>
            </w:r>
          </w:p>
        </w:tc>
        <w:tc>
          <w:tcPr>
            <w:tcW w:w="7678" w:type="dxa"/>
            <w:gridSpan w:val="6"/>
            <w:vAlign w:val="center"/>
          </w:tcPr>
          <w:p w:rsidR="00D41800" w:rsidRPr="00787B88" w:rsidRDefault="00D41800" w:rsidP="00F52321">
            <w:pPr>
              <w:jc w:val="left"/>
              <w:rPr>
                <w:rFonts w:eastAsia="仿宋_GB2312"/>
                <w:sz w:val="20"/>
                <w:szCs w:val="20"/>
              </w:rPr>
            </w:pPr>
          </w:p>
          <w:p w:rsidR="00D41800" w:rsidRPr="00787B88" w:rsidRDefault="00D41800" w:rsidP="00F52321">
            <w:pPr>
              <w:jc w:val="left"/>
              <w:rPr>
                <w:rFonts w:eastAsia="仿宋_GB2312"/>
                <w:sz w:val="20"/>
                <w:szCs w:val="20"/>
              </w:rPr>
            </w:pPr>
          </w:p>
          <w:p w:rsidR="00D41800" w:rsidRPr="00787B88" w:rsidRDefault="00D41800" w:rsidP="00F52321">
            <w:pPr>
              <w:jc w:val="left"/>
              <w:rPr>
                <w:rFonts w:eastAsia="仿宋_GB2312"/>
                <w:sz w:val="20"/>
                <w:szCs w:val="20"/>
              </w:rPr>
            </w:pPr>
          </w:p>
          <w:p w:rsidR="00D41800" w:rsidRPr="00787B88" w:rsidRDefault="00D41800" w:rsidP="00F52321">
            <w:pPr>
              <w:jc w:val="left"/>
              <w:rPr>
                <w:rFonts w:eastAsia="仿宋_GB2312"/>
                <w:sz w:val="20"/>
                <w:szCs w:val="20"/>
              </w:rPr>
            </w:pPr>
          </w:p>
          <w:p w:rsidR="00D41800" w:rsidRPr="00787B88" w:rsidRDefault="00D41800" w:rsidP="00F52321">
            <w:pPr>
              <w:jc w:val="left"/>
              <w:rPr>
                <w:rFonts w:eastAsia="仿宋_GB2312"/>
                <w:sz w:val="20"/>
                <w:szCs w:val="20"/>
              </w:rPr>
            </w:pPr>
          </w:p>
          <w:p w:rsidR="00D41800" w:rsidRPr="00787B88" w:rsidRDefault="00D41800" w:rsidP="00F52321">
            <w:pPr>
              <w:jc w:val="left"/>
              <w:rPr>
                <w:rFonts w:eastAsia="仿宋_GB2312"/>
                <w:sz w:val="20"/>
                <w:szCs w:val="20"/>
              </w:rPr>
            </w:pPr>
          </w:p>
          <w:p w:rsidR="00D41800" w:rsidRPr="00787B88" w:rsidRDefault="00D41800" w:rsidP="00F52321">
            <w:pPr>
              <w:jc w:val="left"/>
              <w:rPr>
                <w:rFonts w:eastAsia="仿宋_GB2312"/>
                <w:sz w:val="20"/>
                <w:szCs w:val="20"/>
              </w:rPr>
            </w:pPr>
          </w:p>
          <w:p w:rsidR="00D41800" w:rsidRPr="00787B88" w:rsidRDefault="00D41800" w:rsidP="00F52321">
            <w:pPr>
              <w:jc w:val="left"/>
              <w:rPr>
                <w:rFonts w:eastAsia="仿宋_GB2312"/>
                <w:sz w:val="20"/>
                <w:szCs w:val="20"/>
              </w:rPr>
            </w:pPr>
          </w:p>
        </w:tc>
      </w:tr>
    </w:tbl>
    <w:p w:rsidR="00D41800" w:rsidRPr="00787B88" w:rsidRDefault="00D41800" w:rsidP="00D41800">
      <w:pPr>
        <w:numPr>
          <w:ilvl w:val="0"/>
          <w:numId w:val="1"/>
        </w:numPr>
        <w:tabs>
          <w:tab w:val="clear" w:pos="420"/>
          <w:tab w:val="left" w:pos="180"/>
        </w:tabs>
        <w:ind w:left="180" w:rightChars="-156" w:right="-328" w:hanging="540"/>
        <w:rPr>
          <w:szCs w:val="22"/>
        </w:rPr>
        <w:sectPr w:rsidR="00D41800" w:rsidRPr="00787B88">
          <w:pgSz w:w="11906" w:h="16838"/>
          <w:pgMar w:top="1440" w:right="1797" w:bottom="1440" w:left="1797" w:header="851" w:footer="992" w:gutter="0"/>
          <w:cols w:space="720"/>
          <w:docGrid w:type="lines" w:linePitch="312"/>
        </w:sectPr>
      </w:pPr>
    </w:p>
    <w:tbl>
      <w:tblPr>
        <w:tblW w:w="0" w:type="auto"/>
        <w:jc w:val="center"/>
        <w:tblLayout w:type="fixed"/>
        <w:tblLook w:val="0000" w:firstRow="0" w:lastRow="0" w:firstColumn="0" w:lastColumn="0" w:noHBand="0" w:noVBand="0"/>
      </w:tblPr>
      <w:tblGrid>
        <w:gridCol w:w="711"/>
        <w:gridCol w:w="1265"/>
        <w:gridCol w:w="1440"/>
        <w:gridCol w:w="1621"/>
        <w:gridCol w:w="1296"/>
        <w:gridCol w:w="1505"/>
        <w:gridCol w:w="1384"/>
        <w:gridCol w:w="1219"/>
        <w:gridCol w:w="1264"/>
        <w:gridCol w:w="2489"/>
      </w:tblGrid>
      <w:tr w:rsidR="00787B88" w:rsidRPr="00787B88" w:rsidTr="00F52321">
        <w:trPr>
          <w:trHeight w:val="577"/>
          <w:jc w:val="center"/>
        </w:trPr>
        <w:tc>
          <w:tcPr>
            <w:tcW w:w="14194" w:type="dxa"/>
            <w:gridSpan w:val="10"/>
            <w:tcBorders>
              <w:top w:val="single" w:sz="4" w:space="0" w:color="auto"/>
              <w:left w:val="single" w:sz="4" w:space="0" w:color="auto"/>
              <w:bottom w:val="single" w:sz="4" w:space="0" w:color="auto"/>
              <w:right w:val="single" w:sz="4" w:space="0" w:color="auto"/>
            </w:tcBorders>
            <w:vAlign w:val="center"/>
          </w:tcPr>
          <w:p w:rsidR="00D41800" w:rsidRPr="00787B88" w:rsidRDefault="00D41800" w:rsidP="00D41800">
            <w:pPr>
              <w:jc w:val="center"/>
              <w:rPr>
                <w:rFonts w:eastAsia="仿宋_GB2312"/>
                <w:b/>
                <w:sz w:val="24"/>
                <w:szCs w:val="22"/>
              </w:rPr>
            </w:pPr>
            <w:r w:rsidRPr="00787B88">
              <w:rPr>
                <w:rFonts w:eastAsia="仿宋_GB2312"/>
                <w:b/>
                <w:sz w:val="24"/>
                <w:szCs w:val="22"/>
              </w:rPr>
              <w:lastRenderedPageBreak/>
              <w:t>团队骨干成员</w:t>
            </w:r>
          </w:p>
        </w:tc>
      </w:tr>
      <w:tr w:rsidR="00787B88" w:rsidRPr="00787B88" w:rsidTr="00F52321">
        <w:trPr>
          <w:trHeight w:val="1135"/>
          <w:jc w:val="center"/>
        </w:trPr>
        <w:tc>
          <w:tcPr>
            <w:tcW w:w="711"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黑体"/>
                <w:sz w:val="24"/>
                <w:szCs w:val="22"/>
              </w:rPr>
            </w:pPr>
            <w:r w:rsidRPr="00787B88">
              <w:rPr>
                <w:rFonts w:eastAsia="黑体"/>
                <w:sz w:val="24"/>
                <w:szCs w:val="22"/>
              </w:rPr>
              <w:t>序号</w:t>
            </w:r>
          </w:p>
        </w:tc>
        <w:tc>
          <w:tcPr>
            <w:tcW w:w="1265"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黑体"/>
                <w:sz w:val="24"/>
                <w:szCs w:val="22"/>
              </w:rPr>
            </w:pPr>
            <w:r w:rsidRPr="00787B88">
              <w:rPr>
                <w:rFonts w:eastAsia="黑体"/>
                <w:sz w:val="24"/>
                <w:szCs w:val="22"/>
              </w:rPr>
              <w:t>姓名</w:t>
            </w:r>
          </w:p>
        </w:tc>
        <w:tc>
          <w:tcPr>
            <w:tcW w:w="1440"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黑体"/>
                <w:sz w:val="24"/>
                <w:szCs w:val="22"/>
              </w:rPr>
            </w:pPr>
            <w:r w:rsidRPr="00787B88">
              <w:rPr>
                <w:rFonts w:eastAsia="黑体"/>
                <w:sz w:val="24"/>
                <w:szCs w:val="22"/>
              </w:rPr>
              <w:t>职务</w:t>
            </w:r>
            <w:r w:rsidRPr="00787B88">
              <w:rPr>
                <w:rFonts w:eastAsia="黑体"/>
                <w:sz w:val="24"/>
                <w:szCs w:val="22"/>
              </w:rPr>
              <w:t>/</w:t>
            </w:r>
            <w:r w:rsidRPr="00787B88">
              <w:rPr>
                <w:rFonts w:eastAsia="黑体"/>
                <w:sz w:val="24"/>
                <w:szCs w:val="22"/>
              </w:rPr>
              <w:t>职称</w:t>
            </w:r>
          </w:p>
        </w:tc>
        <w:tc>
          <w:tcPr>
            <w:tcW w:w="1621"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黑体"/>
                <w:sz w:val="24"/>
                <w:szCs w:val="22"/>
              </w:rPr>
            </w:pPr>
            <w:r w:rsidRPr="00787B88">
              <w:rPr>
                <w:rFonts w:eastAsia="黑体"/>
                <w:sz w:val="24"/>
                <w:szCs w:val="22"/>
              </w:rPr>
              <w:t>类别</w:t>
            </w:r>
          </w:p>
          <w:p w:rsidR="00D41800" w:rsidRPr="00787B88" w:rsidRDefault="00D41800" w:rsidP="00F52321">
            <w:pPr>
              <w:spacing w:before="48" w:after="48"/>
              <w:jc w:val="center"/>
              <w:rPr>
                <w:rFonts w:eastAsia="黑体"/>
                <w:sz w:val="24"/>
                <w:szCs w:val="22"/>
              </w:rPr>
            </w:pPr>
            <w:r w:rsidRPr="00787B88">
              <w:rPr>
                <w:rFonts w:eastAsia="黑体"/>
                <w:sz w:val="13"/>
                <w:szCs w:val="13"/>
              </w:rPr>
              <w:t>（专业课教师</w:t>
            </w:r>
            <w:r w:rsidRPr="00787B88">
              <w:rPr>
                <w:rFonts w:eastAsia="黑体"/>
                <w:sz w:val="13"/>
                <w:szCs w:val="13"/>
              </w:rPr>
              <w:t>/</w:t>
            </w:r>
            <w:r w:rsidRPr="00787B88">
              <w:rPr>
                <w:rFonts w:eastAsia="黑体"/>
                <w:sz w:val="13"/>
                <w:szCs w:val="13"/>
              </w:rPr>
              <w:t>实习指导教师</w:t>
            </w:r>
            <w:r w:rsidRPr="00787B88">
              <w:rPr>
                <w:rFonts w:eastAsia="黑体"/>
                <w:sz w:val="13"/>
                <w:szCs w:val="13"/>
              </w:rPr>
              <w:t>/</w:t>
            </w:r>
            <w:r w:rsidRPr="00787B88">
              <w:rPr>
                <w:rFonts w:eastAsia="黑体"/>
                <w:sz w:val="13"/>
                <w:szCs w:val="13"/>
              </w:rPr>
              <w:t>企业兼职教师）</w:t>
            </w:r>
          </w:p>
        </w:tc>
        <w:tc>
          <w:tcPr>
            <w:tcW w:w="1296"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黑体"/>
                <w:sz w:val="24"/>
                <w:szCs w:val="22"/>
              </w:rPr>
            </w:pPr>
            <w:r w:rsidRPr="00787B88">
              <w:rPr>
                <w:rFonts w:eastAsia="黑体"/>
                <w:sz w:val="24"/>
                <w:szCs w:val="22"/>
              </w:rPr>
              <w:t>专业</w:t>
            </w:r>
            <w:r w:rsidRPr="00787B88">
              <w:rPr>
                <w:rFonts w:eastAsia="黑体"/>
                <w:sz w:val="24"/>
                <w:szCs w:val="22"/>
              </w:rPr>
              <w:t>/</w:t>
            </w:r>
            <w:r w:rsidRPr="00787B88">
              <w:rPr>
                <w:rFonts w:eastAsia="黑体"/>
                <w:sz w:val="24"/>
                <w:szCs w:val="22"/>
              </w:rPr>
              <w:t>学科</w:t>
            </w:r>
          </w:p>
        </w:tc>
        <w:tc>
          <w:tcPr>
            <w:tcW w:w="1505"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center"/>
              <w:rPr>
                <w:rFonts w:eastAsia="黑体"/>
                <w:sz w:val="24"/>
                <w:szCs w:val="22"/>
              </w:rPr>
            </w:pPr>
            <w:r w:rsidRPr="00787B88">
              <w:rPr>
                <w:rFonts w:eastAsia="黑体"/>
                <w:sz w:val="24"/>
                <w:szCs w:val="22"/>
              </w:rPr>
              <w:t>任教课程</w:t>
            </w:r>
          </w:p>
        </w:tc>
        <w:tc>
          <w:tcPr>
            <w:tcW w:w="1384"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黑体"/>
                <w:sz w:val="24"/>
                <w:szCs w:val="22"/>
              </w:rPr>
            </w:pPr>
            <w:r w:rsidRPr="00787B88">
              <w:rPr>
                <w:rFonts w:eastAsia="黑体"/>
                <w:sz w:val="24"/>
                <w:szCs w:val="22"/>
              </w:rPr>
              <w:t>工作部门（单位）</w:t>
            </w:r>
          </w:p>
        </w:tc>
        <w:tc>
          <w:tcPr>
            <w:tcW w:w="1219"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黑体"/>
                <w:sz w:val="24"/>
                <w:szCs w:val="22"/>
              </w:rPr>
            </w:pPr>
            <w:r w:rsidRPr="00787B88">
              <w:rPr>
                <w:rFonts w:eastAsia="黑体"/>
                <w:sz w:val="24"/>
                <w:szCs w:val="22"/>
              </w:rPr>
              <w:t>是否为</w:t>
            </w:r>
            <w:r w:rsidRPr="00787B88">
              <w:rPr>
                <w:rFonts w:eastAsia="黑体"/>
                <w:sz w:val="24"/>
                <w:szCs w:val="22"/>
              </w:rPr>
              <w:t>“</w:t>
            </w:r>
            <w:r w:rsidRPr="00787B88">
              <w:rPr>
                <w:rFonts w:eastAsia="黑体"/>
                <w:sz w:val="24"/>
                <w:szCs w:val="22"/>
              </w:rPr>
              <w:t>双师型</w:t>
            </w:r>
            <w:r w:rsidRPr="00787B88">
              <w:rPr>
                <w:rFonts w:eastAsia="黑体"/>
                <w:sz w:val="24"/>
                <w:szCs w:val="22"/>
              </w:rPr>
              <w:t>”</w:t>
            </w:r>
            <w:r w:rsidRPr="00787B88">
              <w:rPr>
                <w:rFonts w:eastAsia="黑体"/>
                <w:sz w:val="24"/>
                <w:szCs w:val="22"/>
              </w:rPr>
              <w:t>教师</w:t>
            </w:r>
          </w:p>
        </w:tc>
        <w:tc>
          <w:tcPr>
            <w:tcW w:w="1264"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黑体"/>
                <w:sz w:val="24"/>
                <w:szCs w:val="22"/>
              </w:rPr>
            </w:pPr>
            <w:r w:rsidRPr="00787B88">
              <w:rPr>
                <w:rFonts w:eastAsia="黑体"/>
                <w:sz w:val="24"/>
                <w:szCs w:val="22"/>
              </w:rPr>
              <w:t>是否有行业企业工作经历</w:t>
            </w:r>
          </w:p>
        </w:tc>
        <w:tc>
          <w:tcPr>
            <w:tcW w:w="2489"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黑体"/>
                <w:sz w:val="24"/>
                <w:szCs w:val="22"/>
              </w:rPr>
            </w:pPr>
            <w:r w:rsidRPr="00787B88">
              <w:rPr>
                <w:rFonts w:eastAsia="黑体"/>
                <w:sz w:val="24"/>
                <w:szCs w:val="22"/>
              </w:rPr>
              <w:t>团队分工（课程模块）</w:t>
            </w:r>
          </w:p>
        </w:tc>
      </w:tr>
      <w:tr w:rsidR="00787B88" w:rsidRPr="00787B88" w:rsidTr="00F52321">
        <w:trPr>
          <w:trHeight w:val="577"/>
          <w:jc w:val="center"/>
        </w:trPr>
        <w:tc>
          <w:tcPr>
            <w:tcW w:w="711"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仿宋_GB2312"/>
                <w:sz w:val="24"/>
                <w:szCs w:val="22"/>
              </w:rPr>
            </w:pPr>
          </w:p>
        </w:tc>
        <w:tc>
          <w:tcPr>
            <w:tcW w:w="1265"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仿宋_GB2312"/>
                <w:sz w:val="24"/>
                <w:szCs w:val="22"/>
              </w:rPr>
            </w:pPr>
          </w:p>
        </w:tc>
        <w:tc>
          <w:tcPr>
            <w:tcW w:w="1440"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left"/>
              <w:rPr>
                <w:rFonts w:eastAsia="仿宋_GB2312"/>
                <w:sz w:val="24"/>
                <w:szCs w:val="22"/>
              </w:rPr>
            </w:pPr>
          </w:p>
        </w:tc>
        <w:tc>
          <w:tcPr>
            <w:tcW w:w="1621"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left"/>
              <w:rPr>
                <w:rFonts w:eastAsia="仿宋_GB2312"/>
                <w:sz w:val="24"/>
                <w:szCs w:val="22"/>
              </w:rPr>
            </w:pPr>
          </w:p>
        </w:tc>
        <w:tc>
          <w:tcPr>
            <w:tcW w:w="1296"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505"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384"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219"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264"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2489"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r>
      <w:tr w:rsidR="00787B88" w:rsidRPr="00787B88" w:rsidTr="00F52321">
        <w:trPr>
          <w:trHeight w:val="577"/>
          <w:jc w:val="center"/>
        </w:trPr>
        <w:tc>
          <w:tcPr>
            <w:tcW w:w="711"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仿宋_GB2312"/>
                <w:sz w:val="24"/>
                <w:szCs w:val="22"/>
              </w:rPr>
            </w:pPr>
          </w:p>
        </w:tc>
        <w:tc>
          <w:tcPr>
            <w:tcW w:w="1265"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仿宋_GB2312"/>
                <w:sz w:val="24"/>
                <w:szCs w:val="22"/>
              </w:rPr>
            </w:pPr>
          </w:p>
        </w:tc>
        <w:tc>
          <w:tcPr>
            <w:tcW w:w="1440"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left"/>
              <w:rPr>
                <w:rFonts w:eastAsia="仿宋_GB2312"/>
                <w:sz w:val="24"/>
                <w:szCs w:val="22"/>
              </w:rPr>
            </w:pPr>
          </w:p>
        </w:tc>
        <w:tc>
          <w:tcPr>
            <w:tcW w:w="1621"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left"/>
              <w:rPr>
                <w:rFonts w:eastAsia="仿宋_GB2312"/>
                <w:sz w:val="24"/>
                <w:szCs w:val="22"/>
              </w:rPr>
            </w:pPr>
          </w:p>
        </w:tc>
        <w:tc>
          <w:tcPr>
            <w:tcW w:w="1296"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505"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384"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219"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264"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2489"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r>
      <w:tr w:rsidR="00787B88" w:rsidRPr="00787B88" w:rsidTr="00F52321">
        <w:trPr>
          <w:trHeight w:val="577"/>
          <w:jc w:val="center"/>
        </w:trPr>
        <w:tc>
          <w:tcPr>
            <w:tcW w:w="711"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仿宋_GB2312"/>
                <w:sz w:val="24"/>
                <w:szCs w:val="22"/>
              </w:rPr>
            </w:pPr>
          </w:p>
        </w:tc>
        <w:tc>
          <w:tcPr>
            <w:tcW w:w="1265"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仿宋_GB2312"/>
                <w:sz w:val="24"/>
                <w:szCs w:val="22"/>
              </w:rPr>
            </w:pPr>
          </w:p>
        </w:tc>
        <w:tc>
          <w:tcPr>
            <w:tcW w:w="1440"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left"/>
              <w:rPr>
                <w:rFonts w:eastAsia="仿宋_GB2312"/>
                <w:sz w:val="24"/>
                <w:szCs w:val="22"/>
              </w:rPr>
            </w:pPr>
          </w:p>
        </w:tc>
        <w:tc>
          <w:tcPr>
            <w:tcW w:w="1621"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left"/>
              <w:rPr>
                <w:rFonts w:eastAsia="仿宋_GB2312"/>
                <w:sz w:val="24"/>
                <w:szCs w:val="22"/>
              </w:rPr>
            </w:pPr>
          </w:p>
        </w:tc>
        <w:tc>
          <w:tcPr>
            <w:tcW w:w="1296"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505"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384"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219"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264"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2489"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r>
      <w:tr w:rsidR="00787B88" w:rsidRPr="00787B88" w:rsidTr="00F52321">
        <w:trPr>
          <w:trHeight w:val="577"/>
          <w:jc w:val="center"/>
        </w:trPr>
        <w:tc>
          <w:tcPr>
            <w:tcW w:w="711"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仿宋_GB2312"/>
                <w:sz w:val="24"/>
                <w:szCs w:val="22"/>
              </w:rPr>
            </w:pPr>
          </w:p>
        </w:tc>
        <w:tc>
          <w:tcPr>
            <w:tcW w:w="1265"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仿宋_GB2312"/>
                <w:sz w:val="24"/>
                <w:szCs w:val="22"/>
              </w:rPr>
            </w:pPr>
          </w:p>
        </w:tc>
        <w:tc>
          <w:tcPr>
            <w:tcW w:w="1440"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left"/>
              <w:rPr>
                <w:rFonts w:eastAsia="仿宋_GB2312"/>
                <w:sz w:val="24"/>
                <w:szCs w:val="22"/>
              </w:rPr>
            </w:pPr>
          </w:p>
        </w:tc>
        <w:tc>
          <w:tcPr>
            <w:tcW w:w="1621"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left"/>
              <w:rPr>
                <w:rFonts w:eastAsia="仿宋_GB2312"/>
                <w:sz w:val="24"/>
                <w:szCs w:val="22"/>
              </w:rPr>
            </w:pPr>
          </w:p>
        </w:tc>
        <w:tc>
          <w:tcPr>
            <w:tcW w:w="1296"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505"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384"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219"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264"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2489"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r>
      <w:tr w:rsidR="00787B88" w:rsidRPr="00787B88" w:rsidTr="00F52321">
        <w:trPr>
          <w:trHeight w:val="577"/>
          <w:jc w:val="center"/>
        </w:trPr>
        <w:tc>
          <w:tcPr>
            <w:tcW w:w="711"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仿宋_GB2312"/>
                <w:sz w:val="24"/>
                <w:szCs w:val="22"/>
              </w:rPr>
            </w:pPr>
          </w:p>
        </w:tc>
        <w:tc>
          <w:tcPr>
            <w:tcW w:w="1265"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仿宋_GB2312"/>
                <w:sz w:val="24"/>
                <w:szCs w:val="22"/>
              </w:rPr>
            </w:pPr>
          </w:p>
        </w:tc>
        <w:tc>
          <w:tcPr>
            <w:tcW w:w="1440"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left"/>
              <w:rPr>
                <w:rFonts w:eastAsia="仿宋_GB2312"/>
                <w:sz w:val="24"/>
                <w:szCs w:val="22"/>
              </w:rPr>
            </w:pPr>
          </w:p>
        </w:tc>
        <w:tc>
          <w:tcPr>
            <w:tcW w:w="1621"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left"/>
              <w:rPr>
                <w:rFonts w:eastAsia="仿宋_GB2312"/>
                <w:sz w:val="24"/>
                <w:szCs w:val="22"/>
              </w:rPr>
            </w:pPr>
          </w:p>
        </w:tc>
        <w:tc>
          <w:tcPr>
            <w:tcW w:w="1296"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505"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384"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219"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264"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2489"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r>
      <w:tr w:rsidR="00787B88" w:rsidRPr="00787B88" w:rsidTr="00F52321">
        <w:trPr>
          <w:trHeight w:val="577"/>
          <w:jc w:val="center"/>
        </w:trPr>
        <w:tc>
          <w:tcPr>
            <w:tcW w:w="711"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仿宋_GB2312"/>
                <w:sz w:val="24"/>
                <w:szCs w:val="22"/>
              </w:rPr>
            </w:pPr>
          </w:p>
        </w:tc>
        <w:tc>
          <w:tcPr>
            <w:tcW w:w="1265"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仿宋_GB2312"/>
                <w:sz w:val="24"/>
                <w:szCs w:val="22"/>
              </w:rPr>
            </w:pPr>
          </w:p>
        </w:tc>
        <w:tc>
          <w:tcPr>
            <w:tcW w:w="1440"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left"/>
              <w:rPr>
                <w:rFonts w:eastAsia="仿宋_GB2312"/>
                <w:sz w:val="24"/>
                <w:szCs w:val="22"/>
              </w:rPr>
            </w:pPr>
          </w:p>
        </w:tc>
        <w:tc>
          <w:tcPr>
            <w:tcW w:w="1621"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left"/>
              <w:rPr>
                <w:rFonts w:eastAsia="仿宋_GB2312"/>
                <w:sz w:val="24"/>
                <w:szCs w:val="22"/>
              </w:rPr>
            </w:pPr>
          </w:p>
        </w:tc>
        <w:tc>
          <w:tcPr>
            <w:tcW w:w="1296"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505"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384"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219"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264"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2489"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r>
      <w:tr w:rsidR="00787B88" w:rsidRPr="00787B88" w:rsidTr="00F52321">
        <w:trPr>
          <w:trHeight w:val="577"/>
          <w:jc w:val="center"/>
        </w:trPr>
        <w:tc>
          <w:tcPr>
            <w:tcW w:w="711"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仿宋_GB2312"/>
                <w:sz w:val="24"/>
                <w:szCs w:val="22"/>
              </w:rPr>
            </w:pPr>
          </w:p>
        </w:tc>
        <w:tc>
          <w:tcPr>
            <w:tcW w:w="1265"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仿宋_GB2312"/>
                <w:sz w:val="24"/>
                <w:szCs w:val="22"/>
              </w:rPr>
            </w:pPr>
          </w:p>
        </w:tc>
        <w:tc>
          <w:tcPr>
            <w:tcW w:w="1440"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left"/>
              <w:rPr>
                <w:rFonts w:eastAsia="仿宋_GB2312"/>
                <w:sz w:val="24"/>
                <w:szCs w:val="22"/>
              </w:rPr>
            </w:pPr>
          </w:p>
        </w:tc>
        <w:tc>
          <w:tcPr>
            <w:tcW w:w="1621"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left"/>
              <w:rPr>
                <w:rFonts w:eastAsia="仿宋_GB2312"/>
                <w:sz w:val="24"/>
                <w:szCs w:val="22"/>
              </w:rPr>
            </w:pPr>
          </w:p>
        </w:tc>
        <w:tc>
          <w:tcPr>
            <w:tcW w:w="1296"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505"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384"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219"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264"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2489"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r>
      <w:tr w:rsidR="00787B88" w:rsidRPr="00787B88" w:rsidTr="00F52321">
        <w:trPr>
          <w:trHeight w:val="577"/>
          <w:jc w:val="center"/>
        </w:trPr>
        <w:tc>
          <w:tcPr>
            <w:tcW w:w="711"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仿宋_GB2312"/>
                <w:sz w:val="24"/>
                <w:szCs w:val="22"/>
              </w:rPr>
            </w:pPr>
          </w:p>
        </w:tc>
        <w:tc>
          <w:tcPr>
            <w:tcW w:w="1265"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仿宋_GB2312"/>
                <w:sz w:val="24"/>
                <w:szCs w:val="22"/>
              </w:rPr>
            </w:pPr>
          </w:p>
        </w:tc>
        <w:tc>
          <w:tcPr>
            <w:tcW w:w="1440"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left"/>
              <w:rPr>
                <w:rFonts w:eastAsia="仿宋_GB2312"/>
                <w:sz w:val="24"/>
                <w:szCs w:val="22"/>
              </w:rPr>
            </w:pPr>
          </w:p>
        </w:tc>
        <w:tc>
          <w:tcPr>
            <w:tcW w:w="1621"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left"/>
              <w:rPr>
                <w:rFonts w:eastAsia="仿宋_GB2312"/>
                <w:sz w:val="24"/>
                <w:szCs w:val="22"/>
              </w:rPr>
            </w:pPr>
          </w:p>
        </w:tc>
        <w:tc>
          <w:tcPr>
            <w:tcW w:w="1296"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505"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384"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219"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264"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2489"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r>
      <w:tr w:rsidR="00787B88" w:rsidRPr="00787B88" w:rsidTr="00F52321">
        <w:trPr>
          <w:trHeight w:val="577"/>
          <w:jc w:val="center"/>
        </w:trPr>
        <w:tc>
          <w:tcPr>
            <w:tcW w:w="711"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仿宋_GB2312"/>
                <w:sz w:val="24"/>
                <w:szCs w:val="22"/>
              </w:rPr>
            </w:pPr>
          </w:p>
        </w:tc>
        <w:tc>
          <w:tcPr>
            <w:tcW w:w="1265"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仿宋_GB2312"/>
                <w:sz w:val="24"/>
                <w:szCs w:val="22"/>
              </w:rPr>
            </w:pPr>
          </w:p>
        </w:tc>
        <w:tc>
          <w:tcPr>
            <w:tcW w:w="1440"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left"/>
              <w:rPr>
                <w:rFonts w:eastAsia="仿宋_GB2312"/>
                <w:sz w:val="24"/>
                <w:szCs w:val="22"/>
              </w:rPr>
            </w:pPr>
          </w:p>
        </w:tc>
        <w:tc>
          <w:tcPr>
            <w:tcW w:w="1621"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left"/>
              <w:rPr>
                <w:rFonts w:eastAsia="仿宋_GB2312"/>
                <w:sz w:val="24"/>
                <w:szCs w:val="22"/>
              </w:rPr>
            </w:pPr>
          </w:p>
        </w:tc>
        <w:tc>
          <w:tcPr>
            <w:tcW w:w="1296"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505"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384"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219"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264"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2489"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r>
      <w:tr w:rsidR="00787B88" w:rsidRPr="00787B88" w:rsidTr="00F52321">
        <w:trPr>
          <w:trHeight w:val="577"/>
          <w:jc w:val="center"/>
        </w:trPr>
        <w:tc>
          <w:tcPr>
            <w:tcW w:w="711"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仿宋_GB2312"/>
                <w:sz w:val="24"/>
                <w:szCs w:val="22"/>
              </w:rPr>
            </w:pPr>
          </w:p>
        </w:tc>
        <w:tc>
          <w:tcPr>
            <w:tcW w:w="1265"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center"/>
              <w:rPr>
                <w:rFonts w:eastAsia="仿宋_GB2312"/>
                <w:sz w:val="24"/>
                <w:szCs w:val="22"/>
              </w:rPr>
            </w:pPr>
          </w:p>
        </w:tc>
        <w:tc>
          <w:tcPr>
            <w:tcW w:w="1440"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left"/>
              <w:rPr>
                <w:rFonts w:eastAsia="仿宋_GB2312"/>
                <w:sz w:val="24"/>
                <w:szCs w:val="22"/>
              </w:rPr>
            </w:pPr>
          </w:p>
        </w:tc>
        <w:tc>
          <w:tcPr>
            <w:tcW w:w="1621"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spacing w:before="48" w:after="48"/>
              <w:jc w:val="left"/>
              <w:rPr>
                <w:rFonts w:eastAsia="仿宋_GB2312"/>
                <w:sz w:val="24"/>
                <w:szCs w:val="22"/>
              </w:rPr>
            </w:pPr>
          </w:p>
        </w:tc>
        <w:tc>
          <w:tcPr>
            <w:tcW w:w="1296"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505"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384"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219"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1264"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c>
          <w:tcPr>
            <w:tcW w:w="2489" w:type="dxa"/>
            <w:tcBorders>
              <w:top w:val="single" w:sz="4" w:space="0" w:color="auto"/>
              <w:left w:val="single" w:sz="4" w:space="0" w:color="auto"/>
              <w:bottom w:val="single" w:sz="4" w:space="0" w:color="auto"/>
              <w:right w:val="single" w:sz="4" w:space="0" w:color="auto"/>
            </w:tcBorders>
            <w:vAlign w:val="center"/>
          </w:tcPr>
          <w:p w:rsidR="00D41800" w:rsidRPr="00787B88" w:rsidRDefault="00D41800" w:rsidP="00F52321">
            <w:pPr>
              <w:jc w:val="left"/>
              <w:rPr>
                <w:rFonts w:eastAsia="仿宋_GB2312"/>
                <w:sz w:val="24"/>
                <w:szCs w:val="22"/>
              </w:rPr>
            </w:pPr>
          </w:p>
        </w:tc>
      </w:tr>
    </w:tbl>
    <w:p w:rsidR="00D41800" w:rsidRPr="00787B88" w:rsidRDefault="00D41800" w:rsidP="00D41800">
      <w:pPr>
        <w:spacing w:before="48" w:after="48" w:line="360" w:lineRule="auto"/>
        <w:rPr>
          <w:rFonts w:eastAsia="黑体"/>
          <w:sz w:val="28"/>
          <w:szCs w:val="28"/>
        </w:rPr>
        <w:sectPr w:rsidR="00D41800" w:rsidRPr="00787B88">
          <w:headerReference w:type="default" r:id="rId12"/>
          <w:pgSz w:w="16838" w:h="11906" w:orient="landscape"/>
          <w:pgMar w:top="1800" w:right="1440" w:bottom="1800" w:left="1440" w:header="851" w:footer="992" w:gutter="0"/>
          <w:cols w:space="720"/>
          <w:docGrid w:type="lines" w:linePitch="312"/>
        </w:sectPr>
      </w:pPr>
    </w:p>
    <w:p w:rsidR="00D41800" w:rsidRPr="00787B88" w:rsidRDefault="00D41800" w:rsidP="00D41800">
      <w:pPr>
        <w:numPr>
          <w:ilvl w:val="0"/>
          <w:numId w:val="2"/>
        </w:numPr>
        <w:spacing w:before="48" w:after="48" w:line="360" w:lineRule="auto"/>
        <w:rPr>
          <w:rFonts w:eastAsia="黑体"/>
          <w:sz w:val="28"/>
          <w:szCs w:val="28"/>
        </w:rPr>
      </w:pPr>
      <w:r w:rsidRPr="00787B88">
        <w:rPr>
          <w:rFonts w:eastAsia="黑体"/>
          <w:sz w:val="28"/>
          <w:szCs w:val="28"/>
        </w:rPr>
        <w:lastRenderedPageBreak/>
        <w:t>学校已有标志性成果</w:t>
      </w:r>
    </w:p>
    <w:p w:rsidR="00D41800" w:rsidRPr="00787B88" w:rsidRDefault="00D41800" w:rsidP="00D41800">
      <w:pPr>
        <w:spacing w:before="48" w:after="48" w:line="360" w:lineRule="auto"/>
        <w:ind w:firstLineChars="300" w:firstLine="540"/>
        <w:rPr>
          <w:rFonts w:eastAsia="黑体"/>
          <w:sz w:val="28"/>
          <w:szCs w:val="28"/>
        </w:rPr>
      </w:pPr>
      <w:r w:rsidRPr="00787B88">
        <w:rPr>
          <w:bCs/>
          <w:sz w:val="18"/>
          <w:szCs w:val="18"/>
        </w:rPr>
        <w:t>（逐项填写，信息须完整，并提供佐证材料；除体现学校水平的标志成果外，其他标志性成果必须为团队骨干成员获得且与本次申报专业相关）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6"/>
        <w:gridCol w:w="4815"/>
        <w:gridCol w:w="766"/>
        <w:gridCol w:w="3452"/>
        <w:gridCol w:w="1219"/>
        <w:gridCol w:w="1633"/>
        <w:gridCol w:w="1440"/>
      </w:tblGrid>
      <w:tr w:rsidR="00787B88" w:rsidRPr="00787B88" w:rsidTr="00F52321">
        <w:trPr>
          <w:trHeight w:hRule="exact" w:val="657"/>
          <w:tblHeader/>
          <w:jc w:val="center"/>
        </w:trPr>
        <w:tc>
          <w:tcPr>
            <w:tcW w:w="5481" w:type="dxa"/>
            <w:gridSpan w:val="2"/>
            <w:vAlign w:val="center"/>
          </w:tcPr>
          <w:p w:rsidR="00D41800" w:rsidRPr="00787B88" w:rsidRDefault="00D41800" w:rsidP="00F52321">
            <w:pPr>
              <w:jc w:val="center"/>
              <w:rPr>
                <w:rFonts w:eastAsia="黑体"/>
                <w:b/>
                <w:bCs/>
                <w:kern w:val="0"/>
                <w:sz w:val="24"/>
              </w:rPr>
            </w:pPr>
            <w:r w:rsidRPr="00787B88">
              <w:rPr>
                <w:rFonts w:eastAsia="黑体"/>
                <w:b/>
                <w:bCs/>
                <w:kern w:val="0"/>
                <w:sz w:val="24"/>
              </w:rPr>
              <w:t>类别</w:t>
            </w:r>
          </w:p>
        </w:tc>
        <w:tc>
          <w:tcPr>
            <w:tcW w:w="766" w:type="dxa"/>
            <w:vAlign w:val="center"/>
          </w:tcPr>
          <w:p w:rsidR="00D41800" w:rsidRPr="00787B88" w:rsidRDefault="00D41800" w:rsidP="00F52321">
            <w:pPr>
              <w:jc w:val="center"/>
              <w:rPr>
                <w:rFonts w:eastAsia="黑体"/>
                <w:b/>
                <w:bCs/>
                <w:kern w:val="0"/>
                <w:sz w:val="24"/>
              </w:rPr>
            </w:pPr>
            <w:r w:rsidRPr="00787B88">
              <w:rPr>
                <w:rFonts w:eastAsia="黑体"/>
                <w:b/>
                <w:bCs/>
                <w:kern w:val="0"/>
                <w:sz w:val="24"/>
              </w:rPr>
              <w:t>年份</w:t>
            </w:r>
          </w:p>
        </w:tc>
        <w:tc>
          <w:tcPr>
            <w:tcW w:w="3452" w:type="dxa"/>
            <w:vAlign w:val="center"/>
          </w:tcPr>
          <w:p w:rsidR="00D41800" w:rsidRPr="00787B88" w:rsidRDefault="00D41800" w:rsidP="00F52321">
            <w:pPr>
              <w:jc w:val="center"/>
              <w:rPr>
                <w:rFonts w:eastAsia="黑体"/>
                <w:b/>
                <w:bCs/>
                <w:kern w:val="0"/>
                <w:sz w:val="24"/>
              </w:rPr>
            </w:pPr>
            <w:r w:rsidRPr="00787B88">
              <w:rPr>
                <w:rFonts w:eastAsia="黑体"/>
                <w:b/>
                <w:bCs/>
                <w:kern w:val="0"/>
                <w:sz w:val="24"/>
              </w:rPr>
              <w:t>项目名称</w:t>
            </w:r>
          </w:p>
        </w:tc>
        <w:tc>
          <w:tcPr>
            <w:tcW w:w="1219" w:type="dxa"/>
            <w:vAlign w:val="center"/>
          </w:tcPr>
          <w:p w:rsidR="00D41800" w:rsidRPr="00787B88" w:rsidRDefault="00D41800" w:rsidP="00F52321">
            <w:pPr>
              <w:spacing w:line="240" w:lineRule="exact"/>
              <w:jc w:val="center"/>
              <w:rPr>
                <w:rFonts w:eastAsia="黑体"/>
                <w:b/>
                <w:bCs/>
                <w:kern w:val="0"/>
                <w:sz w:val="24"/>
              </w:rPr>
            </w:pPr>
            <w:r w:rsidRPr="00787B88">
              <w:rPr>
                <w:rFonts w:eastAsia="黑体"/>
                <w:b/>
                <w:bCs/>
                <w:kern w:val="0"/>
                <w:sz w:val="24"/>
              </w:rPr>
              <w:t>项目</w:t>
            </w:r>
          </w:p>
          <w:p w:rsidR="00D41800" w:rsidRPr="00787B88" w:rsidRDefault="00D41800" w:rsidP="00F52321">
            <w:pPr>
              <w:spacing w:line="240" w:lineRule="exact"/>
              <w:jc w:val="center"/>
              <w:rPr>
                <w:rFonts w:eastAsia="黑体"/>
                <w:b/>
                <w:bCs/>
                <w:kern w:val="0"/>
                <w:sz w:val="24"/>
              </w:rPr>
            </w:pPr>
            <w:r w:rsidRPr="00787B88">
              <w:rPr>
                <w:rFonts w:eastAsia="黑体"/>
                <w:b/>
                <w:bCs/>
                <w:kern w:val="0"/>
                <w:sz w:val="24"/>
              </w:rPr>
              <w:t>负责人</w:t>
            </w:r>
          </w:p>
        </w:tc>
        <w:tc>
          <w:tcPr>
            <w:tcW w:w="1633" w:type="dxa"/>
            <w:vAlign w:val="center"/>
          </w:tcPr>
          <w:p w:rsidR="00D41800" w:rsidRPr="00787B88" w:rsidRDefault="00D41800" w:rsidP="00F52321">
            <w:pPr>
              <w:jc w:val="center"/>
              <w:rPr>
                <w:rFonts w:eastAsia="黑体"/>
                <w:b/>
                <w:bCs/>
                <w:kern w:val="0"/>
                <w:sz w:val="24"/>
              </w:rPr>
            </w:pPr>
            <w:r w:rsidRPr="00787B88">
              <w:rPr>
                <w:rFonts w:eastAsia="黑体"/>
                <w:b/>
                <w:bCs/>
                <w:kern w:val="0"/>
                <w:sz w:val="24"/>
              </w:rPr>
              <w:t>授予部门</w:t>
            </w:r>
          </w:p>
        </w:tc>
        <w:tc>
          <w:tcPr>
            <w:tcW w:w="1440" w:type="dxa"/>
            <w:vAlign w:val="center"/>
          </w:tcPr>
          <w:p w:rsidR="00D41800" w:rsidRPr="00787B88" w:rsidRDefault="00D41800" w:rsidP="00F52321">
            <w:pPr>
              <w:spacing w:line="240" w:lineRule="exact"/>
              <w:jc w:val="center"/>
              <w:rPr>
                <w:rFonts w:eastAsia="黑体"/>
                <w:b/>
                <w:bCs/>
                <w:kern w:val="0"/>
                <w:sz w:val="24"/>
              </w:rPr>
            </w:pPr>
            <w:r w:rsidRPr="00787B88">
              <w:rPr>
                <w:rFonts w:eastAsia="黑体"/>
                <w:b/>
                <w:bCs/>
                <w:kern w:val="0"/>
                <w:sz w:val="24"/>
              </w:rPr>
              <w:t>获批文件</w:t>
            </w:r>
          </w:p>
          <w:p w:rsidR="00D41800" w:rsidRPr="00787B88" w:rsidRDefault="00D41800" w:rsidP="00F52321">
            <w:pPr>
              <w:spacing w:line="240" w:lineRule="exact"/>
              <w:jc w:val="center"/>
              <w:rPr>
                <w:rFonts w:eastAsia="黑体"/>
                <w:b/>
                <w:bCs/>
                <w:kern w:val="0"/>
                <w:sz w:val="24"/>
              </w:rPr>
            </w:pPr>
            <w:r w:rsidRPr="00787B88">
              <w:rPr>
                <w:rFonts w:eastAsia="黑体"/>
                <w:b/>
                <w:bCs/>
                <w:kern w:val="0"/>
                <w:sz w:val="24"/>
              </w:rPr>
              <w:t>文号</w:t>
            </w:r>
          </w:p>
        </w:tc>
      </w:tr>
      <w:tr w:rsidR="00787B88" w:rsidRPr="00787B88" w:rsidTr="00F52321">
        <w:trPr>
          <w:trHeight w:val="680"/>
          <w:jc w:val="center"/>
        </w:trPr>
        <w:tc>
          <w:tcPr>
            <w:tcW w:w="666" w:type="dxa"/>
            <w:vMerge w:val="restart"/>
            <w:vAlign w:val="center"/>
          </w:tcPr>
          <w:p w:rsidR="00D41800" w:rsidRPr="00787B88" w:rsidRDefault="00D41800" w:rsidP="00F52321">
            <w:pPr>
              <w:jc w:val="center"/>
              <w:rPr>
                <w:rFonts w:eastAsia="仿宋_GB2312"/>
                <w:kern w:val="0"/>
                <w:sz w:val="24"/>
              </w:rPr>
            </w:pPr>
            <w:r w:rsidRPr="00787B88">
              <w:rPr>
                <w:rFonts w:eastAsia="仿宋_GB2312"/>
                <w:kern w:val="0"/>
                <w:sz w:val="24"/>
              </w:rPr>
              <w:t>师德</w:t>
            </w:r>
          </w:p>
          <w:p w:rsidR="00D41800" w:rsidRPr="00787B88" w:rsidRDefault="00D41800" w:rsidP="00F52321">
            <w:pPr>
              <w:jc w:val="center"/>
              <w:rPr>
                <w:rFonts w:eastAsia="仿宋_GB2312"/>
                <w:kern w:val="0"/>
                <w:sz w:val="24"/>
              </w:rPr>
            </w:pPr>
            <w:r w:rsidRPr="00787B88">
              <w:rPr>
                <w:rFonts w:eastAsia="仿宋_GB2312"/>
                <w:kern w:val="0"/>
                <w:sz w:val="24"/>
              </w:rPr>
              <w:t>师风</w:t>
            </w:r>
          </w:p>
        </w:tc>
        <w:tc>
          <w:tcPr>
            <w:tcW w:w="4815" w:type="dxa"/>
            <w:vMerge w:val="restart"/>
            <w:vAlign w:val="center"/>
          </w:tcPr>
          <w:p w:rsidR="00D41800" w:rsidRPr="00787B88" w:rsidRDefault="00D41800" w:rsidP="00F52321">
            <w:pPr>
              <w:rPr>
                <w:rFonts w:eastAsia="仿宋_GB2312"/>
                <w:kern w:val="0"/>
                <w:sz w:val="24"/>
              </w:rPr>
            </w:pPr>
            <w:r w:rsidRPr="00787B88">
              <w:rPr>
                <w:rFonts w:eastAsia="仿宋_GB2312"/>
                <w:kern w:val="0"/>
                <w:sz w:val="24"/>
              </w:rPr>
              <w:t>团队及成员所获市级以上师德师风荣誉或奖励</w:t>
            </w:r>
          </w:p>
        </w:tc>
        <w:tc>
          <w:tcPr>
            <w:tcW w:w="766" w:type="dxa"/>
            <w:vAlign w:val="center"/>
          </w:tcPr>
          <w:p w:rsidR="00D41800" w:rsidRPr="00787B88" w:rsidRDefault="00D41800" w:rsidP="00F52321">
            <w:pPr>
              <w:jc w:val="center"/>
              <w:rPr>
                <w:rFonts w:eastAsia="仿宋_GB2312"/>
                <w:kern w:val="0"/>
                <w:sz w:val="24"/>
              </w:rPr>
            </w:pPr>
          </w:p>
        </w:tc>
        <w:tc>
          <w:tcPr>
            <w:tcW w:w="3452" w:type="dxa"/>
            <w:vAlign w:val="center"/>
          </w:tcPr>
          <w:p w:rsidR="00D41800" w:rsidRPr="00787B88" w:rsidRDefault="00D41800" w:rsidP="00F52321">
            <w:pPr>
              <w:jc w:val="center"/>
              <w:rPr>
                <w:rFonts w:eastAsia="仿宋_GB2312"/>
                <w:kern w:val="0"/>
                <w:sz w:val="24"/>
              </w:rPr>
            </w:pPr>
          </w:p>
        </w:tc>
        <w:tc>
          <w:tcPr>
            <w:tcW w:w="1219" w:type="dxa"/>
            <w:vAlign w:val="center"/>
          </w:tcPr>
          <w:p w:rsidR="00D41800" w:rsidRPr="00787B88" w:rsidRDefault="00D41800" w:rsidP="00F52321">
            <w:pPr>
              <w:spacing w:line="240" w:lineRule="exact"/>
              <w:jc w:val="center"/>
              <w:rPr>
                <w:rFonts w:eastAsia="仿宋_GB2312"/>
                <w:kern w:val="0"/>
                <w:sz w:val="24"/>
              </w:rPr>
            </w:pPr>
          </w:p>
        </w:tc>
        <w:tc>
          <w:tcPr>
            <w:tcW w:w="1633" w:type="dxa"/>
            <w:vAlign w:val="center"/>
          </w:tcPr>
          <w:p w:rsidR="00D41800" w:rsidRPr="00787B88" w:rsidRDefault="00D41800" w:rsidP="00F52321">
            <w:pPr>
              <w:jc w:val="center"/>
              <w:rPr>
                <w:rFonts w:eastAsia="仿宋_GB2312"/>
                <w:kern w:val="0"/>
                <w:sz w:val="24"/>
              </w:rPr>
            </w:pPr>
          </w:p>
        </w:tc>
        <w:tc>
          <w:tcPr>
            <w:tcW w:w="1440" w:type="dxa"/>
            <w:vAlign w:val="center"/>
          </w:tcPr>
          <w:p w:rsidR="00D41800" w:rsidRPr="00787B88" w:rsidRDefault="00D41800" w:rsidP="00F52321">
            <w:pPr>
              <w:spacing w:line="240" w:lineRule="exact"/>
              <w:jc w:val="center"/>
              <w:rPr>
                <w:rFonts w:eastAsia="仿宋_GB2312"/>
                <w:kern w:val="0"/>
                <w:sz w:val="24"/>
              </w:rPr>
            </w:pPr>
          </w:p>
        </w:tc>
      </w:tr>
      <w:tr w:rsidR="00787B88" w:rsidRPr="00787B88" w:rsidTr="00F52321">
        <w:trPr>
          <w:trHeight w:val="680"/>
          <w:jc w:val="center"/>
        </w:trPr>
        <w:tc>
          <w:tcPr>
            <w:tcW w:w="666" w:type="dxa"/>
            <w:vMerge/>
            <w:vAlign w:val="center"/>
          </w:tcPr>
          <w:p w:rsidR="00D41800" w:rsidRPr="00787B88" w:rsidRDefault="00D41800" w:rsidP="00F52321">
            <w:pPr>
              <w:jc w:val="center"/>
              <w:rPr>
                <w:rFonts w:eastAsia="仿宋_GB2312"/>
                <w:kern w:val="0"/>
                <w:sz w:val="24"/>
              </w:rPr>
            </w:pPr>
          </w:p>
        </w:tc>
        <w:tc>
          <w:tcPr>
            <w:tcW w:w="4815" w:type="dxa"/>
            <w:vMerge/>
            <w:vAlign w:val="center"/>
          </w:tcPr>
          <w:p w:rsidR="00D41800" w:rsidRPr="00787B88" w:rsidRDefault="00D41800" w:rsidP="00F52321">
            <w:pPr>
              <w:rPr>
                <w:rFonts w:eastAsia="仿宋_GB2312"/>
                <w:kern w:val="0"/>
                <w:sz w:val="24"/>
              </w:rPr>
            </w:pPr>
          </w:p>
        </w:tc>
        <w:tc>
          <w:tcPr>
            <w:tcW w:w="766" w:type="dxa"/>
            <w:vAlign w:val="center"/>
          </w:tcPr>
          <w:p w:rsidR="00D41800" w:rsidRPr="00787B88" w:rsidRDefault="00D41800" w:rsidP="00F52321">
            <w:pPr>
              <w:jc w:val="center"/>
              <w:rPr>
                <w:rFonts w:eastAsia="仿宋_GB2312"/>
                <w:kern w:val="0"/>
                <w:sz w:val="24"/>
              </w:rPr>
            </w:pPr>
            <w:r w:rsidRPr="00787B88">
              <w:rPr>
                <w:rFonts w:eastAsia="仿宋_GB2312"/>
                <w:b/>
                <w:sz w:val="24"/>
              </w:rPr>
              <w:t>……</w:t>
            </w:r>
          </w:p>
        </w:tc>
        <w:tc>
          <w:tcPr>
            <w:tcW w:w="3452" w:type="dxa"/>
            <w:vAlign w:val="center"/>
          </w:tcPr>
          <w:p w:rsidR="00D41800" w:rsidRPr="00787B88" w:rsidRDefault="00D41800" w:rsidP="00F52321">
            <w:pPr>
              <w:jc w:val="center"/>
              <w:rPr>
                <w:rFonts w:eastAsia="仿宋_GB2312"/>
                <w:kern w:val="0"/>
                <w:sz w:val="24"/>
              </w:rPr>
            </w:pPr>
          </w:p>
        </w:tc>
        <w:tc>
          <w:tcPr>
            <w:tcW w:w="1219" w:type="dxa"/>
            <w:vAlign w:val="center"/>
          </w:tcPr>
          <w:p w:rsidR="00D41800" w:rsidRPr="00787B88" w:rsidRDefault="00D41800" w:rsidP="00F52321">
            <w:pPr>
              <w:spacing w:line="240" w:lineRule="exact"/>
              <w:jc w:val="center"/>
              <w:rPr>
                <w:rFonts w:eastAsia="仿宋_GB2312"/>
                <w:kern w:val="0"/>
                <w:sz w:val="24"/>
              </w:rPr>
            </w:pPr>
          </w:p>
        </w:tc>
        <w:tc>
          <w:tcPr>
            <w:tcW w:w="1633" w:type="dxa"/>
            <w:vAlign w:val="center"/>
          </w:tcPr>
          <w:p w:rsidR="00D41800" w:rsidRPr="00787B88" w:rsidRDefault="00D41800" w:rsidP="00F52321">
            <w:pPr>
              <w:jc w:val="center"/>
              <w:rPr>
                <w:rFonts w:eastAsia="仿宋_GB2312"/>
                <w:kern w:val="0"/>
                <w:sz w:val="24"/>
              </w:rPr>
            </w:pPr>
          </w:p>
        </w:tc>
        <w:tc>
          <w:tcPr>
            <w:tcW w:w="1440" w:type="dxa"/>
            <w:vAlign w:val="center"/>
          </w:tcPr>
          <w:p w:rsidR="00D41800" w:rsidRPr="00787B88" w:rsidRDefault="00D41800" w:rsidP="00F52321">
            <w:pPr>
              <w:spacing w:line="240" w:lineRule="exact"/>
              <w:jc w:val="center"/>
              <w:rPr>
                <w:rFonts w:eastAsia="仿宋_GB2312"/>
                <w:kern w:val="0"/>
                <w:sz w:val="24"/>
              </w:rPr>
            </w:pPr>
          </w:p>
        </w:tc>
      </w:tr>
      <w:tr w:rsidR="00787B88" w:rsidRPr="00787B88" w:rsidTr="00F52321">
        <w:trPr>
          <w:trHeight w:val="1518"/>
          <w:jc w:val="center"/>
        </w:trPr>
        <w:tc>
          <w:tcPr>
            <w:tcW w:w="666" w:type="dxa"/>
            <w:vMerge w:val="restart"/>
            <w:vAlign w:val="center"/>
          </w:tcPr>
          <w:p w:rsidR="00D41800" w:rsidRPr="00787B88" w:rsidRDefault="00D41800" w:rsidP="00F52321">
            <w:pPr>
              <w:jc w:val="center"/>
              <w:rPr>
                <w:rFonts w:eastAsia="仿宋_GB2312"/>
                <w:kern w:val="0"/>
                <w:sz w:val="24"/>
              </w:rPr>
            </w:pPr>
            <w:r w:rsidRPr="00787B88">
              <w:rPr>
                <w:rFonts w:eastAsia="仿宋_GB2312"/>
                <w:kern w:val="0"/>
                <w:sz w:val="24"/>
              </w:rPr>
              <w:t>团队</w:t>
            </w:r>
          </w:p>
          <w:p w:rsidR="00D41800" w:rsidRPr="00787B88" w:rsidRDefault="00D41800" w:rsidP="00F52321">
            <w:pPr>
              <w:jc w:val="center"/>
              <w:rPr>
                <w:rFonts w:eastAsia="仿宋_GB2312"/>
                <w:kern w:val="0"/>
                <w:sz w:val="24"/>
              </w:rPr>
            </w:pPr>
            <w:r w:rsidRPr="00787B88">
              <w:rPr>
                <w:rFonts w:eastAsia="仿宋_GB2312"/>
                <w:kern w:val="0"/>
                <w:sz w:val="24"/>
              </w:rPr>
              <w:t>成员</w:t>
            </w:r>
          </w:p>
          <w:p w:rsidR="00D41800" w:rsidRPr="00787B88" w:rsidRDefault="00D41800" w:rsidP="00F52321">
            <w:pPr>
              <w:jc w:val="center"/>
              <w:rPr>
                <w:rFonts w:eastAsia="仿宋_GB2312"/>
                <w:kern w:val="0"/>
                <w:sz w:val="24"/>
              </w:rPr>
            </w:pPr>
            <w:r w:rsidRPr="00787B88">
              <w:rPr>
                <w:rFonts w:eastAsia="仿宋_GB2312"/>
                <w:kern w:val="0"/>
                <w:sz w:val="24"/>
              </w:rPr>
              <w:t>专业</w:t>
            </w:r>
          </w:p>
          <w:p w:rsidR="00D41800" w:rsidRPr="00787B88" w:rsidRDefault="00D41800" w:rsidP="00F52321">
            <w:pPr>
              <w:jc w:val="center"/>
              <w:rPr>
                <w:rFonts w:eastAsia="仿宋_GB2312"/>
                <w:kern w:val="0"/>
                <w:sz w:val="24"/>
              </w:rPr>
            </w:pPr>
            <w:r w:rsidRPr="00787B88">
              <w:rPr>
                <w:rFonts w:eastAsia="仿宋_GB2312"/>
                <w:kern w:val="0"/>
                <w:sz w:val="24"/>
              </w:rPr>
              <w:t>水平</w:t>
            </w:r>
          </w:p>
        </w:tc>
        <w:tc>
          <w:tcPr>
            <w:tcW w:w="4815" w:type="dxa"/>
            <w:vMerge w:val="restart"/>
            <w:vAlign w:val="center"/>
          </w:tcPr>
          <w:p w:rsidR="00D41800" w:rsidRPr="00787B88" w:rsidRDefault="00D41800" w:rsidP="00F52321">
            <w:pPr>
              <w:rPr>
                <w:rFonts w:eastAsia="仿宋_GB2312"/>
                <w:kern w:val="0"/>
                <w:sz w:val="24"/>
              </w:rPr>
            </w:pPr>
            <w:r w:rsidRPr="00787B88">
              <w:rPr>
                <w:rFonts w:eastAsia="仿宋_GB2312" w:hint="eastAsia"/>
                <w:kern w:val="0"/>
                <w:sz w:val="24"/>
              </w:rPr>
              <w:t>“国家高层次人才特殊支持计划”</w:t>
            </w:r>
            <w:r w:rsidRPr="00787B88">
              <w:rPr>
                <w:rFonts w:eastAsia="仿宋_GB2312" w:hint="eastAsia"/>
                <w:kern w:val="0"/>
                <w:sz w:val="24"/>
              </w:rPr>
              <w:t xml:space="preserve"> </w:t>
            </w:r>
            <w:r w:rsidRPr="00787B88">
              <w:rPr>
                <w:rFonts w:eastAsia="仿宋_GB2312" w:hint="eastAsia"/>
                <w:kern w:val="0"/>
                <w:sz w:val="24"/>
              </w:rPr>
              <w:t>和湖南省新世纪</w:t>
            </w:r>
            <w:r w:rsidRPr="00787B88">
              <w:rPr>
                <w:rFonts w:eastAsia="仿宋_GB2312" w:hint="eastAsia"/>
                <w:kern w:val="0"/>
                <w:sz w:val="24"/>
              </w:rPr>
              <w:t>121</w:t>
            </w:r>
            <w:r w:rsidRPr="00787B88">
              <w:rPr>
                <w:rFonts w:eastAsia="仿宋_GB2312" w:hint="eastAsia"/>
                <w:kern w:val="0"/>
                <w:sz w:val="24"/>
              </w:rPr>
              <w:t>人才工程入选对象、国务院和省政府特殊津贴专家、湖</w:t>
            </w:r>
            <w:proofErr w:type="gramStart"/>
            <w:r w:rsidRPr="00787B88">
              <w:rPr>
                <w:rFonts w:eastAsia="仿宋_GB2312" w:hint="eastAsia"/>
                <w:kern w:val="0"/>
                <w:sz w:val="24"/>
              </w:rPr>
              <w:t>湘智库</w:t>
            </w:r>
            <w:proofErr w:type="gramEnd"/>
            <w:r w:rsidRPr="00787B88">
              <w:rPr>
                <w:rFonts w:eastAsia="仿宋_GB2312" w:hint="eastAsia"/>
                <w:kern w:val="0"/>
                <w:sz w:val="24"/>
              </w:rPr>
              <w:t>专家、二级教授、芙蓉学者、芙蓉教学名师、省级教学名师、</w:t>
            </w:r>
            <w:proofErr w:type="gramStart"/>
            <w:r w:rsidRPr="00787B88">
              <w:rPr>
                <w:rFonts w:eastAsia="仿宋_GB2312" w:hint="eastAsia"/>
                <w:kern w:val="0"/>
                <w:sz w:val="24"/>
              </w:rPr>
              <w:t>中职正高级讲师</w:t>
            </w:r>
            <w:proofErr w:type="gramEnd"/>
            <w:r w:rsidRPr="00787B88">
              <w:rPr>
                <w:rFonts w:eastAsia="仿宋_GB2312" w:hint="eastAsia"/>
                <w:kern w:val="0"/>
                <w:sz w:val="24"/>
              </w:rPr>
              <w:t>、市级以上学科（专业）带头人、市级以上党委政府及行业认定的专家等</w:t>
            </w:r>
          </w:p>
        </w:tc>
        <w:tc>
          <w:tcPr>
            <w:tcW w:w="766" w:type="dxa"/>
            <w:vAlign w:val="center"/>
          </w:tcPr>
          <w:p w:rsidR="00D41800" w:rsidRPr="00787B88" w:rsidRDefault="00D41800" w:rsidP="00F52321">
            <w:pPr>
              <w:jc w:val="center"/>
              <w:rPr>
                <w:rFonts w:eastAsia="仿宋_GB2312"/>
                <w:b/>
                <w:sz w:val="24"/>
              </w:rPr>
            </w:pPr>
          </w:p>
        </w:tc>
        <w:tc>
          <w:tcPr>
            <w:tcW w:w="3452" w:type="dxa"/>
            <w:vAlign w:val="center"/>
          </w:tcPr>
          <w:p w:rsidR="00D41800" w:rsidRPr="00787B88" w:rsidRDefault="00D41800" w:rsidP="00F52321">
            <w:pPr>
              <w:jc w:val="center"/>
              <w:rPr>
                <w:rFonts w:eastAsia="仿宋_GB2312"/>
                <w:kern w:val="0"/>
                <w:sz w:val="24"/>
              </w:rPr>
            </w:pPr>
          </w:p>
        </w:tc>
        <w:tc>
          <w:tcPr>
            <w:tcW w:w="1219" w:type="dxa"/>
            <w:vAlign w:val="center"/>
          </w:tcPr>
          <w:p w:rsidR="00D41800" w:rsidRPr="00787B88" w:rsidRDefault="00D41800" w:rsidP="00F52321">
            <w:pPr>
              <w:spacing w:line="240" w:lineRule="exact"/>
              <w:jc w:val="center"/>
              <w:rPr>
                <w:rFonts w:eastAsia="仿宋_GB2312"/>
                <w:kern w:val="0"/>
                <w:sz w:val="24"/>
              </w:rPr>
            </w:pPr>
          </w:p>
        </w:tc>
        <w:tc>
          <w:tcPr>
            <w:tcW w:w="1633" w:type="dxa"/>
            <w:vAlign w:val="center"/>
          </w:tcPr>
          <w:p w:rsidR="00D41800" w:rsidRPr="00787B88" w:rsidRDefault="00D41800" w:rsidP="00F52321">
            <w:pPr>
              <w:jc w:val="center"/>
              <w:rPr>
                <w:rFonts w:eastAsia="仿宋_GB2312"/>
                <w:kern w:val="0"/>
                <w:sz w:val="24"/>
              </w:rPr>
            </w:pPr>
          </w:p>
        </w:tc>
        <w:tc>
          <w:tcPr>
            <w:tcW w:w="1440" w:type="dxa"/>
            <w:vAlign w:val="center"/>
          </w:tcPr>
          <w:p w:rsidR="00D41800" w:rsidRPr="00787B88" w:rsidRDefault="00D41800" w:rsidP="00F52321">
            <w:pPr>
              <w:spacing w:line="240" w:lineRule="exact"/>
              <w:jc w:val="center"/>
              <w:rPr>
                <w:rFonts w:eastAsia="仿宋_GB2312"/>
                <w:kern w:val="0"/>
                <w:sz w:val="24"/>
              </w:rPr>
            </w:pPr>
          </w:p>
        </w:tc>
      </w:tr>
      <w:tr w:rsidR="00787B88" w:rsidRPr="00787B88" w:rsidTr="00F52321">
        <w:trPr>
          <w:trHeight w:val="1703"/>
          <w:jc w:val="center"/>
        </w:trPr>
        <w:tc>
          <w:tcPr>
            <w:tcW w:w="666" w:type="dxa"/>
            <w:vMerge/>
            <w:vAlign w:val="center"/>
          </w:tcPr>
          <w:p w:rsidR="00D41800" w:rsidRPr="00787B88" w:rsidRDefault="00D41800" w:rsidP="00F52321">
            <w:pPr>
              <w:jc w:val="center"/>
              <w:rPr>
                <w:rFonts w:eastAsia="仿宋_GB2312"/>
                <w:kern w:val="0"/>
                <w:sz w:val="24"/>
              </w:rPr>
            </w:pPr>
          </w:p>
        </w:tc>
        <w:tc>
          <w:tcPr>
            <w:tcW w:w="4815" w:type="dxa"/>
            <w:vMerge/>
            <w:vAlign w:val="center"/>
          </w:tcPr>
          <w:p w:rsidR="00D41800" w:rsidRPr="00787B88" w:rsidRDefault="00D41800" w:rsidP="00F52321">
            <w:pPr>
              <w:rPr>
                <w:rFonts w:eastAsia="仿宋_GB2312"/>
                <w:kern w:val="0"/>
                <w:sz w:val="24"/>
              </w:rPr>
            </w:pPr>
          </w:p>
        </w:tc>
        <w:tc>
          <w:tcPr>
            <w:tcW w:w="766" w:type="dxa"/>
            <w:vAlign w:val="center"/>
          </w:tcPr>
          <w:p w:rsidR="00D41800" w:rsidRPr="00787B88" w:rsidRDefault="00D41800" w:rsidP="00F52321">
            <w:pPr>
              <w:jc w:val="center"/>
              <w:rPr>
                <w:rFonts w:eastAsia="仿宋_GB2312"/>
                <w:b/>
                <w:sz w:val="24"/>
              </w:rPr>
            </w:pPr>
            <w:r w:rsidRPr="00787B88">
              <w:rPr>
                <w:rFonts w:eastAsia="仿宋_GB2312"/>
                <w:b/>
                <w:sz w:val="24"/>
              </w:rPr>
              <w:t>……</w:t>
            </w:r>
          </w:p>
        </w:tc>
        <w:tc>
          <w:tcPr>
            <w:tcW w:w="3452" w:type="dxa"/>
            <w:vAlign w:val="center"/>
          </w:tcPr>
          <w:p w:rsidR="00D41800" w:rsidRPr="00787B88" w:rsidRDefault="00D41800" w:rsidP="00F52321">
            <w:pPr>
              <w:jc w:val="center"/>
              <w:rPr>
                <w:rFonts w:eastAsia="仿宋_GB2312"/>
                <w:kern w:val="0"/>
                <w:sz w:val="24"/>
              </w:rPr>
            </w:pPr>
          </w:p>
        </w:tc>
        <w:tc>
          <w:tcPr>
            <w:tcW w:w="1219" w:type="dxa"/>
            <w:vAlign w:val="center"/>
          </w:tcPr>
          <w:p w:rsidR="00D41800" w:rsidRPr="00787B88" w:rsidRDefault="00D41800" w:rsidP="00F52321">
            <w:pPr>
              <w:spacing w:line="240" w:lineRule="exact"/>
              <w:jc w:val="center"/>
              <w:rPr>
                <w:rFonts w:eastAsia="仿宋_GB2312"/>
                <w:kern w:val="0"/>
                <w:sz w:val="24"/>
              </w:rPr>
            </w:pPr>
          </w:p>
        </w:tc>
        <w:tc>
          <w:tcPr>
            <w:tcW w:w="1633" w:type="dxa"/>
            <w:vAlign w:val="center"/>
          </w:tcPr>
          <w:p w:rsidR="00D41800" w:rsidRPr="00787B88" w:rsidRDefault="00D41800" w:rsidP="00F52321">
            <w:pPr>
              <w:jc w:val="center"/>
              <w:rPr>
                <w:rFonts w:eastAsia="仿宋_GB2312"/>
                <w:kern w:val="0"/>
                <w:sz w:val="24"/>
              </w:rPr>
            </w:pPr>
          </w:p>
        </w:tc>
        <w:tc>
          <w:tcPr>
            <w:tcW w:w="1440" w:type="dxa"/>
            <w:vAlign w:val="center"/>
          </w:tcPr>
          <w:p w:rsidR="00D41800" w:rsidRPr="00787B88" w:rsidRDefault="00D41800" w:rsidP="00F52321">
            <w:pPr>
              <w:spacing w:line="240" w:lineRule="exact"/>
              <w:jc w:val="center"/>
              <w:rPr>
                <w:rFonts w:eastAsia="仿宋_GB2312"/>
                <w:kern w:val="0"/>
                <w:sz w:val="24"/>
              </w:rPr>
            </w:pPr>
          </w:p>
        </w:tc>
      </w:tr>
      <w:tr w:rsidR="00787B88" w:rsidRPr="00787B88" w:rsidTr="00F52321">
        <w:trPr>
          <w:trHeight w:val="680"/>
          <w:jc w:val="center"/>
        </w:trPr>
        <w:tc>
          <w:tcPr>
            <w:tcW w:w="666" w:type="dxa"/>
            <w:vMerge/>
            <w:vAlign w:val="center"/>
          </w:tcPr>
          <w:p w:rsidR="00D41800" w:rsidRPr="00787B88" w:rsidRDefault="00D41800" w:rsidP="00F52321">
            <w:pPr>
              <w:jc w:val="center"/>
              <w:rPr>
                <w:rFonts w:eastAsia="仿宋_GB2312"/>
                <w:kern w:val="0"/>
                <w:sz w:val="24"/>
              </w:rPr>
            </w:pPr>
          </w:p>
        </w:tc>
        <w:tc>
          <w:tcPr>
            <w:tcW w:w="4815" w:type="dxa"/>
            <w:vMerge w:val="restart"/>
            <w:vAlign w:val="center"/>
          </w:tcPr>
          <w:p w:rsidR="00D41800" w:rsidRPr="00787B88" w:rsidRDefault="00D41800" w:rsidP="00F52321">
            <w:pPr>
              <w:rPr>
                <w:rFonts w:eastAsia="仿宋_GB2312"/>
                <w:kern w:val="0"/>
                <w:sz w:val="24"/>
              </w:rPr>
            </w:pPr>
            <w:r w:rsidRPr="00787B88">
              <w:rPr>
                <w:rFonts w:eastAsia="仿宋_GB2312"/>
                <w:kern w:val="0"/>
                <w:sz w:val="24"/>
              </w:rPr>
              <w:t>牵头建有市级以上名师工作室、教师技艺技能传承创新平台、技能大师工作室等</w:t>
            </w:r>
          </w:p>
        </w:tc>
        <w:tc>
          <w:tcPr>
            <w:tcW w:w="766" w:type="dxa"/>
            <w:vAlign w:val="center"/>
          </w:tcPr>
          <w:p w:rsidR="00D41800" w:rsidRPr="00787B88" w:rsidRDefault="00D41800" w:rsidP="00F52321">
            <w:pPr>
              <w:jc w:val="center"/>
              <w:rPr>
                <w:rFonts w:eastAsia="仿宋_GB2312"/>
                <w:b/>
                <w:sz w:val="24"/>
              </w:rPr>
            </w:pPr>
          </w:p>
        </w:tc>
        <w:tc>
          <w:tcPr>
            <w:tcW w:w="3452" w:type="dxa"/>
            <w:vAlign w:val="center"/>
          </w:tcPr>
          <w:p w:rsidR="00D41800" w:rsidRPr="00787B88" w:rsidRDefault="00D41800" w:rsidP="00F52321">
            <w:pPr>
              <w:jc w:val="center"/>
              <w:rPr>
                <w:rFonts w:eastAsia="仿宋_GB2312"/>
                <w:kern w:val="0"/>
                <w:sz w:val="24"/>
              </w:rPr>
            </w:pPr>
          </w:p>
        </w:tc>
        <w:tc>
          <w:tcPr>
            <w:tcW w:w="1219" w:type="dxa"/>
            <w:vAlign w:val="center"/>
          </w:tcPr>
          <w:p w:rsidR="00D41800" w:rsidRPr="00787B88" w:rsidRDefault="00D41800" w:rsidP="00F52321">
            <w:pPr>
              <w:spacing w:line="240" w:lineRule="exact"/>
              <w:jc w:val="center"/>
              <w:rPr>
                <w:rFonts w:eastAsia="仿宋_GB2312"/>
                <w:kern w:val="0"/>
                <w:sz w:val="24"/>
              </w:rPr>
            </w:pPr>
          </w:p>
        </w:tc>
        <w:tc>
          <w:tcPr>
            <w:tcW w:w="1633" w:type="dxa"/>
            <w:vAlign w:val="center"/>
          </w:tcPr>
          <w:p w:rsidR="00D41800" w:rsidRPr="00787B88" w:rsidRDefault="00D41800" w:rsidP="00F52321">
            <w:pPr>
              <w:jc w:val="center"/>
              <w:rPr>
                <w:rFonts w:eastAsia="仿宋_GB2312"/>
                <w:kern w:val="0"/>
                <w:sz w:val="24"/>
              </w:rPr>
            </w:pPr>
          </w:p>
        </w:tc>
        <w:tc>
          <w:tcPr>
            <w:tcW w:w="1440" w:type="dxa"/>
            <w:vAlign w:val="center"/>
          </w:tcPr>
          <w:p w:rsidR="00D41800" w:rsidRPr="00787B88" w:rsidRDefault="00D41800" w:rsidP="00F52321">
            <w:pPr>
              <w:spacing w:line="240" w:lineRule="exact"/>
              <w:jc w:val="center"/>
              <w:rPr>
                <w:rFonts w:eastAsia="仿宋_GB2312"/>
                <w:kern w:val="0"/>
                <w:sz w:val="24"/>
              </w:rPr>
            </w:pPr>
          </w:p>
        </w:tc>
      </w:tr>
      <w:tr w:rsidR="00787B88" w:rsidRPr="00787B88" w:rsidTr="00F52321">
        <w:trPr>
          <w:trHeight w:val="680"/>
          <w:jc w:val="center"/>
        </w:trPr>
        <w:tc>
          <w:tcPr>
            <w:tcW w:w="666" w:type="dxa"/>
            <w:vMerge/>
            <w:vAlign w:val="center"/>
          </w:tcPr>
          <w:p w:rsidR="00D41800" w:rsidRPr="00787B88" w:rsidRDefault="00D41800" w:rsidP="00F52321">
            <w:pPr>
              <w:jc w:val="center"/>
              <w:rPr>
                <w:rFonts w:eastAsia="仿宋_GB2312"/>
                <w:kern w:val="0"/>
                <w:sz w:val="24"/>
              </w:rPr>
            </w:pPr>
          </w:p>
        </w:tc>
        <w:tc>
          <w:tcPr>
            <w:tcW w:w="4815" w:type="dxa"/>
            <w:vMerge/>
            <w:vAlign w:val="center"/>
          </w:tcPr>
          <w:p w:rsidR="00D41800" w:rsidRPr="00787B88" w:rsidRDefault="00D41800" w:rsidP="00F52321">
            <w:pPr>
              <w:rPr>
                <w:rFonts w:eastAsia="仿宋_GB2312"/>
                <w:kern w:val="0"/>
                <w:sz w:val="24"/>
              </w:rPr>
            </w:pPr>
          </w:p>
        </w:tc>
        <w:tc>
          <w:tcPr>
            <w:tcW w:w="766" w:type="dxa"/>
            <w:vAlign w:val="center"/>
          </w:tcPr>
          <w:p w:rsidR="00D41800" w:rsidRPr="00787B88" w:rsidRDefault="00D41800" w:rsidP="00F52321">
            <w:pPr>
              <w:jc w:val="center"/>
              <w:rPr>
                <w:rFonts w:eastAsia="仿宋_GB2312"/>
                <w:b/>
                <w:sz w:val="24"/>
              </w:rPr>
            </w:pPr>
            <w:r w:rsidRPr="00787B88">
              <w:rPr>
                <w:rFonts w:eastAsia="仿宋_GB2312"/>
                <w:b/>
                <w:sz w:val="24"/>
              </w:rPr>
              <w:t>……</w:t>
            </w:r>
          </w:p>
        </w:tc>
        <w:tc>
          <w:tcPr>
            <w:tcW w:w="3452" w:type="dxa"/>
            <w:vAlign w:val="center"/>
          </w:tcPr>
          <w:p w:rsidR="00D41800" w:rsidRPr="00787B88" w:rsidRDefault="00D41800" w:rsidP="00F52321">
            <w:pPr>
              <w:jc w:val="center"/>
              <w:rPr>
                <w:rFonts w:eastAsia="仿宋_GB2312"/>
                <w:kern w:val="0"/>
                <w:sz w:val="24"/>
              </w:rPr>
            </w:pPr>
          </w:p>
        </w:tc>
        <w:tc>
          <w:tcPr>
            <w:tcW w:w="1219" w:type="dxa"/>
            <w:vAlign w:val="center"/>
          </w:tcPr>
          <w:p w:rsidR="00D41800" w:rsidRPr="00787B88" w:rsidRDefault="00D41800" w:rsidP="00F52321">
            <w:pPr>
              <w:spacing w:line="240" w:lineRule="exact"/>
              <w:jc w:val="center"/>
              <w:rPr>
                <w:rFonts w:eastAsia="仿宋_GB2312"/>
                <w:kern w:val="0"/>
                <w:sz w:val="24"/>
              </w:rPr>
            </w:pPr>
          </w:p>
        </w:tc>
        <w:tc>
          <w:tcPr>
            <w:tcW w:w="1633" w:type="dxa"/>
            <w:vAlign w:val="center"/>
          </w:tcPr>
          <w:p w:rsidR="00D41800" w:rsidRPr="00787B88" w:rsidRDefault="00D41800" w:rsidP="00F52321">
            <w:pPr>
              <w:jc w:val="center"/>
              <w:rPr>
                <w:rFonts w:eastAsia="仿宋_GB2312"/>
                <w:kern w:val="0"/>
                <w:sz w:val="24"/>
              </w:rPr>
            </w:pPr>
          </w:p>
        </w:tc>
        <w:tc>
          <w:tcPr>
            <w:tcW w:w="1440" w:type="dxa"/>
            <w:vAlign w:val="center"/>
          </w:tcPr>
          <w:p w:rsidR="00D41800" w:rsidRPr="00787B88" w:rsidRDefault="00D41800" w:rsidP="00F52321">
            <w:pPr>
              <w:spacing w:line="240" w:lineRule="exact"/>
              <w:jc w:val="center"/>
              <w:rPr>
                <w:rFonts w:eastAsia="仿宋_GB2312"/>
                <w:kern w:val="0"/>
                <w:sz w:val="24"/>
              </w:rPr>
            </w:pPr>
          </w:p>
        </w:tc>
      </w:tr>
      <w:tr w:rsidR="00787B88" w:rsidRPr="00787B88" w:rsidTr="00F52321">
        <w:trPr>
          <w:trHeight w:val="907"/>
          <w:jc w:val="center"/>
        </w:trPr>
        <w:tc>
          <w:tcPr>
            <w:tcW w:w="666" w:type="dxa"/>
            <w:vMerge w:val="restart"/>
            <w:vAlign w:val="center"/>
          </w:tcPr>
          <w:p w:rsidR="00D41800" w:rsidRPr="00787B88" w:rsidRDefault="00D41800" w:rsidP="00F52321">
            <w:pPr>
              <w:jc w:val="center"/>
              <w:rPr>
                <w:rFonts w:eastAsia="仿宋_GB2312"/>
                <w:kern w:val="0"/>
                <w:sz w:val="24"/>
              </w:rPr>
            </w:pPr>
            <w:r w:rsidRPr="00787B88">
              <w:rPr>
                <w:rFonts w:eastAsia="仿宋_GB2312"/>
                <w:kern w:val="0"/>
                <w:sz w:val="24"/>
              </w:rPr>
              <w:lastRenderedPageBreak/>
              <w:t>教学</w:t>
            </w:r>
          </w:p>
          <w:p w:rsidR="00D41800" w:rsidRPr="00787B88" w:rsidRDefault="00D41800" w:rsidP="00F52321">
            <w:pPr>
              <w:jc w:val="center"/>
              <w:rPr>
                <w:rFonts w:eastAsia="仿宋_GB2312"/>
                <w:kern w:val="0"/>
                <w:sz w:val="24"/>
              </w:rPr>
            </w:pPr>
            <w:r w:rsidRPr="00787B88">
              <w:rPr>
                <w:rFonts w:eastAsia="仿宋_GB2312"/>
                <w:kern w:val="0"/>
                <w:sz w:val="24"/>
              </w:rPr>
              <w:t>改革</w:t>
            </w:r>
          </w:p>
        </w:tc>
        <w:tc>
          <w:tcPr>
            <w:tcW w:w="4815" w:type="dxa"/>
            <w:vMerge w:val="restart"/>
            <w:vAlign w:val="center"/>
          </w:tcPr>
          <w:p w:rsidR="00D41800" w:rsidRPr="00787B88" w:rsidRDefault="00D41800" w:rsidP="00F52321">
            <w:pPr>
              <w:snapToGrid w:val="0"/>
              <w:rPr>
                <w:rFonts w:eastAsia="仿宋_GB2312"/>
                <w:sz w:val="24"/>
              </w:rPr>
            </w:pPr>
            <w:r w:rsidRPr="00787B88">
              <w:rPr>
                <w:rFonts w:eastAsia="仿宋_GB2312" w:hint="eastAsia"/>
                <w:sz w:val="24"/>
              </w:rPr>
              <w:t>主持</w:t>
            </w:r>
            <w:r w:rsidRPr="00787B88">
              <w:rPr>
                <w:rFonts w:eastAsia="仿宋_GB2312"/>
                <w:sz w:val="24"/>
              </w:rPr>
              <w:t>国家和省级</w:t>
            </w:r>
            <w:r w:rsidRPr="00787B88">
              <w:rPr>
                <w:rFonts w:eastAsia="仿宋_GB2312"/>
                <w:sz w:val="24"/>
              </w:rPr>
              <w:t>“</w:t>
            </w:r>
            <w:r w:rsidRPr="00787B88">
              <w:rPr>
                <w:rFonts w:eastAsia="仿宋_GB2312"/>
                <w:sz w:val="24"/>
              </w:rPr>
              <w:t>三全育人</w:t>
            </w:r>
            <w:r w:rsidRPr="00787B88">
              <w:rPr>
                <w:rFonts w:eastAsia="仿宋_GB2312"/>
                <w:sz w:val="24"/>
              </w:rPr>
              <w:t>”</w:t>
            </w:r>
            <w:r w:rsidRPr="00787B88">
              <w:rPr>
                <w:rFonts w:eastAsia="仿宋_GB2312"/>
                <w:sz w:val="24"/>
              </w:rPr>
              <w:t>综合改革试点</w:t>
            </w:r>
            <w:r w:rsidRPr="00787B88">
              <w:rPr>
                <w:rFonts w:eastAsia="仿宋_GB2312" w:hint="eastAsia"/>
                <w:sz w:val="24"/>
              </w:rPr>
              <w:t>、职业教育专业</w:t>
            </w:r>
            <w:r w:rsidRPr="00787B88">
              <w:rPr>
                <w:rFonts w:eastAsia="仿宋_GB2312"/>
                <w:sz w:val="24"/>
              </w:rPr>
              <w:t>教学资源库</w:t>
            </w:r>
            <w:r w:rsidRPr="00787B88">
              <w:rPr>
                <w:rFonts w:eastAsia="仿宋_GB2312" w:hint="eastAsia"/>
                <w:sz w:val="24"/>
              </w:rPr>
              <w:t>、精品</w:t>
            </w:r>
            <w:r w:rsidRPr="00787B88">
              <w:rPr>
                <w:rFonts w:eastAsia="仿宋_GB2312"/>
                <w:sz w:val="24"/>
              </w:rPr>
              <w:t>在线开放课程（含资源共享课程、精品视频公开课程、名师空间课堂等）建设项目</w:t>
            </w:r>
          </w:p>
        </w:tc>
        <w:tc>
          <w:tcPr>
            <w:tcW w:w="766" w:type="dxa"/>
            <w:vAlign w:val="center"/>
          </w:tcPr>
          <w:p w:rsidR="00D41800" w:rsidRPr="00787B88" w:rsidRDefault="00D41800" w:rsidP="00F52321">
            <w:pPr>
              <w:jc w:val="center"/>
              <w:rPr>
                <w:rFonts w:eastAsia="仿宋_GB2312"/>
                <w:b/>
                <w:sz w:val="24"/>
              </w:rPr>
            </w:pPr>
          </w:p>
        </w:tc>
        <w:tc>
          <w:tcPr>
            <w:tcW w:w="3452" w:type="dxa"/>
            <w:vAlign w:val="center"/>
          </w:tcPr>
          <w:p w:rsidR="00D41800" w:rsidRPr="00787B88" w:rsidRDefault="00D41800" w:rsidP="00F52321">
            <w:pPr>
              <w:jc w:val="center"/>
              <w:rPr>
                <w:rFonts w:eastAsia="仿宋_GB2312"/>
                <w:kern w:val="0"/>
                <w:sz w:val="24"/>
              </w:rPr>
            </w:pPr>
          </w:p>
        </w:tc>
        <w:tc>
          <w:tcPr>
            <w:tcW w:w="1219" w:type="dxa"/>
            <w:vAlign w:val="center"/>
          </w:tcPr>
          <w:p w:rsidR="00D41800" w:rsidRPr="00787B88" w:rsidRDefault="00D41800" w:rsidP="00F52321">
            <w:pPr>
              <w:spacing w:line="240" w:lineRule="exact"/>
              <w:jc w:val="center"/>
              <w:rPr>
                <w:rFonts w:eastAsia="仿宋_GB2312"/>
                <w:kern w:val="0"/>
                <w:sz w:val="24"/>
              </w:rPr>
            </w:pPr>
          </w:p>
        </w:tc>
        <w:tc>
          <w:tcPr>
            <w:tcW w:w="1633" w:type="dxa"/>
            <w:vAlign w:val="center"/>
          </w:tcPr>
          <w:p w:rsidR="00D41800" w:rsidRPr="00787B88" w:rsidRDefault="00D41800" w:rsidP="00F52321">
            <w:pPr>
              <w:jc w:val="center"/>
              <w:rPr>
                <w:rFonts w:eastAsia="仿宋_GB2312"/>
                <w:kern w:val="0"/>
                <w:sz w:val="24"/>
              </w:rPr>
            </w:pPr>
          </w:p>
        </w:tc>
        <w:tc>
          <w:tcPr>
            <w:tcW w:w="1440" w:type="dxa"/>
            <w:vAlign w:val="center"/>
          </w:tcPr>
          <w:p w:rsidR="00D41800" w:rsidRPr="00787B88" w:rsidRDefault="00D41800" w:rsidP="00F52321">
            <w:pPr>
              <w:spacing w:line="240" w:lineRule="exact"/>
              <w:jc w:val="center"/>
              <w:rPr>
                <w:rFonts w:eastAsia="仿宋_GB2312"/>
                <w:kern w:val="0"/>
                <w:sz w:val="24"/>
              </w:rPr>
            </w:pPr>
          </w:p>
        </w:tc>
      </w:tr>
      <w:tr w:rsidR="00787B88" w:rsidRPr="00787B88" w:rsidTr="00F52321">
        <w:trPr>
          <w:trHeight w:val="907"/>
          <w:jc w:val="center"/>
        </w:trPr>
        <w:tc>
          <w:tcPr>
            <w:tcW w:w="666" w:type="dxa"/>
            <w:vMerge/>
            <w:vAlign w:val="center"/>
          </w:tcPr>
          <w:p w:rsidR="00D41800" w:rsidRPr="00787B88" w:rsidRDefault="00D41800" w:rsidP="00F52321">
            <w:pPr>
              <w:jc w:val="center"/>
              <w:rPr>
                <w:rFonts w:eastAsia="仿宋_GB2312"/>
                <w:kern w:val="0"/>
                <w:sz w:val="24"/>
              </w:rPr>
            </w:pPr>
          </w:p>
        </w:tc>
        <w:tc>
          <w:tcPr>
            <w:tcW w:w="4815" w:type="dxa"/>
            <w:vMerge/>
            <w:vAlign w:val="center"/>
          </w:tcPr>
          <w:p w:rsidR="00D41800" w:rsidRPr="00787B88" w:rsidRDefault="00D41800" w:rsidP="00F52321">
            <w:pPr>
              <w:rPr>
                <w:rFonts w:eastAsia="仿宋_GB2312"/>
                <w:kern w:val="0"/>
                <w:sz w:val="24"/>
              </w:rPr>
            </w:pPr>
          </w:p>
        </w:tc>
        <w:tc>
          <w:tcPr>
            <w:tcW w:w="766" w:type="dxa"/>
            <w:vAlign w:val="center"/>
          </w:tcPr>
          <w:p w:rsidR="00D41800" w:rsidRPr="00787B88" w:rsidRDefault="00D41800" w:rsidP="00F52321">
            <w:pPr>
              <w:jc w:val="center"/>
              <w:rPr>
                <w:rFonts w:eastAsia="仿宋_GB2312"/>
                <w:b/>
                <w:sz w:val="24"/>
              </w:rPr>
            </w:pPr>
            <w:r w:rsidRPr="00787B88">
              <w:rPr>
                <w:rFonts w:eastAsia="仿宋_GB2312"/>
                <w:b/>
                <w:sz w:val="24"/>
              </w:rPr>
              <w:t>……</w:t>
            </w:r>
          </w:p>
        </w:tc>
        <w:tc>
          <w:tcPr>
            <w:tcW w:w="3452" w:type="dxa"/>
            <w:vAlign w:val="center"/>
          </w:tcPr>
          <w:p w:rsidR="00D41800" w:rsidRPr="00787B88" w:rsidRDefault="00D41800" w:rsidP="00F52321">
            <w:pPr>
              <w:jc w:val="center"/>
              <w:rPr>
                <w:rFonts w:eastAsia="仿宋_GB2312"/>
                <w:kern w:val="0"/>
                <w:sz w:val="24"/>
              </w:rPr>
            </w:pPr>
          </w:p>
        </w:tc>
        <w:tc>
          <w:tcPr>
            <w:tcW w:w="1219" w:type="dxa"/>
            <w:vAlign w:val="center"/>
          </w:tcPr>
          <w:p w:rsidR="00D41800" w:rsidRPr="00787B88" w:rsidRDefault="00D41800" w:rsidP="00F52321">
            <w:pPr>
              <w:spacing w:line="240" w:lineRule="exact"/>
              <w:jc w:val="center"/>
              <w:rPr>
                <w:rFonts w:eastAsia="仿宋_GB2312"/>
                <w:kern w:val="0"/>
                <w:sz w:val="24"/>
              </w:rPr>
            </w:pPr>
          </w:p>
        </w:tc>
        <w:tc>
          <w:tcPr>
            <w:tcW w:w="1633" w:type="dxa"/>
            <w:vAlign w:val="center"/>
          </w:tcPr>
          <w:p w:rsidR="00D41800" w:rsidRPr="00787B88" w:rsidRDefault="00D41800" w:rsidP="00F52321">
            <w:pPr>
              <w:jc w:val="center"/>
              <w:rPr>
                <w:rFonts w:eastAsia="仿宋_GB2312"/>
                <w:kern w:val="0"/>
                <w:sz w:val="24"/>
              </w:rPr>
            </w:pPr>
          </w:p>
        </w:tc>
        <w:tc>
          <w:tcPr>
            <w:tcW w:w="1440" w:type="dxa"/>
            <w:vAlign w:val="center"/>
          </w:tcPr>
          <w:p w:rsidR="00D41800" w:rsidRPr="00787B88" w:rsidRDefault="00D41800" w:rsidP="00F52321">
            <w:pPr>
              <w:spacing w:line="240" w:lineRule="exact"/>
              <w:jc w:val="center"/>
              <w:rPr>
                <w:rFonts w:eastAsia="仿宋_GB2312"/>
                <w:kern w:val="0"/>
                <w:sz w:val="24"/>
              </w:rPr>
            </w:pPr>
          </w:p>
        </w:tc>
      </w:tr>
      <w:tr w:rsidR="00787B88" w:rsidRPr="00787B88" w:rsidTr="00F52321">
        <w:trPr>
          <w:trHeight w:val="907"/>
          <w:jc w:val="center"/>
        </w:trPr>
        <w:tc>
          <w:tcPr>
            <w:tcW w:w="666" w:type="dxa"/>
            <w:vMerge/>
            <w:vAlign w:val="center"/>
          </w:tcPr>
          <w:p w:rsidR="00D41800" w:rsidRPr="00787B88" w:rsidRDefault="00D41800" w:rsidP="00F52321">
            <w:pPr>
              <w:jc w:val="center"/>
              <w:rPr>
                <w:rFonts w:eastAsia="仿宋_GB2312"/>
                <w:kern w:val="0"/>
                <w:sz w:val="24"/>
              </w:rPr>
            </w:pPr>
          </w:p>
        </w:tc>
        <w:tc>
          <w:tcPr>
            <w:tcW w:w="4815" w:type="dxa"/>
            <w:vMerge w:val="restart"/>
            <w:vAlign w:val="center"/>
          </w:tcPr>
          <w:p w:rsidR="00D41800" w:rsidRPr="00787B88" w:rsidRDefault="00D41800" w:rsidP="00F52321">
            <w:pPr>
              <w:rPr>
                <w:rFonts w:eastAsia="仿宋_GB2312"/>
                <w:kern w:val="0"/>
                <w:sz w:val="24"/>
              </w:rPr>
            </w:pPr>
            <w:r w:rsidRPr="00787B88">
              <w:rPr>
                <w:rFonts w:eastAsia="仿宋_GB2312"/>
                <w:sz w:val="24"/>
              </w:rPr>
              <w:t>团队成员获国家</w:t>
            </w:r>
            <w:r w:rsidRPr="00787B88">
              <w:rPr>
                <w:rFonts w:eastAsia="仿宋_GB2312" w:hint="eastAsia"/>
                <w:sz w:val="24"/>
              </w:rPr>
              <w:t>和</w:t>
            </w:r>
            <w:r w:rsidRPr="00787B88">
              <w:rPr>
                <w:rFonts w:eastAsia="仿宋_GB2312"/>
                <w:sz w:val="24"/>
              </w:rPr>
              <w:t>省级教学成果奖、参加省级以上</w:t>
            </w:r>
            <w:r w:rsidRPr="00787B88">
              <w:rPr>
                <w:rFonts w:eastAsia="仿宋_GB2312" w:hint="eastAsia"/>
                <w:sz w:val="24"/>
              </w:rPr>
              <w:t>教学竞赛活动</w:t>
            </w:r>
            <w:r w:rsidRPr="00787B88">
              <w:rPr>
                <w:rFonts w:eastAsia="仿宋_GB2312"/>
                <w:sz w:val="24"/>
              </w:rPr>
              <w:t>（教学能力比赛、说专业竞赛等）获奖</w:t>
            </w:r>
          </w:p>
        </w:tc>
        <w:tc>
          <w:tcPr>
            <w:tcW w:w="766" w:type="dxa"/>
            <w:vAlign w:val="center"/>
          </w:tcPr>
          <w:p w:rsidR="00D41800" w:rsidRPr="00787B88" w:rsidRDefault="00D41800" w:rsidP="00F52321">
            <w:pPr>
              <w:jc w:val="center"/>
              <w:rPr>
                <w:rFonts w:eastAsia="仿宋_GB2312"/>
                <w:b/>
                <w:sz w:val="24"/>
              </w:rPr>
            </w:pPr>
          </w:p>
        </w:tc>
        <w:tc>
          <w:tcPr>
            <w:tcW w:w="3452" w:type="dxa"/>
            <w:vAlign w:val="center"/>
          </w:tcPr>
          <w:p w:rsidR="00D41800" w:rsidRPr="00787B88" w:rsidRDefault="00D41800" w:rsidP="00F52321">
            <w:pPr>
              <w:jc w:val="center"/>
              <w:rPr>
                <w:rFonts w:eastAsia="仿宋_GB2312"/>
                <w:kern w:val="0"/>
                <w:sz w:val="24"/>
              </w:rPr>
            </w:pPr>
          </w:p>
        </w:tc>
        <w:tc>
          <w:tcPr>
            <w:tcW w:w="1219" w:type="dxa"/>
            <w:vAlign w:val="center"/>
          </w:tcPr>
          <w:p w:rsidR="00D41800" w:rsidRPr="00787B88" w:rsidRDefault="00D41800" w:rsidP="00F52321">
            <w:pPr>
              <w:spacing w:line="240" w:lineRule="exact"/>
              <w:jc w:val="center"/>
              <w:rPr>
                <w:rFonts w:eastAsia="仿宋_GB2312"/>
                <w:kern w:val="0"/>
                <w:sz w:val="24"/>
              </w:rPr>
            </w:pPr>
          </w:p>
        </w:tc>
        <w:tc>
          <w:tcPr>
            <w:tcW w:w="1633" w:type="dxa"/>
            <w:vAlign w:val="center"/>
          </w:tcPr>
          <w:p w:rsidR="00D41800" w:rsidRPr="00787B88" w:rsidRDefault="00D41800" w:rsidP="00F52321">
            <w:pPr>
              <w:jc w:val="center"/>
              <w:rPr>
                <w:rFonts w:eastAsia="仿宋_GB2312"/>
                <w:kern w:val="0"/>
                <w:sz w:val="24"/>
              </w:rPr>
            </w:pPr>
          </w:p>
        </w:tc>
        <w:tc>
          <w:tcPr>
            <w:tcW w:w="1440" w:type="dxa"/>
            <w:vAlign w:val="center"/>
          </w:tcPr>
          <w:p w:rsidR="00D41800" w:rsidRPr="00787B88" w:rsidRDefault="00D41800" w:rsidP="00F52321">
            <w:pPr>
              <w:spacing w:line="240" w:lineRule="exact"/>
              <w:jc w:val="center"/>
              <w:rPr>
                <w:rFonts w:eastAsia="仿宋_GB2312"/>
                <w:kern w:val="0"/>
                <w:sz w:val="24"/>
              </w:rPr>
            </w:pPr>
          </w:p>
        </w:tc>
      </w:tr>
      <w:tr w:rsidR="00787B88" w:rsidRPr="00787B88" w:rsidTr="00F52321">
        <w:trPr>
          <w:trHeight w:val="907"/>
          <w:jc w:val="center"/>
        </w:trPr>
        <w:tc>
          <w:tcPr>
            <w:tcW w:w="666" w:type="dxa"/>
            <w:vMerge/>
            <w:vAlign w:val="center"/>
          </w:tcPr>
          <w:p w:rsidR="00D41800" w:rsidRPr="00787B88" w:rsidRDefault="00D41800" w:rsidP="00F52321">
            <w:pPr>
              <w:jc w:val="center"/>
              <w:rPr>
                <w:rFonts w:eastAsia="仿宋_GB2312"/>
                <w:kern w:val="0"/>
                <w:sz w:val="24"/>
              </w:rPr>
            </w:pPr>
          </w:p>
        </w:tc>
        <w:tc>
          <w:tcPr>
            <w:tcW w:w="4815" w:type="dxa"/>
            <w:vMerge/>
            <w:vAlign w:val="center"/>
          </w:tcPr>
          <w:p w:rsidR="00D41800" w:rsidRPr="00787B88" w:rsidRDefault="00D41800" w:rsidP="00F52321">
            <w:pPr>
              <w:rPr>
                <w:rFonts w:eastAsia="仿宋_GB2312"/>
                <w:kern w:val="0"/>
                <w:sz w:val="24"/>
              </w:rPr>
            </w:pPr>
          </w:p>
        </w:tc>
        <w:tc>
          <w:tcPr>
            <w:tcW w:w="766" w:type="dxa"/>
            <w:vAlign w:val="center"/>
          </w:tcPr>
          <w:p w:rsidR="00D41800" w:rsidRPr="00787B88" w:rsidRDefault="00D41800" w:rsidP="00F52321">
            <w:pPr>
              <w:jc w:val="center"/>
              <w:rPr>
                <w:rFonts w:eastAsia="仿宋_GB2312"/>
                <w:b/>
                <w:sz w:val="24"/>
              </w:rPr>
            </w:pPr>
            <w:r w:rsidRPr="00787B88">
              <w:rPr>
                <w:rFonts w:eastAsia="仿宋_GB2312"/>
                <w:b/>
                <w:sz w:val="24"/>
              </w:rPr>
              <w:t>……</w:t>
            </w:r>
          </w:p>
        </w:tc>
        <w:tc>
          <w:tcPr>
            <w:tcW w:w="3452" w:type="dxa"/>
            <w:vAlign w:val="center"/>
          </w:tcPr>
          <w:p w:rsidR="00D41800" w:rsidRPr="00787B88" w:rsidRDefault="00D41800" w:rsidP="00F52321">
            <w:pPr>
              <w:jc w:val="center"/>
              <w:rPr>
                <w:rFonts w:eastAsia="仿宋_GB2312"/>
                <w:kern w:val="0"/>
                <w:sz w:val="24"/>
              </w:rPr>
            </w:pPr>
          </w:p>
        </w:tc>
        <w:tc>
          <w:tcPr>
            <w:tcW w:w="1219" w:type="dxa"/>
            <w:vAlign w:val="center"/>
          </w:tcPr>
          <w:p w:rsidR="00D41800" w:rsidRPr="00787B88" w:rsidRDefault="00D41800" w:rsidP="00F52321">
            <w:pPr>
              <w:spacing w:line="240" w:lineRule="exact"/>
              <w:jc w:val="center"/>
              <w:rPr>
                <w:rFonts w:eastAsia="仿宋_GB2312"/>
                <w:kern w:val="0"/>
                <w:sz w:val="24"/>
              </w:rPr>
            </w:pPr>
          </w:p>
        </w:tc>
        <w:tc>
          <w:tcPr>
            <w:tcW w:w="1633" w:type="dxa"/>
            <w:vAlign w:val="center"/>
          </w:tcPr>
          <w:p w:rsidR="00D41800" w:rsidRPr="00787B88" w:rsidRDefault="00D41800" w:rsidP="00F52321">
            <w:pPr>
              <w:jc w:val="center"/>
              <w:rPr>
                <w:rFonts w:eastAsia="仿宋_GB2312"/>
                <w:kern w:val="0"/>
                <w:sz w:val="24"/>
              </w:rPr>
            </w:pPr>
          </w:p>
        </w:tc>
        <w:tc>
          <w:tcPr>
            <w:tcW w:w="1440" w:type="dxa"/>
            <w:vAlign w:val="center"/>
          </w:tcPr>
          <w:p w:rsidR="00D41800" w:rsidRPr="00787B88" w:rsidRDefault="00D41800" w:rsidP="00F52321">
            <w:pPr>
              <w:spacing w:line="240" w:lineRule="exact"/>
              <w:jc w:val="center"/>
              <w:rPr>
                <w:rFonts w:eastAsia="仿宋_GB2312"/>
                <w:kern w:val="0"/>
                <w:sz w:val="24"/>
              </w:rPr>
            </w:pPr>
          </w:p>
        </w:tc>
      </w:tr>
      <w:tr w:rsidR="00787B88" w:rsidRPr="00787B88" w:rsidTr="00F52321">
        <w:trPr>
          <w:trHeight w:val="907"/>
          <w:jc w:val="center"/>
        </w:trPr>
        <w:tc>
          <w:tcPr>
            <w:tcW w:w="666" w:type="dxa"/>
            <w:vMerge/>
            <w:vAlign w:val="center"/>
          </w:tcPr>
          <w:p w:rsidR="00D41800" w:rsidRPr="00787B88" w:rsidRDefault="00D41800" w:rsidP="00F52321">
            <w:pPr>
              <w:jc w:val="center"/>
              <w:rPr>
                <w:rFonts w:eastAsia="仿宋_GB2312"/>
                <w:kern w:val="0"/>
                <w:sz w:val="24"/>
              </w:rPr>
            </w:pPr>
          </w:p>
        </w:tc>
        <w:tc>
          <w:tcPr>
            <w:tcW w:w="4815" w:type="dxa"/>
            <w:vMerge w:val="restart"/>
            <w:vAlign w:val="center"/>
          </w:tcPr>
          <w:p w:rsidR="00D41800" w:rsidRPr="00787B88" w:rsidRDefault="00D41800" w:rsidP="00F52321">
            <w:pPr>
              <w:rPr>
                <w:rFonts w:eastAsia="仿宋_GB2312"/>
                <w:sz w:val="24"/>
              </w:rPr>
            </w:pPr>
            <w:r w:rsidRPr="00787B88">
              <w:rPr>
                <w:rFonts w:eastAsia="仿宋_GB2312"/>
                <w:sz w:val="24"/>
              </w:rPr>
              <w:t>建有全国黄大年式教师团队</w:t>
            </w:r>
          </w:p>
        </w:tc>
        <w:tc>
          <w:tcPr>
            <w:tcW w:w="766" w:type="dxa"/>
            <w:vAlign w:val="center"/>
          </w:tcPr>
          <w:p w:rsidR="00D41800" w:rsidRPr="00787B88" w:rsidRDefault="00D41800" w:rsidP="00F52321">
            <w:pPr>
              <w:jc w:val="center"/>
              <w:rPr>
                <w:rFonts w:eastAsia="仿宋_GB2312"/>
                <w:b/>
                <w:sz w:val="24"/>
              </w:rPr>
            </w:pPr>
          </w:p>
        </w:tc>
        <w:tc>
          <w:tcPr>
            <w:tcW w:w="3452" w:type="dxa"/>
            <w:vAlign w:val="center"/>
          </w:tcPr>
          <w:p w:rsidR="00D41800" w:rsidRPr="00787B88" w:rsidRDefault="00D41800" w:rsidP="00F52321">
            <w:pPr>
              <w:jc w:val="center"/>
              <w:rPr>
                <w:rFonts w:eastAsia="仿宋_GB2312"/>
                <w:kern w:val="0"/>
                <w:sz w:val="24"/>
              </w:rPr>
            </w:pPr>
          </w:p>
        </w:tc>
        <w:tc>
          <w:tcPr>
            <w:tcW w:w="1219" w:type="dxa"/>
            <w:vAlign w:val="center"/>
          </w:tcPr>
          <w:p w:rsidR="00D41800" w:rsidRPr="00787B88" w:rsidRDefault="00D41800" w:rsidP="00F52321">
            <w:pPr>
              <w:spacing w:line="240" w:lineRule="exact"/>
              <w:jc w:val="center"/>
              <w:rPr>
                <w:rFonts w:eastAsia="仿宋_GB2312"/>
                <w:kern w:val="0"/>
                <w:sz w:val="24"/>
              </w:rPr>
            </w:pPr>
          </w:p>
        </w:tc>
        <w:tc>
          <w:tcPr>
            <w:tcW w:w="1633" w:type="dxa"/>
            <w:vAlign w:val="center"/>
          </w:tcPr>
          <w:p w:rsidR="00D41800" w:rsidRPr="00787B88" w:rsidRDefault="00D41800" w:rsidP="00F52321">
            <w:pPr>
              <w:jc w:val="center"/>
              <w:rPr>
                <w:rFonts w:eastAsia="仿宋_GB2312"/>
                <w:kern w:val="0"/>
                <w:sz w:val="24"/>
              </w:rPr>
            </w:pPr>
          </w:p>
        </w:tc>
        <w:tc>
          <w:tcPr>
            <w:tcW w:w="1440" w:type="dxa"/>
            <w:vAlign w:val="center"/>
          </w:tcPr>
          <w:p w:rsidR="00D41800" w:rsidRPr="00787B88" w:rsidRDefault="00D41800" w:rsidP="00F52321">
            <w:pPr>
              <w:spacing w:line="240" w:lineRule="exact"/>
              <w:jc w:val="center"/>
              <w:rPr>
                <w:rFonts w:eastAsia="仿宋_GB2312"/>
                <w:kern w:val="0"/>
                <w:sz w:val="24"/>
              </w:rPr>
            </w:pPr>
          </w:p>
        </w:tc>
      </w:tr>
      <w:tr w:rsidR="00787B88" w:rsidRPr="00787B88" w:rsidTr="00F52321">
        <w:trPr>
          <w:trHeight w:val="907"/>
          <w:jc w:val="center"/>
        </w:trPr>
        <w:tc>
          <w:tcPr>
            <w:tcW w:w="666" w:type="dxa"/>
            <w:vMerge/>
            <w:vAlign w:val="center"/>
          </w:tcPr>
          <w:p w:rsidR="00D41800" w:rsidRPr="00787B88" w:rsidRDefault="00D41800" w:rsidP="00F52321">
            <w:pPr>
              <w:jc w:val="center"/>
              <w:rPr>
                <w:rFonts w:eastAsia="仿宋_GB2312"/>
                <w:kern w:val="0"/>
                <w:sz w:val="24"/>
              </w:rPr>
            </w:pPr>
          </w:p>
        </w:tc>
        <w:tc>
          <w:tcPr>
            <w:tcW w:w="4815" w:type="dxa"/>
            <w:vMerge/>
            <w:vAlign w:val="center"/>
          </w:tcPr>
          <w:p w:rsidR="00D41800" w:rsidRPr="00787B88" w:rsidRDefault="00D41800" w:rsidP="00F52321">
            <w:pPr>
              <w:rPr>
                <w:rFonts w:eastAsia="仿宋_GB2312"/>
                <w:sz w:val="24"/>
              </w:rPr>
            </w:pPr>
          </w:p>
        </w:tc>
        <w:tc>
          <w:tcPr>
            <w:tcW w:w="766" w:type="dxa"/>
            <w:vAlign w:val="center"/>
          </w:tcPr>
          <w:p w:rsidR="00D41800" w:rsidRPr="00787B88" w:rsidRDefault="00D41800" w:rsidP="00F52321">
            <w:pPr>
              <w:jc w:val="center"/>
              <w:rPr>
                <w:rFonts w:eastAsia="仿宋_GB2312"/>
                <w:b/>
                <w:sz w:val="24"/>
              </w:rPr>
            </w:pPr>
            <w:r w:rsidRPr="00787B88">
              <w:rPr>
                <w:rFonts w:eastAsia="仿宋_GB2312"/>
                <w:b/>
                <w:sz w:val="24"/>
              </w:rPr>
              <w:t>……</w:t>
            </w:r>
          </w:p>
        </w:tc>
        <w:tc>
          <w:tcPr>
            <w:tcW w:w="3452" w:type="dxa"/>
            <w:vAlign w:val="center"/>
          </w:tcPr>
          <w:p w:rsidR="00D41800" w:rsidRPr="00787B88" w:rsidRDefault="00D41800" w:rsidP="00F52321">
            <w:pPr>
              <w:jc w:val="center"/>
              <w:rPr>
                <w:rFonts w:eastAsia="仿宋_GB2312"/>
                <w:kern w:val="0"/>
                <w:sz w:val="24"/>
              </w:rPr>
            </w:pPr>
          </w:p>
        </w:tc>
        <w:tc>
          <w:tcPr>
            <w:tcW w:w="1219" w:type="dxa"/>
            <w:vAlign w:val="center"/>
          </w:tcPr>
          <w:p w:rsidR="00D41800" w:rsidRPr="00787B88" w:rsidRDefault="00D41800" w:rsidP="00F52321">
            <w:pPr>
              <w:spacing w:line="240" w:lineRule="exact"/>
              <w:jc w:val="center"/>
              <w:rPr>
                <w:rFonts w:eastAsia="仿宋_GB2312"/>
                <w:kern w:val="0"/>
                <w:sz w:val="24"/>
              </w:rPr>
            </w:pPr>
          </w:p>
        </w:tc>
        <w:tc>
          <w:tcPr>
            <w:tcW w:w="1633" w:type="dxa"/>
            <w:vAlign w:val="center"/>
          </w:tcPr>
          <w:p w:rsidR="00D41800" w:rsidRPr="00787B88" w:rsidRDefault="00D41800" w:rsidP="00F52321">
            <w:pPr>
              <w:jc w:val="center"/>
              <w:rPr>
                <w:rFonts w:eastAsia="仿宋_GB2312"/>
                <w:kern w:val="0"/>
                <w:sz w:val="24"/>
              </w:rPr>
            </w:pPr>
          </w:p>
        </w:tc>
        <w:tc>
          <w:tcPr>
            <w:tcW w:w="1440" w:type="dxa"/>
            <w:vAlign w:val="center"/>
          </w:tcPr>
          <w:p w:rsidR="00D41800" w:rsidRPr="00787B88" w:rsidRDefault="00D41800" w:rsidP="00F52321">
            <w:pPr>
              <w:spacing w:line="240" w:lineRule="exact"/>
              <w:jc w:val="center"/>
              <w:rPr>
                <w:rFonts w:eastAsia="仿宋_GB2312"/>
                <w:kern w:val="0"/>
                <w:sz w:val="24"/>
              </w:rPr>
            </w:pPr>
          </w:p>
        </w:tc>
      </w:tr>
      <w:tr w:rsidR="00787B88" w:rsidRPr="00787B88" w:rsidTr="00F52321">
        <w:trPr>
          <w:trHeight w:val="907"/>
          <w:jc w:val="center"/>
        </w:trPr>
        <w:tc>
          <w:tcPr>
            <w:tcW w:w="666" w:type="dxa"/>
            <w:vMerge/>
            <w:vAlign w:val="center"/>
          </w:tcPr>
          <w:p w:rsidR="00D41800" w:rsidRPr="00787B88" w:rsidRDefault="00D41800" w:rsidP="00F52321">
            <w:pPr>
              <w:jc w:val="center"/>
              <w:rPr>
                <w:rFonts w:eastAsia="仿宋_GB2312"/>
                <w:kern w:val="0"/>
                <w:sz w:val="24"/>
              </w:rPr>
            </w:pPr>
          </w:p>
        </w:tc>
        <w:tc>
          <w:tcPr>
            <w:tcW w:w="4815" w:type="dxa"/>
            <w:vMerge w:val="restart"/>
            <w:vAlign w:val="center"/>
          </w:tcPr>
          <w:p w:rsidR="00D41800" w:rsidRPr="00787B88" w:rsidRDefault="00D41800" w:rsidP="00F52321">
            <w:pPr>
              <w:rPr>
                <w:rFonts w:eastAsia="仿宋_GB2312"/>
                <w:sz w:val="24"/>
              </w:rPr>
            </w:pPr>
            <w:r w:rsidRPr="00787B88">
              <w:rPr>
                <w:rFonts w:eastAsia="仿宋_GB2312"/>
                <w:sz w:val="24"/>
              </w:rPr>
              <w:t>2015</w:t>
            </w:r>
            <w:r w:rsidRPr="00787B88">
              <w:rPr>
                <w:rFonts w:eastAsia="仿宋_GB2312"/>
                <w:sz w:val="24"/>
              </w:rPr>
              <w:t>年以来，成员主持市级以上</w:t>
            </w:r>
            <w:r w:rsidRPr="00787B88">
              <w:rPr>
                <w:rFonts w:eastAsia="仿宋_GB2312" w:hint="eastAsia"/>
                <w:sz w:val="24"/>
              </w:rPr>
              <w:t>教研科研课题或技术开发（服务）项目</w:t>
            </w:r>
          </w:p>
        </w:tc>
        <w:tc>
          <w:tcPr>
            <w:tcW w:w="766" w:type="dxa"/>
            <w:vAlign w:val="center"/>
          </w:tcPr>
          <w:p w:rsidR="00D41800" w:rsidRPr="00787B88" w:rsidRDefault="00D41800" w:rsidP="00F52321">
            <w:pPr>
              <w:jc w:val="center"/>
              <w:rPr>
                <w:rFonts w:eastAsia="仿宋_GB2312"/>
                <w:b/>
                <w:sz w:val="24"/>
              </w:rPr>
            </w:pPr>
          </w:p>
        </w:tc>
        <w:tc>
          <w:tcPr>
            <w:tcW w:w="3452" w:type="dxa"/>
            <w:vAlign w:val="center"/>
          </w:tcPr>
          <w:p w:rsidR="00D41800" w:rsidRPr="00787B88" w:rsidRDefault="00D41800" w:rsidP="00F52321">
            <w:pPr>
              <w:jc w:val="center"/>
              <w:rPr>
                <w:rFonts w:eastAsia="仿宋_GB2312"/>
                <w:kern w:val="0"/>
                <w:sz w:val="24"/>
              </w:rPr>
            </w:pPr>
          </w:p>
        </w:tc>
        <w:tc>
          <w:tcPr>
            <w:tcW w:w="1219" w:type="dxa"/>
            <w:vAlign w:val="center"/>
          </w:tcPr>
          <w:p w:rsidR="00D41800" w:rsidRPr="00787B88" w:rsidRDefault="00D41800" w:rsidP="00F52321">
            <w:pPr>
              <w:spacing w:line="240" w:lineRule="exact"/>
              <w:jc w:val="center"/>
              <w:rPr>
                <w:rFonts w:eastAsia="仿宋_GB2312"/>
                <w:kern w:val="0"/>
                <w:sz w:val="24"/>
              </w:rPr>
            </w:pPr>
          </w:p>
        </w:tc>
        <w:tc>
          <w:tcPr>
            <w:tcW w:w="1633" w:type="dxa"/>
            <w:vAlign w:val="center"/>
          </w:tcPr>
          <w:p w:rsidR="00D41800" w:rsidRPr="00787B88" w:rsidRDefault="00D41800" w:rsidP="00F52321">
            <w:pPr>
              <w:jc w:val="center"/>
              <w:rPr>
                <w:rFonts w:eastAsia="仿宋_GB2312"/>
                <w:kern w:val="0"/>
                <w:sz w:val="24"/>
              </w:rPr>
            </w:pPr>
          </w:p>
        </w:tc>
        <w:tc>
          <w:tcPr>
            <w:tcW w:w="1440" w:type="dxa"/>
            <w:vAlign w:val="center"/>
          </w:tcPr>
          <w:p w:rsidR="00D41800" w:rsidRPr="00787B88" w:rsidRDefault="00D41800" w:rsidP="00F52321">
            <w:pPr>
              <w:spacing w:line="240" w:lineRule="exact"/>
              <w:jc w:val="center"/>
              <w:rPr>
                <w:rFonts w:eastAsia="仿宋_GB2312"/>
                <w:kern w:val="0"/>
                <w:sz w:val="24"/>
              </w:rPr>
            </w:pPr>
          </w:p>
        </w:tc>
      </w:tr>
      <w:tr w:rsidR="00787B88" w:rsidRPr="00787B88" w:rsidTr="00F52321">
        <w:trPr>
          <w:trHeight w:val="907"/>
          <w:jc w:val="center"/>
        </w:trPr>
        <w:tc>
          <w:tcPr>
            <w:tcW w:w="666" w:type="dxa"/>
            <w:vMerge/>
            <w:vAlign w:val="center"/>
          </w:tcPr>
          <w:p w:rsidR="00D41800" w:rsidRPr="00787B88" w:rsidRDefault="00D41800" w:rsidP="00F52321">
            <w:pPr>
              <w:jc w:val="center"/>
              <w:rPr>
                <w:rFonts w:eastAsia="仿宋_GB2312"/>
                <w:kern w:val="0"/>
                <w:sz w:val="24"/>
              </w:rPr>
            </w:pPr>
          </w:p>
        </w:tc>
        <w:tc>
          <w:tcPr>
            <w:tcW w:w="4815" w:type="dxa"/>
            <w:vMerge/>
            <w:vAlign w:val="center"/>
          </w:tcPr>
          <w:p w:rsidR="00D41800" w:rsidRPr="00787B88" w:rsidRDefault="00D41800" w:rsidP="00F52321">
            <w:pPr>
              <w:rPr>
                <w:rFonts w:eastAsia="仿宋_GB2312"/>
                <w:sz w:val="24"/>
              </w:rPr>
            </w:pPr>
          </w:p>
        </w:tc>
        <w:tc>
          <w:tcPr>
            <w:tcW w:w="766" w:type="dxa"/>
            <w:vAlign w:val="center"/>
          </w:tcPr>
          <w:p w:rsidR="00D41800" w:rsidRPr="00787B88" w:rsidRDefault="00D41800" w:rsidP="00F52321">
            <w:pPr>
              <w:jc w:val="center"/>
              <w:rPr>
                <w:rFonts w:eastAsia="仿宋_GB2312"/>
                <w:b/>
                <w:sz w:val="24"/>
              </w:rPr>
            </w:pPr>
            <w:r w:rsidRPr="00787B88">
              <w:rPr>
                <w:rFonts w:eastAsia="仿宋_GB2312"/>
                <w:b/>
                <w:sz w:val="24"/>
              </w:rPr>
              <w:t>……</w:t>
            </w:r>
          </w:p>
        </w:tc>
        <w:tc>
          <w:tcPr>
            <w:tcW w:w="3452" w:type="dxa"/>
            <w:vAlign w:val="center"/>
          </w:tcPr>
          <w:p w:rsidR="00D41800" w:rsidRPr="00787B88" w:rsidRDefault="00D41800" w:rsidP="00F52321">
            <w:pPr>
              <w:jc w:val="center"/>
              <w:rPr>
                <w:rFonts w:eastAsia="仿宋_GB2312"/>
                <w:kern w:val="0"/>
                <w:sz w:val="24"/>
              </w:rPr>
            </w:pPr>
          </w:p>
        </w:tc>
        <w:tc>
          <w:tcPr>
            <w:tcW w:w="1219" w:type="dxa"/>
            <w:vAlign w:val="center"/>
          </w:tcPr>
          <w:p w:rsidR="00D41800" w:rsidRPr="00787B88" w:rsidRDefault="00D41800" w:rsidP="00F52321">
            <w:pPr>
              <w:spacing w:line="240" w:lineRule="exact"/>
              <w:jc w:val="center"/>
              <w:rPr>
                <w:rFonts w:eastAsia="仿宋_GB2312"/>
                <w:kern w:val="0"/>
                <w:sz w:val="24"/>
              </w:rPr>
            </w:pPr>
          </w:p>
        </w:tc>
        <w:tc>
          <w:tcPr>
            <w:tcW w:w="1633" w:type="dxa"/>
            <w:vAlign w:val="center"/>
          </w:tcPr>
          <w:p w:rsidR="00D41800" w:rsidRPr="00787B88" w:rsidRDefault="00D41800" w:rsidP="00F52321">
            <w:pPr>
              <w:jc w:val="center"/>
              <w:rPr>
                <w:rFonts w:eastAsia="仿宋_GB2312"/>
                <w:kern w:val="0"/>
                <w:sz w:val="24"/>
              </w:rPr>
            </w:pPr>
          </w:p>
        </w:tc>
        <w:tc>
          <w:tcPr>
            <w:tcW w:w="1440" w:type="dxa"/>
            <w:vAlign w:val="center"/>
          </w:tcPr>
          <w:p w:rsidR="00D41800" w:rsidRPr="00787B88" w:rsidRDefault="00D41800" w:rsidP="00F52321">
            <w:pPr>
              <w:spacing w:line="240" w:lineRule="exact"/>
              <w:jc w:val="center"/>
              <w:rPr>
                <w:rFonts w:eastAsia="仿宋_GB2312"/>
                <w:kern w:val="0"/>
                <w:sz w:val="24"/>
              </w:rPr>
            </w:pPr>
          </w:p>
        </w:tc>
      </w:tr>
      <w:tr w:rsidR="00787B88" w:rsidRPr="00787B88" w:rsidTr="00F52321">
        <w:trPr>
          <w:trHeight w:val="506"/>
          <w:jc w:val="center"/>
        </w:trPr>
        <w:tc>
          <w:tcPr>
            <w:tcW w:w="666" w:type="dxa"/>
            <w:vMerge w:val="restart"/>
            <w:vAlign w:val="center"/>
          </w:tcPr>
          <w:p w:rsidR="00D41800" w:rsidRPr="00787B88" w:rsidRDefault="00D41800" w:rsidP="00F52321">
            <w:pPr>
              <w:jc w:val="center"/>
              <w:rPr>
                <w:rFonts w:eastAsia="仿宋_GB2312"/>
                <w:kern w:val="0"/>
                <w:sz w:val="24"/>
              </w:rPr>
            </w:pPr>
            <w:r w:rsidRPr="00787B88">
              <w:rPr>
                <w:rFonts w:eastAsia="仿宋_GB2312"/>
                <w:kern w:val="0"/>
                <w:sz w:val="24"/>
              </w:rPr>
              <w:lastRenderedPageBreak/>
              <w:t>专业特色</w:t>
            </w:r>
          </w:p>
        </w:tc>
        <w:tc>
          <w:tcPr>
            <w:tcW w:w="4815" w:type="dxa"/>
            <w:vMerge w:val="restart"/>
            <w:vAlign w:val="center"/>
          </w:tcPr>
          <w:p w:rsidR="00D41800" w:rsidRPr="00787B88" w:rsidRDefault="00D41800" w:rsidP="00F52321">
            <w:pPr>
              <w:jc w:val="left"/>
              <w:rPr>
                <w:rFonts w:eastAsia="仿宋_GB2312"/>
                <w:kern w:val="0"/>
                <w:sz w:val="24"/>
              </w:rPr>
            </w:pPr>
            <w:r w:rsidRPr="00787B88">
              <w:rPr>
                <w:rFonts w:eastAsia="仿宋_GB2312"/>
                <w:kern w:val="0"/>
                <w:sz w:val="24"/>
              </w:rPr>
              <w:t>是</w:t>
            </w:r>
            <w:r w:rsidRPr="00787B88">
              <w:rPr>
                <w:rFonts w:eastAsia="仿宋_GB2312" w:hint="eastAsia"/>
                <w:kern w:val="0"/>
                <w:sz w:val="24"/>
              </w:rPr>
              <w:t>“双高计划”入选的</w:t>
            </w:r>
            <w:r w:rsidRPr="00787B88">
              <w:rPr>
                <w:rFonts w:eastAsia="仿宋_GB2312"/>
                <w:kern w:val="0"/>
                <w:sz w:val="24"/>
              </w:rPr>
              <w:t>学校、国家</w:t>
            </w:r>
            <w:r w:rsidRPr="00787B88">
              <w:rPr>
                <w:rFonts w:eastAsia="仿宋_GB2312" w:hint="eastAsia"/>
                <w:kern w:val="0"/>
                <w:sz w:val="24"/>
              </w:rPr>
              <w:t>中职教</w:t>
            </w:r>
            <w:proofErr w:type="gramStart"/>
            <w:r w:rsidRPr="00787B88">
              <w:rPr>
                <w:rFonts w:eastAsia="仿宋_GB2312" w:hint="eastAsia"/>
                <w:kern w:val="0"/>
                <w:sz w:val="24"/>
              </w:rPr>
              <w:t>育</w:t>
            </w:r>
            <w:r w:rsidRPr="00787B88">
              <w:rPr>
                <w:rFonts w:eastAsia="仿宋_GB2312"/>
                <w:kern w:val="0"/>
                <w:sz w:val="24"/>
              </w:rPr>
              <w:t>改革</w:t>
            </w:r>
            <w:proofErr w:type="gramEnd"/>
            <w:r w:rsidRPr="00787B88">
              <w:rPr>
                <w:rFonts w:eastAsia="仿宋_GB2312"/>
                <w:kern w:val="0"/>
                <w:sz w:val="24"/>
              </w:rPr>
              <w:t>发展示范校、省级卓越</w:t>
            </w:r>
            <w:r w:rsidRPr="00787B88">
              <w:rPr>
                <w:rFonts w:eastAsia="仿宋_GB2312" w:hint="eastAsia"/>
                <w:kern w:val="0"/>
                <w:sz w:val="24"/>
              </w:rPr>
              <w:t>院校</w:t>
            </w:r>
          </w:p>
        </w:tc>
        <w:tc>
          <w:tcPr>
            <w:tcW w:w="766" w:type="dxa"/>
            <w:vAlign w:val="center"/>
          </w:tcPr>
          <w:p w:rsidR="00D41800" w:rsidRPr="00787B88" w:rsidRDefault="00D41800" w:rsidP="00F52321">
            <w:pPr>
              <w:rPr>
                <w:rFonts w:eastAsia="仿宋_GB2312"/>
                <w:b/>
                <w:sz w:val="24"/>
              </w:rPr>
            </w:pPr>
          </w:p>
        </w:tc>
        <w:tc>
          <w:tcPr>
            <w:tcW w:w="3452" w:type="dxa"/>
            <w:vAlign w:val="center"/>
          </w:tcPr>
          <w:p w:rsidR="00D41800" w:rsidRPr="00787B88" w:rsidRDefault="00D41800" w:rsidP="00F52321">
            <w:pPr>
              <w:rPr>
                <w:rFonts w:eastAsia="仿宋_GB2312"/>
                <w:kern w:val="0"/>
                <w:sz w:val="24"/>
              </w:rPr>
            </w:pPr>
          </w:p>
        </w:tc>
        <w:tc>
          <w:tcPr>
            <w:tcW w:w="1219" w:type="dxa"/>
            <w:vAlign w:val="center"/>
          </w:tcPr>
          <w:p w:rsidR="00D41800" w:rsidRPr="00787B88" w:rsidRDefault="00D41800" w:rsidP="00F52321">
            <w:pPr>
              <w:rPr>
                <w:rFonts w:eastAsia="仿宋_GB2312"/>
                <w:kern w:val="0"/>
                <w:sz w:val="24"/>
              </w:rPr>
            </w:pPr>
          </w:p>
        </w:tc>
        <w:tc>
          <w:tcPr>
            <w:tcW w:w="1633" w:type="dxa"/>
            <w:vAlign w:val="center"/>
          </w:tcPr>
          <w:p w:rsidR="00D41800" w:rsidRPr="00787B88" w:rsidRDefault="00D41800" w:rsidP="00F52321">
            <w:pPr>
              <w:rPr>
                <w:rFonts w:eastAsia="仿宋_GB2312"/>
                <w:kern w:val="0"/>
                <w:sz w:val="24"/>
              </w:rPr>
            </w:pPr>
          </w:p>
        </w:tc>
        <w:tc>
          <w:tcPr>
            <w:tcW w:w="1440" w:type="dxa"/>
            <w:vAlign w:val="center"/>
          </w:tcPr>
          <w:p w:rsidR="00D41800" w:rsidRPr="00787B88" w:rsidRDefault="00D41800" w:rsidP="00F52321">
            <w:pPr>
              <w:rPr>
                <w:rFonts w:eastAsia="仿宋_GB2312"/>
                <w:kern w:val="0"/>
                <w:sz w:val="24"/>
              </w:rPr>
            </w:pPr>
          </w:p>
        </w:tc>
      </w:tr>
      <w:tr w:rsidR="00787B88" w:rsidRPr="00787B88" w:rsidTr="00F52321">
        <w:trPr>
          <w:trHeight w:val="414"/>
          <w:jc w:val="center"/>
        </w:trPr>
        <w:tc>
          <w:tcPr>
            <w:tcW w:w="666" w:type="dxa"/>
            <w:vMerge/>
            <w:vAlign w:val="center"/>
          </w:tcPr>
          <w:p w:rsidR="00D41800" w:rsidRPr="00787B88" w:rsidRDefault="00D41800" w:rsidP="00F52321">
            <w:pPr>
              <w:jc w:val="center"/>
              <w:rPr>
                <w:rFonts w:eastAsia="仿宋_GB2312"/>
                <w:kern w:val="0"/>
                <w:sz w:val="24"/>
              </w:rPr>
            </w:pPr>
          </w:p>
        </w:tc>
        <w:tc>
          <w:tcPr>
            <w:tcW w:w="4815" w:type="dxa"/>
            <w:vMerge/>
            <w:vAlign w:val="center"/>
          </w:tcPr>
          <w:p w:rsidR="00D41800" w:rsidRPr="00787B88" w:rsidRDefault="00D41800" w:rsidP="00F52321">
            <w:pPr>
              <w:rPr>
                <w:rFonts w:eastAsia="仿宋_GB2312"/>
                <w:kern w:val="0"/>
                <w:sz w:val="24"/>
              </w:rPr>
            </w:pPr>
          </w:p>
        </w:tc>
        <w:tc>
          <w:tcPr>
            <w:tcW w:w="766" w:type="dxa"/>
            <w:vAlign w:val="center"/>
          </w:tcPr>
          <w:p w:rsidR="00D41800" w:rsidRPr="00787B88" w:rsidRDefault="00D41800" w:rsidP="00F52321">
            <w:pPr>
              <w:rPr>
                <w:rFonts w:eastAsia="仿宋_GB2312"/>
                <w:b/>
                <w:sz w:val="24"/>
              </w:rPr>
            </w:pPr>
            <w:r w:rsidRPr="00787B88">
              <w:rPr>
                <w:rFonts w:eastAsia="仿宋_GB2312"/>
                <w:b/>
                <w:sz w:val="24"/>
              </w:rPr>
              <w:t>……</w:t>
            </w:r>
          </w:p>
        </w:tc>
        <w:tc>
          <w:tcPr>
            <w:tcW w:w="3452" w:type="dxa"/>
            <w:vAlign w:val="center"/>
          </w:tcPr>
          <w:p w:rsidR="00D41800" w:rsidRPr="00787B88" w:rsidRDefault="00D41800" w:rsidP="00F52321">
            <w:pPr>
              <w:rPr>
                <w:rFonts w:eastAsia="仿宋_GB2312"/>
                <w:kern w:val="0"/>
                <w:sz w:val="24"/>
              </w:rPr>
            </w:pPr>
          </w:p>
        </w:tc>
        <w:tc>
          <w:tcPr>
            <w:tcW w:w="1219" w:type="dxa"/>
            <w:vAlign w:val="center"/>
          </w:tcPr>
          <w:p w:rsidR="00D41800" w:rsidRPr="00787B88" w:rsidRDefault="00D41800" w:rsidP="00F52321">
            <w:pPr>
              <w:rPr>
                <w:rFonts w:eastAsia="仿宋_GB2312"/>
                <w:kern w:val="0"/>
                <w:sz w:val="24"/>
              </w:rPr>
            </w:pPr>
          </w:p>
        </w:tc>
        <w:tc>
          <w:tcPr>
            <w:tcW w:w="1633" w:type="dxa"/>
            <w:vAlign w:val="center"/>
          </w:tcPr>
          <w:p w:rsidR="00D41800" w:rsidRPr="00787B88" w:rsidRDefault="00D41800" w:rsidP="00F52321">
            <w:pPr>
              <w:rPr>
                <w:rFonts w:eastAsia="仿宋_GB2312"/>
                <w:kern w:val="0"/>
                <w:sz w:val="24"/>
              </w:rPr>
            </w:pPr>
          </w:p>
        </w:tc>
        <w:tc>
          <w:tcPr>
            <w:tcW w:w="1440" w:type="dxa"/>
            <w:vAlign w:val="center"/>
          </w:tcPr>
          <w:p w:rsidR="00D41800" w:rsidRPr="00787B88" w:rsidRDefault="00D41800" w:rsidP="00F52321">
            <w:pPr>
              <w:rPr>
                <w:rFonts w:eastAsia="仿宋_GB2312"/>
                <w:kern w:val="0"/>
                <w:sz w:val="24"/>
              </w:rPr>
            </w:pPr>
          </w:p>
        </w:tc>
      </w:tr>
      <w:tr w:rsidR="00787B88" w:rsidRPr="00787B88" w:rsidTr="00F52321">
        <w:trPr>
          <w:trHeight w:val="799"/>
          <w:jc w:val="center"/>
        </w:trPr>
        <w:tc>
          <w:tcPr>
            <w:tcW w:w="666" w:type="dxa"/>
            <w:vMerge/>
            <w:vAlign w:val="center"/>
          </w:tcPr>
          <w:p w:rsidR="00D41800" w:rsidRPr="00787B88" w:rsidRDefault="00D41800" w:rsidP="00F52321">
            <w:pPr>
              <w:jc w:val="center"/>
              <w:rPr>
                <w:rFonts w:eastAsia="仿宋_GB2312"/>
                <w:kern w:val="0"/>
                <w:sz w:val="24"/>
              </w:rPr>
            </w:pPr>
          </w:p>
        </w:tc>
        <w:tc>
          <w:tcPr>
            <w:tcW w:w="4815" w:type="dxa"/>
            <w:vMerge w:val="restart"/>
            <w:vAlign w:val="center"/>
          </w:tcPr>
          <w:p w:rsidR="00D41800" w:rsidRPr="00787B88" w:rsidRDefault="00D41800" w:rsidP="00F52321">
            <w:pPr>
              <w:rPr>
                <w:rFonts w:eastAsia="仿宋_GB2312"/>
                <w:kern w:val="0"/>
                <w:sz w:val="24"/>
              </w:rPr>
            </w:pPr>
            <w:r w:rsidRPr="00787B88">
              <w:rPr>
                <w:rFonts w:eastAsia="仿宋_GB2312"/>
                <w:kern w:val="0"/>
                <w:sz w:val="24"/>
              </w:rPr>
              <w:t>是</w:t>
            </w:r>
            <w:r w:rsidRPr="00787B88">
              <w:rPr>
                <w:rFonts w:eastAsia="仿宋_GB2312" w:hint="eastAsia"/>
                <w:kern w:val="0"/>
                <w:sz w:val="24"/>
              </w:rPr>
              <w:t>“双高计划”</w:t>
            </w:r>
            <w:r w:rsidRPr="00787B88">
              <w:rPr>
                <w:rFonts w:eastAsia="仿宋_GB2312"/>
                <w:kern w:val="0"/>
                <w:sz w:val="24"/>
              </w:rPr>
              <w:t>入选的专业群内专业；教育部认定的示范专业点和骨干专业；是国家</w:t>
            </w:r>
            <w:r w:rsidRPr="00787B88">
              <w:rPr>
                <w:rFonts w:eastAsia="仿宋_GB2312" w:hint="eastAsia"/>
                <w:kern w:val="0"/>
                <w:sz w:val="24"/>
              </w:rPr>
              <w:t>中职教</w:t>
            </w:r>
            <w:proofErr w:type="gramStart"/>
            <w:r w:rsidRPr="00787B88">
              <w:rPr>
                <w:rFonts w:eastAsia="仿宋_GB2312" w:hint="eastAsia"/>
                <w:kern w:val="0"/>
                <w:sz w:val="24"/>
              </w:rPr>
              <w:t>育</w:t>
            </w:r>
            <w:r w:rsidRPr="00787B88">
              <w:rPr>
                <w:rFonts w:eastAsia="仿宋_GB2312"/>
                <w:kern w:val="0"/>
                <w:sz w:val="24"/>
              </w:rPr>
              <w:t>改革</w:t>
            </w:r>
            <w:proofErr w:type="gramEnd"/>
            <w:r w:rsidRPr="00787B88">
              <w:rPr>
                <w:rFonts w:eastAsia="仿宋_GB2312"/>
                <w:kern w:val="0"/>
                <w:sz w:val="24"/>
              </w:rPr>
              <w:t>发展示范</w:t>
            </w:r>
            <w:proofErr w:type="gramStart"/>
            <w:r w:rsidRPr="00787B88">
              <w:rPr>
                <w:rFonts w:eastAsia="仿宋_GB2312"/>
                <w:kern w:val="0"/>
                <w:sz w:val="24"/>
              </w:rPr>
              <w:t>校重点</w:t>
            </w:r>
            <w:proofErr w:type="gramEnd"/>
            <w:r w:rsidRPr="00787B88">
              <w:rPr>
                <w:rFonts w:eastAsia="仿宋_GB2312"/>
                <w:kern w:val="0"/>
                <w:sz w:val="24"/>
              </w:rPr>
              <w:t>建设专业</w:t>
            </w:r>
            <w:r w:rsidRPr="00787B88">
              <w:rPr>
                <w:rFonts w:eastAsia="仿宋_GB2312" w:hint="eastAsia"/>
                <w:kern w:val="0"/>
                <w:sz w:val="24"/>
              </w:rPr>
              <w:t>；是</w:t>
            </w:r>
            <w:r w:rsidRPr="00787B88">
              <w:rPr>
                <w:rFonts w:eastAsia="仿宋_GB2312"/>
                <w:kern w:val="0"/>
                <w:sz w:val="24"/>
              </w:rPr>
              <w:t>省级卓越学校重点建设专业群、省级</w:t>
            </w:r>
            <w:r w:rsidRPr="00787B88">
              <w:rPr>
                <w:rFonts w:eastAsia="仿宋_GB2312" w:hint="eastAsia"/>
                <w:kern w:val="0"/>
                <w:sz w:val="24"/>
              </w:rPr>
              <w:t>一流（</w:t>
            </w:r>
            <w:r w:rsidRPr="00787B88">
              <w:rPr>
                <w:rFonts w:eastAsia="仿宋_GB2312"/>
                <w:kern w:val="0"/>
                <w:sz w:val="24"/>
              </w:rPr>
              <w:t>示范性</w:t>
            </w:r>
            <w:r w:rsidRPr="00787B88">
              <w:rPr>
                <w:rFonts w:eastAsia="仿宋_GB2312" w:hint="eastAsia"/>
                <w:kern w:val="0"/>
                <w:sz w:val="24"/>
              </w:rPr>
              <w:t>）</w:t>
            </w:r>
            <w:r w:rsidRPr="00787B88">
              <w:rPr>
                <w:rFonts w:eastAsia="仿宋_GB2312"/>
                <w:kern w:val="0"/>
                <w:sz w:val="24"/>
              </w:rPr>
              <w:t>特色专业</w:t>
            </w:r>
            <w:proofErr w:type="gramStart"/>
            <w:r w:rsidRPr="00787B88">
              <w:rPr>
                <w:rFonts w:eastAsia="仿宋_GB2312"/>
                <w:kern w:val="0"/>
                <w:sz w:val="24"/>
              </w:rPr>
              <w:t>群核心</w:t>
            </w:r>
            <w:proofErr w:type="gramEnd"/>
            <w:r w:rsidRPr="00787B88">
              <w:rPr>
                <w:rFonts w:eastAsia="仿宋_GB2312"/>
                <w:kern w:val="0"/>
                <w:sz w:val="24"/>
              </w:rPr>
              <w:t>专业</w:t>
            </w:r>
          </w:p>
        </w:tc>
        <w:tc>
          <w:tcPr>
            <w:tcW w:w="766" w:type="dxa"/>
            <w:vAlign w:val="center"/>
          </w:tcPr>
          <w:p w:rsidR="00D41800" w:rsidRPr="00787B88" w:rsidRDefault="00D41800" w:rsidP="00F52321">
            <w:pPr>
              <w:rPr>
                <w:rFonts w:eastAsia="仿宋_GB2312"/>
                <w:b/>
                <w:sz w:val="24"/>
              </w:rPr>
            </w:pPr>
          </w:p>
        </w:tc>
        <w:tc>
          <w:tcPr>
            <w:tcW w:w="3452" w:type="dxa"/>
            <w:vAlign w:val="center"/>
          </w:tcPr>
          <w:p w:rsidR="00D41800" w:rsidRPr="00787B88" w:rsidRDefault="00D41800" w:rsidP="00F52321">
            <w:pPr>
              <w:rPr>
                <w:rFonts w:eastAsia="仿宋_GB2312"/>
                <w:kern w:val="0"/>
                <w:sz w:val="24"/>
              </w:rPr>
            </w:pPr>
          </w:p>
        </w:tc>
        <w:tc>
          <w:tcPr>
            <w:tcW w:w="1219" w:type="dxa"/>
            <w:vAlign w:val="center"/>
          </w:tcPr>
          <w:p w:rsidR="00D41800" w:rsidRPr="00787B88" w:rsidRDefault="00D41800" w:rsidP="00F52321">
            <w:pPr>
              <w:rPr>
                <w:rFonts w:eastAsia="仿宋_GB2312"/>
                <w:kern w:val="0"/>
                <w:sz w:val="24"/>
              </w:rPr>
            </w:pPr>
          </w:p>
        </w:tc>
        <w:tc>
          <w:tcPr>
            <w:tcW w:w="1633" w:type="dxa"/>
            <w:vAlign w:val="center"/>
          </w:tcPr>
          <w:p w:rsidR="00D41800" w:rsidRPr="00787B88" w:rsidRDefault="00D41800" w:rsidP="00F52321">
            <w:pPr>
              <w:rPr>
                <w:rFonts w:eastAsia="仿宋_GB2312"/>
                <w:kern w:val="0"/>
                <w:sz w:val="24"/>
              </w:rPr>
            </w:pPr>
          </w:p>
        </w:tc>
        <w:tc>
          <w:tcPr>
            <w:tcW w:w="1440" w:type="dxa"/>
            <w:vAlign w:val="center"/>
          </w:tcPr>
          <w:p w:rsidR="00D41800" w:rsidRPr="00787B88" w:rsidRDefault="00D41800" w:rsidP="00F52321">
            <w:pPr>
              <w:rPr>
                <w:rFonts w:eastAsia="仿宋_GB2312"/>
                <w:kern w:val="0"/>
                <w:sz w:val="24"/>
              </w:rPr>
            </w:pPr>
          </w:p>
        </w:tc>
      </w:tr>
      <w:tr w:rsidR="00787B88" w:rsidRPr="00787B88" w:rsidTr="00F52321">
        <w:trPr>
          <w:trHeight w:val="853"/>
          <w:jc w:val="center"/>
        </w:trPr>
        <w:tc>
          <w:tcPr>
            <w:tcW w:w="666" w:type="dxa"/>
            <w:vMerge/>
            <w:vAlign w:val="center"/>
          </w:tcPr>
          <w:p w:rsidR="00D41800" w:rsidRPr="00787B88" w:rsidRDefault="00D41800" w:rsidP="00F52321">
            <w:pPr>
              <w:jc w:val="center"/>
              <w:rPr>
                <w:rFonts w:eastAsia="仿宋_GB2312"/>
                <w:kern w:val="0"/>
                <w:sz w:val="24"/>
              </w:rPr>
            </w:pPr>
          </w:p>
        </w:tc>
        <w:tc>
          <w:tcPr>
            <w:tcW w:w="4815" w:type="dxa"/>
            <w:vMerge/>
            <w:vAlign w:val="center"/>
          </w:tcPr>
          <w:p w:rsidR="00D41800" w:rsidRPr="00787B88" w:rsidRDefault="00D41800" w:rsidP="00F52321">
            <w:pPr>
              <w:rPr>
                <w:rFonts w:eastAsia="仿宋_GB2312"/>
                <w:kern w:val="0"/>
                <w:sz w:val="24"/>
              </w:rPr>
            </w:pPr>
          </w:p>
        </w:tc>
        <w:tc>
          <w:tcPr>
            <w:tcW w:w="766" w:type="dxa"/>
            <w:vAlign w:val="center"/>
          </w:tcPr>
          <w:p w:rsidR="00D41800" w:rsidRPr="00787B88" w:rsidRDefault="00D41800" w:rsidP="00F52321">
            <w:pPr>
              <w:rPr>
                <w:rFonts w:eastAsia="仿宋_GB2312"/>
                <w:b/>
                <w:sz w:val="24"/>
              </w:rPr>
            </w:pPr>
            <w:r w:rsidRPr="00787B88">
              <w:rPr>
                <w:rFonts w:eastAsia="仿宋_GB2312"/>
                <w:b/>
                <w:sz w:val="24"/>
              </w:rPr>
              <w:t>……</w:t>
            </w:r>
          </w:p>
        </w:tc>
        <w:tc>
          <w:tcPr>
            <w:tcW w:w="3452" w:type="dxa"/>
            <w:vAlign w:val="center"/>
          </w:tcPr>
          <w:p w:rsidR="00D41800" w:rsidRPr="00787B88" w:rsidRDefault="00D41800" w:rsidP="00F52321">
            <w:pPr>
              <w:rPr>
                <w:rFonts w:eastAsia="仿宋_GB2312"/>
                <w:kern w:val="0"/>
                <w:sz w:val="24"/>
              </w:rPr>
            </w:pPr>
          </w:p>
        </w:tc>
        <w:tc>
          <w:tcPr>
            <w:tcW w:w="1219" w:type="dxa"/>
            <w:vAlign w:val="center"/>
          </w:tcPr>
          <w:p w:rsidR="00D41800" w:rsidRPr="00787B88" w:rsidRDefault="00D41800" w:rsidP="00F52321">
            <w:pPr>
              <w:rPr>
                <w:rFonts w:eastAsia="仿宋_GB2312"/>
                <w:kern w:val="0"/>
                <w:sz w:val="24"/>
              </w:rPr>
            </w:pPr>
          </w:p>
        </w:tc>
        <w:tc>
          <w:tcPr>
            <w:tcW w:w="1633" w:type="dxa"/>
            <w:vAlign w:val="center"/>
          </w:tcPr>
          <w:p w:rsidR="00D41800" w:rsidRPr="00787B88" w:rsidRDefault="00D41800" w:rsidP="00F52321">
            <w:pPr>
              <w:rPr>
                <w:rFonts w:eastAsia="仿宋_GB2312"/>
                <w:kern w:val="0"/>
                <w:sz w:val="24"/>
              </w:rPr>
            </w:pPr>
          </w:p>
        </w:tc>
        <w:tc>
          <w:tcPr>
            <w:tcW w:w="1440" w:type="dxa"/>
            <w:vAlign w:val="center"/>
          </w:tcPr>
          <w:p w:rsidR="00D41800" w:rsidRPr="00787B88" w:rsidRDefault="00D41800" w:rsidP="00F52321">
            <w:pPr>
              <w:rPr>
                <w:rFonts w:eastAsia="仿宋_GB2312"/>
                <w:kern w:val="0"/>
                <w:sz w:val="24"/>
              </w:rPr>
            </w:pPr>
          </w:p>
        </w:tc>
      </w:tr>
      <w:tr w:rsidR="00787B88" w:rsidRPr="00787B88" w:rsidTr="00F52321">
        <w:trPr>
          <w:trHeight w:val="421"/>
          <w:jc w:val="center"/>
        </w:trPr>
        <w:tc>
          <w:tcPr>
            <w:tcW w:w="666" w:type="dxa"/>
            <w:vMerge/>
            <w:vAlign w:val="center"/>
          </w:tcPr>
          <w:p w:rsidR="00D41800" w:rsidRPr="00787B88" w:rsidRDefault="00D41800" w:rsidP="00F52321">
            <w:pPr>
              <w:jc w:val="center"/>
              <w:rPr>
                <w:rFonts w:eastAsia="仿宋_GB2312"/>
                <w:kern w:val="0"/>
                <w:sz w:val="24"/>
              </w:rPr>
            </w:pPr>
          </w:p>
        </w:tc>
        <w:tc>
          <w:tcPr>
            <w:tcW w:w="4815" w:type="dxa"/>
            <w:vMerge w:val="restart"/>
            <w:vAlign w:val="center"/>
          </w:tcPr>
          <w:p w:rsidR="00D41800" w:rsidRPr="00787B88" w:rsidRDefault="00D41800" w:rsidP="00F52321">
            <w:pPr>
              <w:rPr>
                <w:rFonts w:eastAsia="仿宋_GB2312"/>
                <w:kern w:val="0"/>
                <w:sz w:val="24"/>
              </w:rPr>
            </w:pPr>
            <w:r w:rsidRPr="00787B88">
              <w:rPr>
                <w:rFonts w:eastAsia="仿宋_GB2312"/>
                <w:kern w:val="0"/>
                <w:sz w:val="24"/>
              </w:rPr>
              <w:t>承担与专业相关的国家</w:t>
            </w:r>
            <w:r w:rsidRPr="00787B88">
              <w:rPr>
                <w:rFonts w:eastAsia="仿宋_GB2312" w:hint="eastAsia"/>
                <w:kern w:val="0"/>
                <w:sz w:val="24"/>
              </w:rPr>
              <w:t>和</w:t>
            </w:r>
            <w:r w:rsidRPr="00787B88">
              <w:rPr>
                <w:rFonts w:eastAsia="仿宋_GB2312"/>
                <w:kern w:val="0"/>
                <w:sz w:val="24"/>
              </w:rPr>
              <w:t>省级职业院校技能竞赛、教师培训项目</w:t>
            </w:r>
          </w:p>
        </w:tc>
        <w:tc>
          <w:tcPr>
            <w:tcW w:w="766" w:type="dxa"/>
            <w:vAlign w:val="center"/>
          </w:tcPr>
          <w:p w:rsidR="00D41800" w:rsidRPr="00787B88" w:rsidRDefault="00D41800" w:rsidP="00F52321">
            <w:pPr>
              <w:rPr>
                <w:rFonts w:eastAsia="仿宋_GB2312"/>
                <w:b/>
                <w:sz w:val="24"/>
              </w:rPr>
            </w:pPr>
          </w:p>
        </w:tc>
        <w:tc>
          <w:tcPr>
            <w:tcW w:w="3452" w:type="dxa"/>
            <w:vAlign w:val="center"/>
          </w:tcPr>
          <w:p w:rsidR="00D41800" w:rsidRPr="00787B88" w:rsidRDefault="00D41800" w:rsidP="00F52321">
            <w:pPr>
              <w:rPr>
                <w:rFonts w:eastAsia="仿宋_GB2312"/>
                <w:kern w:val="0"/>
                <w:sz w:val="24"/>
              </w:rPr>
            </w:pPr>
          </w:p>
        </w:tc>
        <w:tc>
          <w:tcPr>
            <w:tcW w:w="1219" w:type="dxa"/>
            <w:vAlign w:val="center"/>
          </w:tcPr>
          <w:p w:rsidR="00D41800" w:rsidRPr="00787B88" w:rsidRDefault="00D41800" w:rsidP="00F52321">
            <w:pPr>
              <w:rPr>
                <w:rFonts w:eastAsia="仿宋_GB2312"/>
                <w:kern w:val="0"/>
                <w:sz w:val="24"/>
              </w:rPr>
            </w:pPr>
          </w:p>
        </w:tc>
        <w:tc>
          <w:tcPr>
            <w:tcW w:w="1633" w:type="dxa"/>
            <w:vAlign w:val="center"/>
          </w:tcPr>
          <w:p w:rsidR="00D41800" w:rsidRPr="00787B88" w:rsidRDefault="00D41800" w:rsidP="00F52321">
            <w:pPr>
              <w:rPr>
                <w:rFonts w:eastAsia="仿宋_GB2312"/>
                <w:kern w:val="0"/>
                <w:sz w:val="24"/>
              </w:rPr>
            </w:pPr>
          </w:p>
        </w:tc>
        <w:tc>
          <w:tcPr>
            <w:tcW w:w="1440" w:type="dxa"/>
            <w:vAlign w:val="center"/>
          </w:tcPr>
          <w:p w:rsidR="00D41800" w:rsidRPr="00787B88" w:rsidRDefault="00D41800" w:rsidP="00F52321">
            <w:pPr>
              <w:rPr>
                <w:rFonts w:eastAsia="仿宋_GB2312"/>
                <w:kern w:val="0"/>
                <w:sz w:val="24"/>
              </w:rPr>
            </w:pPr>
          </w:p>
        </w:tc>
      </w:tr>
      <w:tr w:rsidR="00787B88" w:rsidRPr="00787B88" w:rsidTr="00F52321">
        <w:trPr>
          <w:trHeight w:val="413"/>
          <w:jc w:val="center"/>
        </w:trPr>
        <w:tc>
          <w:tcPr>
            <w:tcW w:w="666" w:type="dxa"/>
            <w:vMerge/>
            <w:vAlign w:val="center"/>
          </w:tcPr>
          <w:p w:rsidR="00D41800" w:rsidRPr="00787B88" w:rsidRDefault="00D41800" w:rsidP="00F52321">
            <w:pPr>
              <w:jc w:val="center"/>
              <w:rPr>
                <w:rFonts w:eastAsia="仿宋_GB2312"/>
                <w:kern w:val="0"/>
                <w:sz w:val="24"/>
              </w:rPr>
            </w:pPr>
          </w:p>
        </w:tc>
        <w:tc>
          <w:tcPr>
            <w:tcW w:w="4815" w:type="dxa"/>
            <w:vMerge/>
            <w:vAlign w:val="center"/>
          </w:tcPr>
          <w:p w:rsidR="00D41800" w:rsidRPr="00787B88" w:rsidRDefault="00D41800" w:rsidP="00F52321">
            <w:pPr>
              <w:rPr>
                <w:rFonts w:eastAsia="仿宋_GB2312"/>
                <w:kern w:val="0"/>
                <w:sz w:val="24"/>
              </w:rPr>
            </w:pPr>
          </w:p>
        </w:tc>
        <w:tc>
          <w:tcPr>
            <w:tcW w:w="766" w:type="dxa"/>
            <w:vAlign w:val="center"/>
          </w:tcPr>
          <w:p w:rsidR="00D41800" w:rsidRPr="00787B88" w:rsidRDefault="00D41800" w:rsidP="00F52321">
            <w:pPr>
              <w:rPr>
                <w:rFonts w:eastAsia="仿宋_GB2312"/>
                <w:b/>
                <w:sz w:val="24"/>
              </w:rPr>
            </w:pPr>
            <w:r w:rsidRPr="00787B88">
              <w:rPr>
                <w:rFonts w:eastAsia="仿宋_GB2312"/>
                <w:b/>
                <w:sz w:val="24"/>
              </w:rPr>
              <w:t>……</w:t>
            </w:r>
          </w:p>
        </w:tc>
        <w:tc>
          <w:tcPr>
            <w:tcW w:w="3452" w:type="dxa"/>
            <w:vAlign w:val="center"/>
          </w:tcPr>
          <w:p w:rsidR="00D41800" w:rsidRPr="00787B88" w:rsidRDefault="00D41800" w:rsidP="00F52321">
            <w:pPr>
              <w:rPr>
                <w:rFonts w:eastAsia="仿宋_GB2312"/>
                <w:kern w:val="0"/>
                <w:sz w:val="24"/>
              </w:rPr>
            </w:pPr>
          </w:p>
        </w:tc>
        <w:tc>
          <w:tcPr>
            <w:tcW w:w="1219" w:type="dxa"/>
            <w:vAlign w:val="center"/>
          </w:tcPr>
          <w:p w:rsidR="00D41800" w:rsidRPr="00787B88" w:rsidRDefault="00D41800" w:rsidP="00F52321">
            <w:pPr>
              <w:rPr>
                <w:rFonts w:eastAsia="仿宋_GB2312"/>
                <w:kern w:val="0"/>
                <w:sz w:val="24"/>
              </w:rPr>
            </w:pPr>
          </w:p>
        </w:tc>
        <w:tc>
          <w:tcPr>
            <w:tcW w:w="1633" w:type="dxa"/>
            <w:vAlign w:val="center"/>
          </w:tcPr>
          <w:p w:rsidR="00D41800" w:rsidRPr="00787B88" w:rsidRDefault="00D41800" w:rsidP="00F52321">
            <w:pPr>
              <w:rPr>
                <w:rFonts w:eastAsia="仿宋_GB2312"/>
                <w:kern w:val="0"/>
                <w:sz w:val="24"/>
              </w:rPr>
            </w:pPr>
          </w:p>
        </w:tc>
        <w:tc>
          <w:tcPr>
            <w:tcW w:w="1440" w:type="dxa"/>
            <w:vAlign w:val="center"/>
          </w:tcPr>
          <w:p w:rsidR="00D41800" w:rsidRPr="00787B88" w:rsidRDefault="00D41800" w:rsidP="00F52321">
            <w:pPr>
              <w:rPr>
                <w:rFonts w:eastAsia="仿宋_GB2312"/>
                <w:kern w:val="0"/>
                <w:sz w:val="24"/>
              </w:rPr>
            </w:pPr>
          </w:p>
        </w:tc>
      </w:tr>
      <w:tr w:rsidR="00787B88" w:rsidRPr="00787B88" w:rsidTr="00F52321">
        <w:trPr>
          <w:trHeight w:val="395"/>
          <w:jc w:val="center"/>
        </w:trPr>
        <w:tc>
          <w:tcPr>
            <w:tcW w:w="666" w:type="dxa"/>
            <w:vMerge/>
            <w:vAlign w:val="center"/>
          </w:tcPr>
          <w:p w:rsidR="00D41800" w:rsidRPr="00787B88" w:rsidRDefault="00D41800" w:rsidP="00F52321">
            <w:pPr>
              <w:jc w:val="center"/>
              <w:rPr>
                <w:rFonts w:eastAsia="仿宋_GB2312"/>
                <w:kern w:val="0"/>
                <w:sz w:val="24"/>
              </w:rPr>
            </w:pPr>
          </w:p>
        </w:tc>
        <w:tc>
          <w:tcPr>
            <w:tcW w:w="4815" w:type="dxa"/>
            <w:vMerge w:val="restart"/>
            <w:vAlign w:val="center"/>
          </w:tcPr>
          <w:p w:rsidR="00D41800" w:rsidRPr="00787B88" w:rsidRDefault="00D41800" w:rsidP="00F52321">
            <w:pPr>
              <w:rPr>
                <w:rFonts w:eastAsia="仿宋_GB2312"/>
                <w:kern w:val="0"/>
                <w:sz w:val="24"/>
              </w:rPr>
            </w:pPr>
            <w:r w:rsidRPr="00787B88">
              <w:rPr>
                <w:rFonts w:eastAsia="仿宋_GB2312" w:hint="eastAsia"/>
                <w:kern w:val="0"/>
                <w:sz w:val="24"/>
              </w:rPr>
              <w:t>主持国家和省级</w:t>
            </w:r>
            <w:r w:rsidRPr="00787B88">
              <w:rPr>
                <w:rFonts w:eastAsia="仿宋_GB2312"/>
                <w:sz w:val="24"/>
              </w:rPr>
              <w:t>现代学徒制试点</w:t>
            </w:r>
            <w:r w:rsidRPr="00787B88">
              <w:rPr>
                <w:rFonts w:eastAsia="仿宋_GB2312" w:hint="eastAsia"/>
                <w:sz w:val="24"/>
              </w:rPr>
              <w:t>，牵头组建市级以上职业教育集团</w:t>
            </w:r>
          </w:p>
        </w:tc>
        <w:tc>
          <w:tcPr>
            <w:tcW w:w="766" w:type="dxa"/>
            <w:vAlign w:val="center"/>
          </w:tcPr>
          <w:p w:rsidR="00D41800" w:rsidRPr="00787B88" w:rsidRDefault="00D41800" w:rsidP="00F52321">
            <w:pPr>
              <w:rPr>
                <w:rFonts w:eastAsia="仿宋_GB2312"/>
                <w:b/>
                <w:sz w:val="24"/>
              </w:rPr>
            </w:pPr>
          </w:p>
        </w:tc>
        <w:tc>
          <w:tcPr>
            <w:tcW w:w="3452" w:type="dxa"/>
            <w:vAlign w:val="center"/>
          </w:tcPr>
          <w:p w:rsidR="00D41800" w:rsidRPr="00787B88" w:rsidRDefault="00D41800" w:rsidP="00F52321">
            <w:pPr>
              <w:rPr>
                <w:rFonts w:eastAsia="仿宋_GB2312"/>
                <w:kern w:val="0"/>
                <w:sz w:val="24"/>
              </w:rPr>
            </w:pPr>
          </w:p>
        </w:tc>
        <w:tc>
          <w:tcPr>
            <w:tcW w:w="1219" w:type="dxa"/>
            <w:vAlign w:val="center"/>
          </w:tcPr>
          <w:p w:rsidR="00D41800" w:rsidRPr="00787B88" w:rsidRDefault="00D41800" w:rsidP="00F52321">
            <w:pPr>
              <w:rPr>
                <w:rFonts w:eastAsia="仿宋_GB2312"/>
                <w:kern w:val="0"/>
                <w:sz w:val="24"/>
              </w:rPr>
            </w:pPr>
          </w:p>
        </w:tc>
        <w:tc>
          <w:tcPr>
            <w:tcW w:w="1633" w:type="dxa"/>
            <w:vAlign w:val="center"/>
          </w:tcPr>
          <w:p w:rsidR="00D41800" w:rsidRPr="00787B88" w:rsidRDefault="00D41800" w:rsidP="00F52321">
            <w:pPr>
              <w:rPr>
                <w:rFonts w:eastAsia="仿宋_GB2312"/>
                <w:kern w:val="0"/>
                <w:sz w:val="24"/>
              </w:rPr>
            </w:pPr>
          </w:p>
        </w:tc>
        <w:tc>
          <w:tcPr>
            <w:tcW w:w="1440" w:type="dxa"/>
            <w:vAlign w:val="center"/>
          </w:tcPr>
          <w:p w:rsidR="00D41800" w:rsidRPr="00787B88" w:rsidRDefault="00D41800" w:rsidP="00F52321">
            <w:pPr>
              <w:rPr>
                <w:rFonts w:eastAsia="仿宋_GB2312"/>
                <w:kern w:val="0"/>
                <w:sz w:val="24"/>
              </w:rPr>
            </w:pPr>
          </w:p>
        </w:tc>
      </w:tr>
      <w:tr w:rsidR="00787B88" w:rsidRPr="00787B88" w:rsidTr="00F52321">
        <w:trPr>
          <w:trHeight w:val="426"/>
          <w:jc w:val="center"/>
        </w:trPr>
        <w:tc>
          <w:tcPr>
            <w:tcW w:w="666" w:type="dxa"/>
            <w:vMerge/>
            <w:vAlign w:val="center"/>
          </w:tcPr>
          <w:p w:rsidR="00D41800" w:rsidRPr="00787B88" w:rsidRDefault="00D41800" w:rsidP="00F52321">
            <w:pPr>
              <w:jc w:val="center"/>
              <w:rPr>
                <w:rFonts w:eastAsia="仿宋_GB2312"/>
                <w:kern w:val="0"/>
                <w:sz w:val="24"/>
              </w:rPr>
            </w:pPr>
          </w:p>
        </w:tc>
        <w:tc>
          <w:tcPr>
            <w:tcW w:w="4815" w:type="dxa"/>
            <w:vMerge/>
            <w:vAlign w:val="center"/>
          </w:tcPr>
          <w:p w:rsidR="00D41800" w:rsidRPr="00787B88" w:rsidRDefault="00D41800" w:rsidP="00F52321">
            <w:pPr>
              <w:rPr>
                <w:rFonts w:eastAsia="仿宋_GB2312"/>
                <w:kern w:val="0"/>
                <w:sz w:val="24"/>
              </w:rPr>
            </w:pPr>
          </w:p>
        </w:tc>
        <w:tc>
          <w:tcPr>
            <w:tcW w:w="766" w:type="dxa"/>
            <w:vAlign w:val="center"/>
          </w:tcPr>
          <w:p w:rsidR="00D41800" w:rsidRPr="00787B88" w:rsidRDefault="00D41800" w:rsidP="00F52321">
            <w:pPr>
              <w:rPr>
                <w:rFonts w:eastAsia="仿宋_GB2312"/>
                <w:b/>
                <w:sz w:val="24"/>
              </w:rPr>
            </w:pPr>
            <w:r w:rsidRPr="00787B88">
              <w:rPr>
                <w:rFonts w:eastAsia="仿宋_GB2312"/>
                <w:b/>
                <w:sz w:val="24"/>
              </w:rPr>
              <w:t>……</w:t>
            </w:r>
          </w:p>
        </w:tc>
        <w:tc>
          <w:tcPr>
            <w:tcW w:w="3452" w:type="dxa"/>
            <w:vAlign w:val="center"/>
          </w:tcPr>
          <w:p w:rsidR="00D41800" w:rsidRPr="00787B88" w:rsidRDefault="00D41800" w:rsidP="00F52321">
            <w:pPr>
              <w:rPr>
                <w:rFonts w:eastAsia="仿宋_GB2312"/>
                <w:kern w:val="0"/>
                <w:sz w:val="24"/>
              </w:rPr>
            </w:pPr>
          </w:p>
        </w:tc>
        <w:tc>
          <w:tcPr>
            <w:tcW w:w="1219" w:type="dxa"/>
            <w:vAlign w:val="center"/>
          </w:tcPr>
          <w:p w:rsidR="00D41800" w:rsidRPr="00787B88" w:rsidRDefault="00D41800" w:rsidP="00F52321">
            <w:pPr>
              <w:rPr>
                <w:rFonts w:eastAsia="仿宋_GB2312"/>
                <w:kern w:val="0"/>
                <w:sz w:val="24"/>
              </w:rPr>
            </w:pPr>
          </w:p>
        </w:tc>
        <w:tc>
          <w:tcPr>
            <w:tcW w:w="1633" w:type="dxa"/>
            <w:vAlign w:val="center"/>
          </w:tcPr>
          <w:p w:rsidR="00D41800" w:rsidRPr="00787B88" w:rsidRDefault="00D41800" w:rsidP="00F52321">
            <w:pPr>
              <w:rPr>
                <w:rFonts w:eastAsia="仿宋_GB2312"/>
                <w:kern w:val="0"/>
                <w:sz w:val="24"/>
              </w:rPr>
            </w:pPr>
          </w:p>
        </w:tc>
        <w:tc>
          <w:tcPr>
            <w:tcW w:w="1440" w:type="dxa"/>
            <w:vAlign w:val="center"/>
          </w:tcPr>
          <w:p w:rsidR="00D41800" w:rsidRPr="00787B88" w:rsidRDefault="00D41800" w:rsidP="00F52321">
            <w:pPr>
              <w:rPr>
                <w:rFonts w:eastAsia="仿宋_GB2312"/>
                <w:kern w:val="0"/>
                <w:sz w:val="24"/>
              </w:rPr>
            </w:pPr>
          </w:p>
        </w:tc>
      </w:tr>
      <w:tr w:rsidR="00787B88" w:rsidRPr="00787B88" w:rsidTr="00F52321">
        <w:trPr>
          <w:trHeight w:val="403"/>
          <w:jc w:val="center"/>
        </w:trPr>
        <w:tc>
          <w:tcPr>
            <w:tcW w:w="666" w:type="dxa"/>
            <w:vMerge w:val="restart"/>
            <w:vAlign w:val="center"/>
          </w:tcPr>
          <w:p w:rsidR="00D41800" w:rsidRPr="00787B88" w:rsidRDefault="00D41800" w:rsidP="00F52321">
            <w:pPr>
              <w:jc w:val="center"/>
              <w:rPr>
                <w:rFonts w:eastAsia="仿宋_GB2312"/>
                <w:kern w:val="0"/>
                <w:sz w:val="24"/>
              </w:rPr>
            </w:pPr>
            <w:r w:rsidRPr="00787B88">
              <w:rPr>
                <w:rFonts w:eastAsia="仿宋_GB2312"/>
                <w:kern w:val="0"/>
                <w:sz w:val="24"/>
              </w:rPr>
              <w:t>专业特色</w:t>
            </w:r>
          </w:p>
        </w:tc>
        <w:tc>
          <w:tcPr>
            <w:tcW w:w="4815" w:type="dxa"/>
            <w:vMerge w:val="restart"/>
            <w:vAlign w:val="center"/>
          </w:tcPr>
          <w:p w:rsidR="00D41800" w:rsidRPr="00787B88" w:rsidRDefault="00D41800" w:rsidP="00F52321">
            <w:pPr>
              <w:rPr>
                <w:rFonts w:eastAsia="仿宋_GB2312"/>
                <w:kern w:val="0"/>
                <w:sz w:val="24"/>
              </w:rPr>
            </w:pPr>
            <w:r w:rsidRPr="00787B88">
              <w:rPr>
                <w:rFonts w:eastAsia="仿宋_GB2312"/>
                <w:sz w:val="24"/>
              </w:rPr>
              <w:t>承接国家或地方、企业重大科技攻关项目或研究课题，建有市级以上</w:t>
            </w:r>
            <w:r w:rsidRPr="00787B88">
              <w:rPr>
                <w:rFonts w:eastAsia="仿宋_GB2312"/>
                <w:kern w:val="0"/>
                <w:sz w:val="24"/>
              </w:rPr>
              <w:t>协同创新中心</w:t>
            </w:r>
          </w:p>
        </w:tc>
        <w:tc>
          <w:tcPr>
            <w:tcW w:w="766" w:type="dxa"/>
            <w:vAlign w:val="center"/>
          </w:tcPr>
          <w:p w:rsidR="00D41800" w:rsidRPr="00787B88" w:rsidRDefault="00D41800" w:rsidP="00F52321">
            <w:pPr>
              <w:rPr>
                <w:rFonts w:eastAsia="仿宋_GB2312"/>
                <w:b/>
                <w:sz w:val="24"/>
              </w:rPr>
            </w:pPr>
          </w:p>
        </w:tc>
        <w:tc>
          <w:tcPr>
            <w:tcW w:w="3452" w:type="dxa"/>
            <w:vAlign w:val="center"/>
          </w:tcPr>
          <w:p w:rsidR="00D41800" w:rsidRPr="00787B88" w:rsidRDefault="00D41800" w:rsidP="00F52321">
            <w:pPr>
              <w:rPr>
                <w:rFonts w:eastAsia="仿宋_GB2312"/>
                <w:kern w:val="0"/>
                <w:sz w:val="24"/>
              </w:rPr>
            </w:pPr>
          </w:p>
        </w:tc>
        <w:tc>
          <w:tcPr>
            <w:tcW w:w="1219" w:type="dxa"/>
            <w:vAlign w:val="center"/>
          </w:tcPr>
          <w:p w:rsidR="00D41800" w:rsidRPr="00787B88" w:rsidRDefault="00D41800" w:rsidP="00F52321">
            <w:pPr>
              <w:rPr>
                <w:rFonts w:eastAsia="仿宋_GB2312"/>
                <w:kern w:val="0"/>
                <w:sz w:val="24"/>
              </w:rPr>
            </w:pPr>
          </w:p>
        </w:tc>
        <w:tc>
          <w:tcPr>
            <w:tcW w:w="1633" w:type="dxa"/>
            <w:vAlign w:val="center"/>
          </w:tcPr>
          <w:p w:rsidR="00D41800" w:rsidRPr="00787B88" w:rsidRDefault="00D41800" w:rsidP="00F52321">
            <w:pPr>
              <w:rPr>
                <w:rFonts w:eastAsia="仿宋_GB2312"/>
                <w:kern w:val="0"/>
                <w:sz w:val="24"/>
              </w:rPr>
            </w:pPr>
          </w:p>
        </w:tc>
        <w:tc>
          <w:tcPr>
            <w:tcW w:w="1440" w:type="dxa"/>
            <w:vAlign w:val="center"/>
          </w:tcPr>
          <w:p w:rsidR="00D41800" w:rsidRPr="00787B88" w:rsidRDefault="00D41800" w:rsidP="00F52321">
            <w:pPr>
              <w:rPr>
                <w:rFonts w:eastAsia="仿宋_GB2312"/>
                <w:kern w:val="0"/>
                <w:sz w:val="24"/>
              </w:rPr>
            </w:pPr>
          </w:p>
        </w:tc>
      </w:tr>
      <w:tr w:rsidR="00787B88" w:rsidRPr="00787B88" w:rsidTr="00F52321">
        <w:trPr>
          <w:trHeight w:val="409"/>
          <w:jc w:val="center"/>
        </w:trPr>
        <w:tc>
          <w:tcPr>
            <w:tcW w:w="666" w:type="dxa"/>
            <w:vMerge/>
            <w:vAlign w:val="center"/>
          </w:tcPr>
          <w:p w:rsidR="00D41800" w:rsidRPr="00787B88" w:rsidRDefault="00D41800" w:rsidP="00F52321">
            <w:pPr>
              <w:jc w:val="left"/>
              <w:rPr>
                <w:rFonts w:eastAsia="仿宋_GB2312"/>
                <w:kern w:val="0"/>
                <w:sz w:val="24"/>
              </w:rPr>
            </w:pPr>
          </w:p>
        </w:tc>
        <w:tc>
          <w:tcPr>
            <w:tcW w:w="4815" w:type="dxa"/>
            <w:vMerge/>
            <w:vAlign w:val="center"/>
          </w:tcPr>
          <w:p w:rsidR="00D41800" w:rsidRPr="00787B88" w:rsidRDefault="00D41800" w:rsidP="00F52321">
            <w:pPr>
              <w:ind w:firstLineChars="200" w:firstLine="480"/>
              <w:rPr>
                <w:rFonts w:eastAsia="仿宋_GB2312"/>
                <w:kern w:val="0"/>
                <w:sz w:val="24"/>
              </w:rPr>
            </w:pPr>
          </w:p>
        </w:tc>
        <w:tc>
          <w:tcPr>
            <w:tcW w:w="766" w:type="dxa"/>
            <w:vAlign w:val="center"/>
          </w:tcPr>
          <w:p w:rsidR="00D41800" w:rsidRPr="00787B88" w:rsidRDefault="00D41800" w:rsidP="00F52321">
            <w:pPr>
              <w:rPr>
                <w:rFonts w:eastAsia="仿宋_GB2312"/>
                <w:b/>
                <w:sz w:val="24"/>
              </w:rPr>
            </w:pPr>
            <w:r w:rsidRPr="00787B88">
              <w:rPr>
                <w:rFonts w:eastAsia="仿宋_GB2312"/>
                <w:b/>
                <w:sz w:val="24"/>
              </w:rPr>
              <w:t>……</w:t>
            </w:r>
          </w:p>
        </w:tc>
        <w:tc>
          <w:tcPr>
            <w:tcW w:w="3452" w:type="dxa"/>
            <w:vAlign w:val="center"/>
          </w:tcPr>
          <w:p w:rsidR="00D41800" w:rsidRPr="00787B88" w:rsidRDefault="00D41800" w:rsidP="00F52321">
            <w:pPr>
              <w:rPr>
                <w:rFonts w:eastAsia="仿宋_GB2312"/>
                <w:kern w:val="0"/>
                <w:sz w:val="24"/>
              </w:rPr>
            </w:pPr>
          </w:p>
        </w:tc>
        <w:tc>
          <w:tcPr>
            <w:tcW w:w="1219" w:type="dxa"/>
            <w:vAlign w:val="center"/>
          </w:tcPr>
          <w:p w:rsidR="00D41800" w:rsidRPr="00787B88" w:rsidRDefault="00D41800" w:rsidP="00F52321">
            <w:pPr>
              <w:rPr>
                <w:rFonts w:eastAsia="仿宋_GB2312"/>
                <w:kern w:val="0"/>
                <w:sz w:val="24"/>
              </w:rPr>
            </w:pPr>
          </w:p>
        </w:tc>
        <w:tc>
          <w:tcPr>
            <w:tcW w:w="1633" w:type="dxa"/>
            <w:vAlign w:val="center"/>
          </w:tcPr>
          <w:p w:rsidR="00D41800" w:rsidRPr="00787B88" w:rsidRDefault="00D41800" w:rsidP="00F52321">
            <w:pPr>
              <w:rPr>
                <w:rFonts w:eastAsia="仿宋_GB2312"/>
                <w:kern w:val="0"/>
                <w:sz w:val="24"/>
              </w:rPr>
            </w:pPr>
          </w:p>
        </w:tc>
        <w:tc>
          <w:tcPr>
            <w:tcW w:w="1440" w:type="dxa"/>
            <w:vAlign w:val="center"/>
          </w:tcPr>
          <w:p w:rsidR="00D41800" w:rsidRPr="00787B88" w:rsidRDefault="00D41800" w:rsidP="00F52321">
            <w:pPr>
              <w:rPr>
                <w:rFonts w:eastAsia="仿宋_GB2312"/>
                <w:kern w:val="0"/>
                <w:sz w:val="24"/>
              </w:rPr>
            </w:pPr>
          </w:p>
        </w:tc>
      </w:tr>
      <w:tr w:rsidR="00787B88" w:rsidRPr="00787B88" w:rsidTr="00F52321">
        <w:trPr>
          <w:trHeight w:val="928"/>
          <w:jc w:val="center"/>
        </w:trPr>
        <w:tc>
          <w:tcPr>
            <w:tcW w:w="666" w:type="dxa"/>
            <w:vMerge/>
            <w:vAlign w:val="center"/>
          </w:tcPr>
          <w:p w:rsidR="00D41800" w:rsidRPr="00787B88" w:rsidRDefault="00D41800" w:rsidP="00F52321">
            <w:pPr>
              <w:jc w:val="center"/>
              <w:rPr>
                <w:rFonts w:eastAsia="仿宋_GB2312"/>
                <w:kern w:val="0"/>
                <w:sz w:val="24"/>
              </w:rPr>
            </w:pPr>
          </w:p>
        </w:tc>
        <w:tc>
          <w:tcPr>
            <w:tcW w:w="4815" w:type="dxa"/>
            <w:vMerge w:val="restart"/>
            <w:vAlign w:val="center"/>
          </w:tcPr>
          <w:p w:rsidR="00D41800" w:rsidRPr="00787B88" w:rsidRDefault="00D41800" w:rsidP="00F52321">
            <w:pPr>
              <w:rPr>
                <w:rFonts w:eastAsia="仿宋_GB2312"/>
                <w:kern w:val="0"/>
                <w:sz w:val="24"/>
              </w:rPr>
            </w:pPr>
            <w:r w:rsidRPr="00787B88">
              <w:rPr>
                <w:rFonts w:eastAsia="仿宋_GB2312"/>
                <w:kern w:val="0"/>
                <w:sz w:val="24"/>
              </w:rPr>
              <w:t>2015</w:t>
            </w:r>
            <w:r w:rsidRPr="00787B88">
              <w:rPr>
                <w:rFonts w:eastAsia="仿宋_GB2312"/>
                <w:kern w:val="0"/>
                <w:sz w:val="24"/>
              </w:rPr>
              <w:t>年以来，学生在国家</w:t>
            </w:r>
            <w:r w:rsidRPr="00787B88">
              <w:rPr>
                <w:rFonts w:eastAsia="仿宋_GB2312" w:hint="eastAsia"/>
                <w:kern w:val="0"/>
                <w:sz w:val="24"/>
              </w:rPr>
              <w:t>和省级</w:t>
            </w:r>
            <w:r w:rsidRPr="00787B88">
              <w:rPr>
                <w:rFonts w:eastAsia="仿宋_GB2312"/>
                <w:kern w:val="0"/>
                <w:sz w:val="24"/>
              </w:rPr>
              <w:t>职业院校技能大赛、学科竞赛中获奖（含世界技能大赛、</w:t>
            </w:r>
            <w:r w:rsidRPr="00787B88">
              <w:rPr>
                <w:rFonts w:eastAsia="仿宋_GB2312"/>
                <w:kern w:val="0"/>
                <w:sz w:val="24"/>
              </w:rPr>
              <w:t>“</w:t>
            </w:r>
            <w:r w:rsidRPr="00787B88">
              <w:rPr>
                <w:rFonts w:eastAsia="仿宋_GB2312"/>
                <w:kern w:val="0"/>
                <w:sz w:val="24"/>
              </w:rPr>
              <w:t>互联网</w:t>
            </w:r>
            <w:r w:rsidRPr="00787B88">
              <w:rPr>
                <w:rFonts w:eastAsia="仿宋_GB2312"/>
                <w:kern w:val="0"/>
                <w:sz w:val="24"/>
              </w:rPr>
              <w:t>+”</w:t>
            </w:r>
            <w:r w:rsidRPr="00787B88">
              <w:rPr>
                <w:rFonts w:eastAsia="仿宋_GB2312"/>
                <w:kern w:val="0"/>
                <w:sz w:val="24"/>
              </w:rPr>
              <w:t>大学生创新创业大赛、</w:t>
            </w:r>
            <w:r w:rsidRPr="00787B88">
              <w:rPr>
                <w:rFonts w:eastAsia="仿宋_GB2312"/>
                <w:kern w:val="0"/>
                <w:sz w:val="24"/>
              </w:rPr>
              <w:t>“</w:t>
            </w:r>
            <w:r w:rsidRPr="00787B88">
              <w:rPr>
                <w:rFonts w:eastAsia="仿宋_GB2312"/>
                <w:kern w:val="0"/>
                <w:sz w:val="24"/>
              </w:rPr>
              <w:t>挑战杯</w:t>
            </w:r>
            <w:r w:rsidRPr="00787B88">
              <w:rPr>
                <w:rFonts w:eastAsia="仿宋_GB2312"/>
                <w:kern w:val="0"/>
                <w:sz w:val="24"/>
              </w:rPr>
              <w:t>”</w:t>
            </w:r>
            <w:r w:rsidRPr="00787B88">
              <w:rPr>
                <w:rFonts w:eastAsia="仿宋_GB2312"/>
                <w:kern w:val="0"/>
                <w:sz w:val="24"/>
              </w:rPr>
              <w:t>大学生课外学术科技作品竞赛、大学生创业计划竞赛、黄炎培职业教育</w:t>
            </w:r>
            <w:proofErr w:type="gramStart"/>
            <w:r w:rsidRPr="00787B88">
              <w:rPr>
                <w:rFonts w:eastAsia="仿宋_GB2312"/>
                <w:kern w:val="0"/>
                <w:sz w:val="24"/>
              </w:rPr>
              <w:t>奖创业</w:t>
            </w:r>
            <w:proofErr w:type="gramEnd"/>
            <w:r w:rsidRPr="00787B88">
              <w:rPr>
                <w:rFonts w:eastAsia="仿宋_GB2312"/>
                <w:kern w:val="0"/>
                <w:sz w:val="24"/>
              </w:rPr>
              <w:t>规划大赛）</w:t>
            </w:r>
          </w:p>
        </w:tc>
        <w:tc>
          <w:tcPr>
            <w:tcW w:w="766" w:type="dxa"/>
            <w:vAlign w:val="center"/>
          </w:tcPr>
          <w:p w:rsidR="00D41800" w:rsidRPr="00787B88" w:rsidRDefault="00D41800" w:rsidP="00F52321">
            <w:pPr>
              <w:jc w:val="center"/>
              <w:rPr>
                <w:rFonts w:eastAsia="仿宋_GB2312"/>
                <w:b/>
                <w:sz w:val="24"/>
              </w:rPr>
            </w:pPr>
          </w:p>
        </w:tc>
        <w:tc>
          <w:tcPr>
            <w:tcW w:w="3452" w:type="dxa"/>
            <w:vAlign w:val="center"/>
          </w:tcPr>
          <w:p w:rsidR="00D41800" w:rsidRPr="00787B88" w:rsidRDefault="00D41800" w:rsidP="00F52321">
            <w:pPr>
              <w:jc w:val="center"/>
              <w:rPr>
                <w:rFonts w:eastAsia="仿宋_GB2312"/>
                <w:kern w:val="0"/>
                <w:sz w:val="24"/>
              </w:rPr>
            </w:pPr>
          </w:p>
        </w:tc>
        <w:tc>
          <w:tcPr>
            <w:tcW w:w="1219" w:type="dxa"/>
            <w:vAlign w:val="center"/>
          </w:tcPr>
          <w:p w:rsidR="00D41800" w:rsidRPr="00787B88" w:rsidRDefault="00D41800" w:rsidP="00F52321">
            <w:pPr>
              <w:spacing w:line="240" w:lineRule="exact"/>
              <w:jc w:val="center"/>
              <w:rPr>
                <w:rFonts w:eastAsia="仿宋_GB2312"/>
                <w:kern w:val="0"/>
                <w:sz w:val="24"/>
              </w:rPr>
            </w:pPr>
          </w:p>
        </w:tc>
        <w:tc>
          <w:tcPr>
            <w:tcW w:w="1633" w:type="dxa"/>
            <w:vAlign w:val="center"/>
          </w:tcPr>
          <w:p w:rsidR="00D41800" w:rsidRPr="00787B88" w:rsidRDefault="00D41800" w:rsidP="00F52321">
            <w:pPr>
              <w:jc w:val="center"/>
              <w:rPr>
                <w:rFonts w:eastAsia="仿宋_GB2312"/>
                <w:kern w:val="0"/>
                <w:sz w:val="24"/>
              </w:rPr>
            </w:pPr>
          </w:p>
        </w:tc>
        <w:tc>
          <w:tcPr>
            <w:tcW w:w="1440" w:type="dxa"/>
            <w:vAlign w:val="center"/>
          </w:tcPr>
          <w:p w:rsidR="00D41800" w:rsidRPr="00787B88" w:rsidRDefault="00D41800" w:rsidP="00F52321">
            <w:pPr>
              <w:spacing w:line="240" w:lineRule="exact"/>
              <w:jc w:val="center"/>
              <w:rPr>
                <w:rFonts w:eastAsia="仿宋_GB2312"/>
                <w:kern w:val="0"/>
                <w:sz w:val="24"/>
              </w:rPr>
            </w:pPr>
          </w:p>
        </w:tc>
      </w:tr>
      <w:tr w:rsidR="00787B88" w:rsidRPr="00787B88" w:rsidTr="00F52321">
        <w:trPr>
          <w:trHeight w:val="525"/>
          <w:jc w:val="center"/>
        </w:trPr>
        <w:tc>
          <w:tcPr>
            <w:tcW w:w="666" w:type="dxa"/>
            <w:vMerge/>
            <w:vAlign w:val="center"/>
          </w:tcPr>
          <w:p w:rsidR="00D41800" w:rsidRPr="00787B88" w:rsidRDefault="00D41800" w:rsidP="00F52321">
            <w:pPr>
              <w:jc w:val="center"/>
              <w:rPr>
                <w:rFonts w:eastAsia="仿宋_GB2312"/>
                <w:kern w:val="0"/>
                <w:sz w:val="24"/>
              </w:rPr>
            </w:pPr>
          </w:p>
        </w:tc>
        <w:tc>
          <w:tcPr>
            <w:tcW w:w="4815" w:type="dxa"/>
            <w:vMerge/>
            <w:vAlign w:val="center"/>
          </w:tcPr>
          <w:p w:rsidR="00D41800" w:rsidRPr="00787B88" w:rsidRDefault="00D41800" w:rsidP="00F52321">
            <w:pPr>
              <w:rPr>
                <w:rFonts w:eastAsia="仿宋_GB2312"/>
                <w:kern w:val="0"/>
                <w:sz w:val="24"/>
              </w:rPr>
            </w:pPr>
          </w:p>
        </w:tc>
        <w:tc>
          <w:tcPr>
            <w:tcW w:w="766" w:type="dxa"/>
            <w:vAlign w:val="center"/>
          </w:tcPr>
          <w:p w:rsidR="00D41800" w:rsidRPr="00787B88" w:rsidRDefault="00D41800" w:rsidP="00F52321">
            <w:pPr>
              <w:jc w:val="center"/>
              <w:rPr>
                <w:rFonts w:eastAsia="仿宋_GB2312"/>
                <w:b/>
                <w:sz w:val="24"/>
              </w:rPr>
            </w:pPr>
            <w:r w:rsidRPr="00787B88">
              <w:rPr>
                <w:rFonts w:eastAsia="仿宋_GB2312"/>
                <w:b/>
                <w:sz w:val="24"/>
              </w:rPr>
              <w:t>……</w:t>
            </w:r>
          </w:p>
        </w:tc>
        <w:tc>
          <w:tcPr>
            <w:tcW w:w="3452" w:type="dxa"/>
            <w:vAlign w:val="center"/>
          </w:tcPr>
          <w:p w:rsidR="00D41800" w:rsidRPr="00787B88" w:rsidRDefault="00D41800" w:rsidP="00F52321">
            <w:pPr>
              <w:jc w:val="center"/>
              <w:rPr>
                <w:rFonts w:eastAsia="仿宋_GB2312"/>
                <w:kern w:val="0"/>
                <w:sz w:val="24"/>
              </w:rPr>
            </w:pPr>
          </w:p>
        </w:tc>
        <w:tc>
          <w:tcPr>
            <w:tcW w:w="1219" w:type="dxa"/>
            <w:vAlign w:val="center"/>
          </w:tcPr>
          <w:p w:rsidR="00D41800" w:rsidRPr="00787B88" w:rsidRDefault="00D41800" w:rsidP="00F52321">
            <w:pPr>
              <w:spacing w:line="240" w:lineRule="exact"/>
              <w:jc w:val="center"/>
              <w:rPr>
                <w:rFonts w:eastAsia="仿宋_GB2312"/>
                <w:kern w:val="0"/>
                <w:sz w:val="24"/>
              </w:rPr>
            </w:pPr>
          </w:p>
        </w:tc>
        <w:tc>
          <w:tcPr>
            <w:tcW w:w="1633" w:type="dxa"/>
            <w:vAlign w:val="center"/>
          </w:tcPr>
          <w:p w:rsidR="00D41800" w:rsidRPr="00787B88" w:rsidRDefault="00D41800" w:rsidP="00F52321">
            <w:pPr>
              <w:jc w:val="center"/>
              <w:rPr>
                <w:rFonts w:eastAsia="仿宋_GB2312"/>
                <w:kern w:val="0"/>
                <w:sz w:val="24"/>
              </w:rPr>
            </w:pPr>
          </w:p>
        </w:tc>
        <w:tc>
          <w:tcPr>
            <w:tcW w:w="1440" w:type="dxa"/>
            <w:vAlign w:val="center"/>
          </w:tcPr>
          <w:p w:rsidR="00D41800" w:rsidRPr="00787B88" w:rsidRDefault="00D41800" w:rsidP="00F52321">
            <w:pPr>
              <w:spacing w:line="240" w:lineRule="exact"/>
              <w:jc w:val="center"/>
              <w:rPr>
                <w:rFonts w:eastAsia="仿宋_GB2312"/>
                <w:kern w:val="0"/>
                <w:sz w:val="24"/>
              </w:rPr>
            </w:pPr>
          </w:p>
        </w:tc>
      </w:tr>
      <w:tr w:rsidR="00787B88" w:rsidRPr="00787B88" w:rsidTr="00F52321">
        <w:trPr>
          <w:trHeight w:val="364"/>
          <w:jc w:val="center"/>
        </w:trPr>
        <w:tc>
          <w:tcPr>
            <w:tcW w:w="666" w:type="dxa"/>
            <w:vMerge/>
            <w:vAlign w:val="center"/>
          </w:tcPr>
          <w:p w:rsidR="00D41800" w:rsidRPr="00787B88" w:rsidRDefault="00D41800" w:rsidP="00F52321">
            <w:pPr>
              <w:jc w:val="left"/>
              <w:rPr>
                <w:rFonts w:eastAsia="仿宋_GB2312"/>
                <w:kern w:val="0"/>
                <w:sz w:val="24"/>
              </w:rPr>
            </w:pPr>
          </w:p>
        </w:tc>
        <w:tc>
          <w:tcPr>
            <w:tcW w:w="4815" w:type="dxa"/>
            <w:vMerge w:val="restart"/>
            <w:vAlign w:val="center"/>
          </w:tcPr>
          <w:p w:rsidR="00D41800" w:rsidRPr="00787B88" w:rsidRDefault="00D41800" w:rsidP="00F52321">
            <w:pPr>
              <w:rPr>
                <w:rFonts w:eastAsia="仿宋_GB2312"/>
                <w:kern w:val="0"/>
                <w:sz w:val="24"/>
              </w:rPr>
            </w:pPr>
            <w:r w:rsidRPr="00787B88">
              <w:rPr>
                <w:rFonts w:eastAsia="仿宋_GB2312"/>
                <w:kern w:val="0"/>
                <w:sz w:val="24"/>
              </w:rPr>
              <w:t>开展的国际交流与合作项目</w:t>
            </w:r>
          </w:p>
        </w:tc>
        <w:tc>
          <w:tcPr>
            <w:tcW w:w="766" w:type="dxa"/>
            <w:vAlign w:val="center"/>
          </w:tcPr>
          <w:p w:rsidR="00D41800" w:rsidRPr="00787B88" w:rsidRDefault="00D41800" w:rsidP="00F52321">
            <w:pPr>
              <w:jc w:val="center"/>
              <w:rPr>
                <w:rFonts w:eastAsia="仿宋_GB2312"/>
                <w:b/>
                <w:sz w:val="24"/>
              </w:rPr>
            </w:pPr>
          </w:p>
        </w:tc>
        <w:tc>
          <w:tcPr>
            <w:tcW w:w="3452" w:type="dxa"/>
            <w:vAlign w:val="center"/>
          </w:tcPr>
          <w:p w:rsidR="00D41800" w:rsidRPr="00787B88" w:rsidRDefault="00D41800" w:rsidP="00F52321">
            <w:pPr>
              <w:jc w:val="center"/>
              <w:rPr>
                <w:rFonts w:eastAsia="仿宋_GB2312"/>
                <w:kern w:val="0"/>
                <w:sz w:val="24"/>
              </w:rPr>
            </w:pPr>
          </w:p>
        </w:tc>
        <w:tc>
          <w:tcPr>
            <w:tcW w:w="1219" w:type="dxa"/>
            <w:vAlign w:val="center"/>
          </w:tcPr>
          <w:p w:rsidR="00D41800" w:rsidRPr="00787B88" w:rsidRDefault="00D41800" w:rsidP="00F52321">
            <w:pPr>
              <w:spacing w:line="240" w:lineRule="exact"/>
              <w:jc w:val="center"/>
              <w:rPr>
                <w:rFonts w:eastAsia="仿宋_GB2312"/>
                <w:kern w:val="0"/>
                <w:sz w:val="24"/>
              </w:rPr>
            </w:pPr>
          </w:p>
        </w:tc>
        <w:tc>
          <w:tcPr>
            <w:tcW w:w="1633" w:type="dxa"/>
            <w:vAlign w:val="center"/>
          </w:tcPr>
          <w:p w:rsidR="00D41800" w:rsidRPr="00787B88" w:rsidRDefault="00D41800" w:rsidP="00F52321">
            <w:pPr>
              <w:jc w:val="center"/>
              <w:rPr>
                <w:rFonts w:eastAsia="仿宋_GB2312"/>
                <w:kern w:val="0"/>
                <w:sz w:val="24"/>
              </w:rPr>
            </w:pPr>
          </w:p>
        </w:tc>
        <w:tc>
          <w:tcPr>
            <w:tcW w:w="1440" w:type="dxa"/>
            <w:vAlign w:val="center"/>
          </w:tcPr>
          <w:p w:rsidR="00D41800" w:rsidRPr="00787B88" w:rsidRDefault="00D41800" w:rsidP="00F52321">
            <w:pPr>
              <w:spacing w:line="240" w:lineRule="exact"/>
              <w:jc w:val="center"/>
              <w:rPr>
                <w:rFonts w:eastAsia="仿宋_GB2312"/>
                <w:kern w:val="0"/>
                <w:sz w:val="24"/>
              </w:rPr>
            </w:pPr>
          </w:p>
        </w:tc>
      </w:tr>
      <w:tr w:rsidR="00787B88" w:rsidRPr="00787B88" w:rsidTr="00F52321">
        <w:trPr>
          <w:trHeight w:val="413"/>
          <w:jc w:val="center"/>
        </w:trPr>
        <w:tc>
          <w:tcPr>
            <w:tcW w:w="666" w:type="dxa"/>
            <w:vMerge/>
            <w:vAlign w:val="center"/>
          </w:tcPr>
          <w:p w:rsidR="00D41800" w:rsidRPr="00787B88" w:rsidRDefault="00D41800" w:rsidP="00F52321">
            <w:pPr>
              <w:jc w:val="center"/>
              <w:rPr>
                <w:rFonts w:eastAsia="仿宋_GB2312"/>
                <w:kern w:val="0"/>
                <w:sz w:val="24"/>
              </w:rPr>
            </w:pPr>
          </w:p>
        </w:tc>
        <w:tc>
          <w:tcPr>
            <w:tcW w:w="4815" w:type="dxa"/>
            <w:vMerge/>
            <w:vAlign w:val="center"/>
          </w:tcPr>
          <w:p w:rsidR="00D41800" w:rsidRPr="00787B88" w:rsidRDefault="00D41800" w:rsidP="00F52321">
            <w:pPr>
              <w:jc w:val="center"/>
              <w:rPr>
                <w:rFonts w:eastAsia="仿宋_GB2312"/>
                <w:kern w:val="0"/>
                <w:sz w:val="24"/>
              </w:rPr>
            </w:pPr>
          </w:p>
        </w:tc>
        <w:tc>
          <w:tcPr>
            <w:tcW w:w="766" w:type="dxa"/>
            <w:vAlign w:val="center"/>
          </w:tcPr>
          <w:p w:rsidR="00D41800" w:rsidRPr="00787B88" w:rsidRDefault="00D41800" w:rsidP="00F52321">
            <w:pPr>
              <w:jc w:val="center"/>
              <w:rPr>
                <w:rFonts w:eastAsia="仿宋_GB2312"/>
                <w:b/>
                <w:sz w:val="24"/>
              </w:rPr>
            </w:pPr>
            <w:r w:rsidRPr="00787B88">
              <w:rPr>
                <w:rFonts w:eastAsia="仿宋_GB2312"/>
                <w:b/>
                <w:sz w:val="24"/>
              </w:rPr>
              <w:t>……</w:t>
            </w:r>
          </w:p>
        </w:tc>
        <w:tc>
          <w:tcPr>
            <w:tcW w:w="3452" w:type="dxa"/>
            <w:vAlign w:val="center"/>
          </w:tcPr>
          <w:p w:rsidR="00D41800" w:rsidRPr="00787B88" w:rsidRDefault="00D41800" w:rsidP="00F52321">
            <w:pPr>
              <w:jc w:val="center"/>
              <w:rPr>
                <w:rFonts w:eastAsia="仿宋_GB2312"/>
                <w:kern w:val="0"/>
                <w:sz w:val="24"/>
              </w:rPr>
            </w:pPr>
          </w:p>
        </w:tc>
        <w:tc>
          <w:tcPr>
            <w:tcW w:w="1219" w:type="dxa"/>
            <w:vAlign w:val="center"/>
          </w:tcPr>
          <w:p w:rsidR="00D41800" w:rsidRPr="00787B88" w:rsidRDefault="00D41800" w:rsidP="00F52321">
            <w:pPr>
              <w:spacing w:line="240" w:lineRule="exact"/>
              <w:jc w:val="center"/>
              <w:rPr>
                <w:rFonts w:eastAsia="仿宋_GB2312"/>
                <w:kern w:val="0"/>
                <w:sz w:val="24"/>
              </w:rPr>
            </w:pPr>
          </w:p>
        </w:tc>
        <w:tc>
          <w:tcPr>
            <w:tcW w:w="1633" w:type="dxa"/>
            <w:vAlign w:val="center"/>
          </w:tcPr>
          <w:p w:rsidR="00D41800" w:rsidRPr="00787B88" w:rsidRDefault="00D41800" w:rsidP="00F52321">
            <w:pPr>
              <w:jc w:val="center"/>
              <w:rPr>
                <w:rFonts w:eastAsia="仿宋_GB2312"/>
                <w:kern w:val="0"/>
                <w:sz w:val="24"/>
              </w:rPr>
            </w:pPr>
          </w:p>
        </w:tc>
        <w:tc>
          <w:tcPr>
            <w:tcW w:w="1440" w:type="dxa"/>
            <w:vAlign w:val="center"/>
          </w:tcPr>
          <w:p w:rsidR="00D41800" w:rsidRPr="00787B88" w:rsidRDefault="00D41800" w:rsidP="00F52321">
            <w:pPr>
              <w:spacing w:line="240" w:lineRule="exact"/>
              <w:jc w:val="center"/>
              <w:rPr>
                <w:rFonts w:eastAsia="仿宋_GB2312"/>
                <w:kern w:val="0"/>
                <w:sz w:val="24"/>
              </w:rPr>
            </w:pPr>
          </w:p>
        </w:tc>
      </w:tr>
    </w:tbl>
    <w:p w:rsidR="00D41800" w:rsidRPr="00787B88" w:rsidRDefault="00D41800" w:rsidP="00D41800">
      <w:pPr>
        <w:spacing w:before="48" w:after="48" w:line="20" w:lineRule="exact"/>
        <w:rPr>
          <w:rFonts w:eastAsia="黑体"/>
          <w:sz w:val="28"/>
          <w:szCs w:val="28"/>
        </w:rPr>
        <w:sectPr w:rsidR="00D41800" w:rsidRPr="00787B88">
          <w:pgSz w:w="16838" w:h="11906" w:orient="landscape"/>
          <w:pgMar w:top="1797" w:right="1440" w:bottom="1797" w:left="1440" w:header="851" w:footer="992" w:gutter="0"/>
          <w:cols w:space="720"/>
          <w:docGrid w:type="lines" w:linePitch="312"/>
        </w:sectPr>
      </w:pPr>
    </w:p>
    <w:p w:rsidR="00D41800" w:rsidRPr="00787B88" w:rsidRDefault="00D41800" w:rsidP="00D41800">
      <w:pPr>
        <w:spacing w:line="600" w:lineRule="exact"/>
        <w:rPr>
          <w:rFonts w:eastAsia="黑体"/>
          <w:sz w:val="28"/>
          <w:szCs w:val="28"/>
        </w:rPr>
      </w:pPr>
      <w:r w:rsidRPr="00787B88">
        <w:rPr>
          <w:rFonts w:eastAsia="黑体"/>
          <w:sz w:val="28"/>
          <w:szCs w:val="28"/>
        </w:rPr>
        <w:lastRenderedPageBreak/>
        <w:t>三、团队建设方案</w:t>
      </w:r>
    </w:p>
    <w:p w:rsidR="00D41800" w:rsidRPr="00787B88" w:rsidRDefault="00D41800" w:rsidP="00D41800">
      <w:pPr>
        <w:spacing w:line="600" w:lineRule="exact"/>
        <w:rPr>
          <w:rFonts w:eastAsia="黑体"/>
          <w:sz w:val="28"/>
          <w:szCs w:val="28"/>
        </w:rPr>
      </w:pPr>
      <w:r w:rsidRPr="00787B88">
        <w:rPr>
          <w:rFonts w:eastAsia="黑体"/>
          <w:sz w:val="28"/>
          <w:szCs w:val="28"/>
        </w:rPr>
        <w:t>（一）建设基础</w:t>
      </w:r>
    </w:p>
    <w:p w:rsidR="00D41800" w:rsidRPr="00787B88" w:rsidRDefault="00D41800" w:rsidP="00D41800">
      <w:pPr>
        <w:spacing w:line="600" w:lineRule="exact"/>
        <w:rPr>
          <w:rFonts w:eastAsia="黑体"/>
          <w:sz w:val="28"/>
          <w:szCs w:val="28"/>
        </w:rPr>
      </w:pPr>
    </w:p>
    <w:p w:rsidR="00D41800" w:rsidRPr="00787B88" w:rsidRDefault="00D41800" w:rsidP="00D41800">
      <w:pPr>
        <w:spacing w:line="600" w:lineRule="exact"/>
        <w:rPr>
          <w:rFonts w:eastAsia="黑体"/>
          <w:sz w:val="28"/>
          <w:szCs w:val="28"/>
        </w:rPr>
      </w:pPr>
      <w:r w:rsidRPr="00787B88">
        <w:rPr>
          <w:rFonts w:eastAsia="黑体"/>
          <w:sz w:val="28"/>
          <w:szCs w:val="28"/>
        </w:rPr>
        <w:t>（二）建设目标</w:t>
      </w:r>
    </w:p>
    <w:p w:rsidR="00D41800" w:rsidRPr="00787B88" w:rsidRDefault="00D41800" w:rsidP="00D41800">
      <w:pPr>
        <w:spacing w:line="600" w:lineRule="exact"/>
        <w:rPr>
          <w:rFonts w:eastAsia="黑体"/>
          <w:sz w:val="28"/>
          <w:szCs w:val="28"/>
        </w:rPr>
      </w:pPr>
    </w:p>
    <w:p w:rsidR="00D41800" w:rsidRPr="00787B88" w:rsidRDefault="00D41800" w:rsidP="00D41800">
      <w:pPr>
        <w:spacing w:line="600" w:lineRule="exact"/>
        <w:rPr>
          <w:rFonts w:eastAsia="黑体"/>
          <w:sz w:val="28"/>
          <w:szCs w:val="28"/>
        </w:rPr>
      </w:pPr>
      <w:r w:rsidRPr="00787B88">
        <w:rPr>
          <w:rFonts w:eastAsia="黑体"/>
          <w:sz w:val="28"/>
          <w:szCs w:val="28"/>
        </w:rPr>
        <w:t>（三）建设任务</w:t>
      </w:r>
    </w:p>
    <w:p w:rsidR="00D41800" w:rsidRPr="00787B88" w:rsidRDefault="00D41800" w:rsidP="00D41800">
      <w:pPr>
        <w:spacing w:line="600" w:lineRule="exact"/>
        <w:ind w:firstLineChars="200" w:firstLine="560"/>
        <w:rPr>
          <w:rFonts w:eastAsia="黑体"/>
          <w:sz w:val="28"/>
          <w:szCs w:val="28"/>
        </w:rPr>
      </w:pPr>
      <w:r w:rsidRPr="00787B88">
        <w:rPr>
          <w:rFonts w:eastAsia="黑体"/>
          <w:sz w:val="28"/>
          <w:szCs w:val="28"/>
        </w:rPr>
        <w:t>1.</w:t>
      </w:r>
      <w:r w:rsidRPr="00787B88">
        <w:rPr>
          <w:rFonts w:eastAsia="黑体"/>
          <w:sz w:val="28"/>
          <w:szCs w:val="28"/>
        </w:rPr>
        <w:t>加强团队师德师风建设</w:t>
      </w:r>
    </w:p>
    <w:p w:rsidR="00D41800" w:rsidRPr="00787B88" w:rsidRDefault="00D41800" w:rsidP="00D41800">
      <w:pPr>
        <w:spacing w:line="600" w:lineRule="exact"/>
        <w:ind w:firstLineChars="200" w:firstLine="560"/>
        <w:rPr>
          <w:rFonts w:eastAsia="黑体"/>
          <w:sz w:val="28"/>
          <w:szCs w:val="28"/>
        </w:rPr>
      </w:pPr>
    </w:p>
    <w:p w:rsidR="00D41800" w:rsidRPr="00787B88" w:rsidRDefault="00D41800" w:rsidP="00D41800">
      <w:pPr>
        <w:spacing w:line="600" w:lineRule="exact"/>
        <w:ind w:firstLineChars="200" w:firstLine="560"/>
        <w:rPr>
          <w:rFonts w:eastAsia="黑体"/>
          <w:sz w:val="28"/>
          <w:szCs w:val="28"/>
        </w:rPr>
      </w:pPr>
      <w:r w:rsidRPr="00787B88">
        <w:rPr>
          <w:rFonts w:eastAsia="黑体"/>
          <w:sz w:val="28"/>
          <w:szCs w:val="28"/>
        </w:rPr>
        <w:t>2.</w:t>
      </w:r>
      <w:r w:rsidRPr="00787B88">
        <w:rPr>
          <w:rFonts w:eastAsia="黑体" w:hint="eastAsia"/>
          <w:sz w:val="28"/>
          <w:szCs w:val="28"/>
        </w:rPr>
        <w:t>提升团队教师能力素质</w:t>
      </w:r>
    </w:p>
    <w:p w:rsidR="00D41800" w:rsidRPr="00787B88" w:rsidRDefault="00D41800" w:rsidP="00D41800">
      <w:pPr>
        <w:spacing w:line="600" w:lineRule="exact"/>
        <w:ind w:firstLineChars="200" w:firstLine="560"/>
        <w:rPr>
          <w:rFonts w:eastAsia="黑体"/>
          <w:sz w:val="28"/>
          <w:szCs w:val="28"/>
        </w:rPr>
      </w:pPr>
    </w:p>
    <w:p w:rsidR="00D41800" w:rsidRPr="00787B88" w:rsidRDefault="00D41800" w:rsidP="00D41800">
      <w:pPr>
        <w:spacing w:line="600" w:lineRule="exact"/>
        <w:ind w:firstLineChars="200" w:firstLine="560"/>
        <w:rPr>
          <w:rFonts w:eastAsia="黑体"/>
          <w:sz w:val="28"/>
          <w:szCs w:val="28"/>
        </w:rPr>
      </w:pPr>
      <w:r w:rsidRPr="00787B88">
        <w:rPr>
          <w:rFonts w:eastAsia="黑体"/>
          <w:sz w:val="28"/>
          <w:szCs w:val="28"/>
        </w:rPr>
        <w:t>3.</w:t>
      </w:r>
      <w:r w:rsidRPr="00787B88">
        <w:rPr>
          <w:rFonts w:eastAsia="黑体" w:hint="eastAsia"/>
          <w:sz w:val="28"/>
          <w:szCs w:val="28"/>
        </w:rPr>
        <w:t>全面深化课程改革</w:t>
      </w:r>
    </w:p>
    <w:p w:rsidR="00D41800" w:rsidRPr="00787B88" w:rsidRDefault="00D41800" w:rsidP="00D41800">
      <w:pPr>
        <w:spacing w:line="600" w:lineRule="exact"/>
        <w:ind w:firstLineChars="200" w:firstLine="560"/>
        <w:rPr>
          <w:rFonts w:eastAsia="黑体"/>
          <w:sz w:val="28"/>
          <w:szCs w:val="28"/>
        </w:rPr>
      </w:pPr>
    </w:p>
    <w:p w:rsidR="00D41800" w:rsidRPr="00787B88" w:rsidRDefault="00D41800" w:rsidP="00D41800">
      <w:pPr>
        <w:spacing w:line="600" w:lineRule="exact"/>
        <w:ind w:firstLineChars="200" w:firstLine="560"/>
        <w:rPr>
          <w:rFonts w:eastAsia="黑体"/>
          <w:sz w:val="28"/>
          <w:szCs w:val="28"/>
        </w:rPr>
      </w:pPr>
      <w:r w:rsidRPr="00787B88">
        <w:rPr>
          <w:rFonts w:eastAsia="黑体"/>
          <w:sz w:val="28"/>
          <w:szCs w:val="28"/>
        </w:rPr>
        <w:t>4.</w:t>
      </w:r>
      <w:r w:rsidRPr="00787B88">
        <w:rPr>
          <w:rFonts w:eastAsia="黑体" w:hint="eastAsia"/>
          <w:sz w:val="28"/>
          <w:szCs w:val="28"/>
        </w:rPr>
        <w:t>积极</w:t>
      </w:r>
      <w:r w:rsidRPr="00787B88">
        <w:rPr>
          <w:rFonts w:eastAsia="黑体"/>
          <w:sz w:val="28"/>
          <w:szCs w:val="28"/>
        </w:rPr>
        <w:t>推进教法改革</w:t>
      </w:r>
    </w:p>
    <w:p w:rsidR="00D41800" w:rsidRPr="00787B88" w:rsidRDefault="00D41800" w:rsidP="00D41800">
      <w:pPr>
        <w:spacing w:line="600" w:lineRule="exact"/>
        <w:ind w:firstLineChars="200" w:firstLine="560"/>
        <w:rPr>
          <w:rFonts w:eastAsia="黑体"/>
          <w:sz w:val="28"/>
          <w:szCs w:val="28"/>
        </w:rPr>
      </w:pPr>
    </w:p>
    <w:p w:rsidR="00D41800" w:rsidRPr="00787B88" w:rsidRDefault="00D41800" w:rsidP="00D41800">
      <w:pPr>
        <w:spacing w:line="600" w:lineRule="exact"/>
        <w:ind w:firstLineChars="200" w:firstLine="560"/>
        <w:rPr>
          <w:rFonts w:eastAsia="黑体"/>
          <w:sz w:val="28"/>
          <w:szCs w:val="28"/>
        </w:rPr>
      </w:pPr>
      <w:r w:rsidRPr="00787B88">
        <w:rPr>
          <w:rFonts w:eastAsia="黑体"/>
          <w:sz w:val="28"/>
          <w:szCs w:val="28"/>
        </w:rPr>
        <w:t>5.</w:t>
      </w:r>
      <w:r w:rsidRPr="00787B88">
        <w:rPr>
          <w:rFonts w:eastAsia="黑体"/>
          <w:sz w:val="28"/>
          <w:szCs w:val="28"/>
        </w:rPr>
        <w:t>强化技术技能创新服务</w:t>
      </w:r>
    </w:p>
    <w:p w:rsidR="00D41800" w:rsidRPr="00787B88" w:rsidRDefault="00D41800" w:rsidP="00D41800">
      <w:pPr>
        <w:spacing w:line="600" w:lineRule="exact"/>
        <w:ind w:firstLineChars="200" w:firstLine="560"/>
        <w:rPr>
          <w:rFonts w:eastAsia="黑体"/>
          <w:sz w:val="28"/>
          <w:szCs w:val="28"/>
        </w:rPr>
      </w:pPr>
    </w:p>
    <w:p w:rsidR="00D41800" w:rsidRPr="00787B88" w:rsidRDefault="00D41800" w:rsidP="00D41800">
      <w:pPr>
        <w:spacing w:line="600" w:lineRule="exact"/>
        <w:ind w:firstLineChars="200" w:firstLine="560"/>
        <w:rPr>
          <w:rFonts w:eastAsia="黑体"/>
          <w:sz w:val="28"/>
          <w:szCs w:val="28"/>
        </w:rPr>
      </w:pPr>
      <w:r w:rsidRPr="00787B88">
        <w:rPr>
          <w:rFonts w:eastAsia="黑体" w:hint="eastAsia"/>
          <w:sz w:val="28"/>
          <w:szCs w:val="28"/>
        </w:rPr>
        <w:t>6.</w:t>
      </w:r>
      <w:r w:rsidRPr="00787B88">
        <w:rPr>
          <w:rFonts w:eastAsia="黑体" w:hint="eastAsia"/>
          <w:sz w:val="28"/>
          <w:szCs w:val="28"/>
        </w:rPr>
        <w:t>突出专业育人成效</w:t>
      </w:r>
    </w:p>
    <w:p w:rsidR="00D41800" w:rsidRPr="00787B88" w:rsidRDefault="00D41800" w:rsidP="00D41800">
      <w:pPr>
        <w:spacing w:line="600" w:lineRule="exact"/>
        <w:ind w:firstLineChars="200" w:firstLine="560"/>
        <w:rPr>
          <w:rFonts w:eastAsia="黑体"/>
          <w:sz w:val="28"/>
          <w:szCs w:val="28"/>
        </w:rPr>
      </w:pPr>
    </w:p>
    <w:p w:rsidR="00D41800" w:rsidRPr="00787B88" w:rsidRDefault="00D41800" w:rsidP="00D41800">
      <w:pPr>
        <w:spacing w:line="600" w:lineRule="exact"/>
        <w:rPr>
          <w:rFonts w:eastAsia="黑体"/>
          <w:sz w:val="28"/>
          <w:szCs w:val="28"/>
        </w:rPr>
      </w:pPr>
      <w:r w:rsidRPr="00787B88">
        <w:rPr>
          <w:rFonts w:eastAsia="黑体"/>
          <w:sz w:val="28"/>
          <w:szCs w:val="28"/>
        </w:rPr>
        <w:t>（四）保障措施</w:t>
      </w:r>
    </w:p>
    <w:p w:rsidR="00D41800" w:rsidRPr="00787B88" w:rsidRDefault="00D41800" w:rsidP="00D41800">
      <w:pPr>
        <w:spacing w:line="600" w:lineRule="exact"/>
        <w:ind w:firstLineChars="200" w:firstLine="560"/>
        <w:rPr>
          <w:rFonts w:eastAsia="黑体"/>
          <w:sz w:val="28"/>
          <w:szCs w:val="28"/>
        </w:rPr>
      </w:pPr>
    </w:p>
    <w:p w:rsidR="00D41800" w:rsidRPr="00787B88" w:rsidRDefault="00D41800" w:rsidP="00D41800">
      <w:pPr>
        <w:spacing w:before="48" w:after="48" w:line="360" w:lineRule="auto"/>
        <w:rPr>
          <w:rFonts w:eastAsia="黑体"/>
          <w:sz w:val="28"/>
          <w:szCs w:val="28"/>
        </w:rPr>
        <w:sectPr w:rsidR="00D41800" w:rsidRPr="00787B88">
          <w:pgSz w:w="11906" w:h="16838"/>
          <w:pgMar w:top="1440" w:right="1797" w:bottom="1440" w:left="1797" w:header="851" w:footer="992" w:gutter="0"/>
          <w:cols w:space="720"/>
          <w:docGrid w:type="lines" w:linePitch="312"/>
        </w:sectPr>
      </w:pPr>
    </w:p>
    <w:p w:rsidR="00D41800" w:rsidRPr="00787B88" w:rsidRDefault="00D41800" w:rsidP="00D41800">
      <w:pPr>
        <w:spacing w:before="48" w:after="48" w:line="360" w:lineRule="auto"/>
        <w:rPr>
          <w:rFonts w:eastAsia="仿宋_GB2312"/>
          <w:sz w:val="28"/>
          <w:szCs w:val="28"/>
        </w:rPr>
      </w:pPr>
      <w:r w:rsidRPr="00787B88">
        <w:rPr>
          <w:rFonts w:eastAsia="黑体"/>
          <w:sz w:val="28"/>
          <w:szCs w:val="28"/>
        </w:rPr>
        <w:lastRenderedPageBreak/>
        <w:t>四、申请单位意见</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0"/>
        <w:gridCol w:w="7810"/>
      </w:tblGrid>
      <w:tr w:rsidR="00787B88" w:rsidRPr="00787B88" w:rsidTr="00F52321">
        <w:trPr>
          <w:trHeight w:val="4299"/>
        </w:trPr>
        <w:tc>
          <w:tcPr>
            <w:tcW w:w="710" w:type="dxa"/>
            <w:noWrap/>
            <w:vAlign w:val="center"/>
          </w:tcPr>
          <w:p w:rsidR="00D41800" w:rsidRPr="00787B88" w:rsidRDefault="00D41800" w:rsidP="00F52321">
            <w:pPr>
              <w:spacing w:before="48" w:after="48"/>
              <w:jc w:val="center"/>
              <w:rPr>
                <w:rFonts w:eastAsia="仿宋_GB2312"/>
                <w:sz w:val="24"/>
                <w:szCs w:val="22"/>
              </w:rPr>
            </w:pPr>
            <w:r w:rsidRPr="00787B88">
              <w:rPr>
                <w:rFonts w:eastAsia="仿宋_GB2312"/>
                <w:sz w:val="24"/>
                <w:szCs w:val="22"/>
              </w:rPr>
              <w:t>申报单位</w:t>
            </w:r>
          </w:p>
          <w:p w:rsidR="00D41800" w:rsidRPr="00787B88" w:rsidRDefault="00D41800" w:rsidP="00F52321">
            <w:pPr>
              <w:spacing w:before="48" w:after="48"/>
              <w:jc w:val="center"/>
              <w:rPr>
                <w:szCs w:val="21"/>
              </w:rPr>
            </w:pPr>
            <w:r w:rsidRPr="00787B88">
              <w:rPr>
                <w:rFonts w:eastAsia="仿宋_GB2312"/>
                <w:sz w:val="24"/>
                <w:szCs w:val="22"/>
              </w:rPr>
              <w:t>意见</w:t>
            </w:r>
          </w:p>
        </w:tc>
        <w:tc>
          <w:tcPr>
            <w:tcW w:w="7810" w:type="dxa"/>
          </w:tcPr>
          <w:p w:rsidR="00D41800" w:rsidRPr="00787B88" w:rsidRDefault="00D41800" w:rsidP="00F52321">
            <w:pPr>
              <w:rPr>
                <w:rFonts w:eastAsia="仿宋_GB2312"/>
                <w:sz w:val="24"/>
                <w:szCs w:val="22"/>
              </w:rPr>
            </w:pPr>
            <w:r w:rsidRPr="00787B88">
              <w:rPr>
                <w:rFonts w:eastAsia="仿宋_GB2312"/>
                <w:sz w:val="24"/>
                <w:szCs w:val="22"/>
              </w:rPr>
              <w:t>请申报单位对完成本项目所需的基本条件与组织保障等做出承诺。</w:t>
            </w:r>
          </w:p>
          <w:p w:rsidR="00D41800" w:rsidRPr="00787B88" w:rsidRDefault="00D41800" w:rsidP="00F52321">
            <w:pPr>
              <w:spacing w:before="48" w:after="48"/>
              <w:rPr>
                <w:rFonts w:eastAsia="仿宋_GB2312"/>
                <w:sz w:val="24"/>
                <w:szCs w:val="22"/>
              </w:rPr>
            </w:pPr>
          </w:p>
          <w:p w:rsidR="00D41800" w:rsidRPr="00787B88" w:rsidRDefault="00D41800" w:rsidP="00F52321">
            <w:pPr>
              <w:widowControl/>
              <w:spacing w:before="48" w:after="48"/>
              <w:jc w:val="left"/>
              <w:rPr>
                <w:rFonts w:eastAsia="仿宋_GB2312"/>
                <w:sz w:val="24"/>
                <w:szCs w:val="22"/>
              </w:rPr>
            </w:pPr>
          </w:p>
          <w:p w:rsidR="00D41800" w:rsidRPr="00787B88" w:rsidRDefault="00D41800" w:rsidP="00F52321">
            <w:pPr>
              <w:widowControl/>
              <w:spacing w:before="48" w:after="48"/>
              <w:jc w:val="left"/>
              <w:rPr>
                <w:rFonts w:eastAsia="仿宋_GB2312"/>
                <w:sz w:val="24"/>
                <w:szCs w:val="22"/>
              </w:rPr>
            </w:pPr>
          </w:p>
          <w:p w:rsidR="00D41800" w:rsidRPr="00787B88" w:rsidRDefault="00D41800" w:rsidP="00F52321">
            <w:pPr>
              <w:widowControl/>
              <w:spacing w:before="48" w:after="48"/>
              <w:jc w:val="left"/>
              <w:rPr>
                <w:rFonts w:eastAsia="仿宋_GB2312"/>
                <w:sz w:val="24"/>
                <w:szCs w:val="22"/>
              </w:rPr>
            </w:pPr>
          </w:p>
          <w:p w:rsidR="00D41800" w:rsidRPr="00787B88" w:rsidRDefault="00D41800" w:rsidP="00F52321">
            <w:pPr>
              <w:widowControl/>
              <w:spacing w:before="48" w:after="48"/>
              <w:jc w:val="left"/>
              <w:rPr>
                <w:rFonts w:eastAsia="仿宋_GB2312"/>
                <w:sz w:val="24"/>
                <w:szCs w:val="22"/>
              </w:rPr>
            </w:pPr>
          </w:p>
          <w:p w:rsidR="00D41800" w:rsidRPr="00787B88" w:rsidRDefault="00D41800" w:rsidP="00F52321">
            <w:pPr>
              <w:spacing w:before="48" w:after="48"/>
              <w:ind w:firstLineChars="400" w:firstLine="960"/>
              <w:rPr>
                <w:rFonts w:eastAsia="仿宋_GB2312"/>
                <w:sz w:val="24"/>
                <w:szCs w:val="22"/>
              </w:rPr>
            </w:pPr>
          </w:p>
          <w:p w:rsidR="00D41800" w:rsidRPr="00787B88" w:rsidRDefault="00D41800" w:rsidP="00F52321">
            <w:pPr>
              <w:spacing w:before="48" w:after="48"/>
              <w:ind w:firstLineChars="400" w:firstLine="960"/>
              <w:rPr>
                <w:rFonts w:eastAsia="仿宋_GB2312"/>
                <w:sz w:val="24"/>
                <w:szCs w:val="22"/>
              </w:rPr>
            </w:pPr>
          </w:p>
          <w:p w:rsidR="00D41800" w:rsidRPr="00787B88" w:rsidRDefault="00D41800" w:rsidP="00F52321">
            <w:pPr>
              <w:spacing w:before="48" w:after="48"/>
              <w:ind w:firstLineChars="400" w:firstLine="960"/>
              <w:rPr>
                <w:rFonts w:eastAsia="仿宋_GB2312"/>
                <w:sz w:val="24"/>
                <w:szCs w:val="22"/>
              </w:rPr>
            </w:pPr>
            <w:r w:rsidRPr="00787B88">
              <w:rPr>
                <w:rFonts w:eastAsia="仿宋_GB2312"/>
                <w:sz w:val="24"/>
                <w:szCs w:val="22"/>
              </w:rPr>
              <w:t>（单位公章）</w:t>
            </w:r>
            <w:r w:rsidRPr="00787B88">
              <w:rPr>
                <w:rFonts w:eastAsia="仿宋_GB2312"/>
                <w:sz w:val="24"/>
                <w:szCs w:val="22"/>
              </w:rPr>
              <w:t xml:space="preserve">                   </w:t>
            </w:r>
            <w:r w:rsidRPr="00787B88">
              <w:rPr>
                <w:rFonts w:eastAsia="仿宋_GB2312"/>
                <w:sz w:val="24"/>
                <w:szCs w:val="22"/>
              </w:rPr>
              <w:t>负责人签名：</w:t>
            </w:r>
          </w:p>
          <w:p w:rsidR="00D41800" w:rsidRPr="00787B88" w:rsidRDefault="00D41800" w:rsidP="00F52321">
            <w:pPr>
              <w:widowControl/>
              <w:spacing w:before="48" w:after="48"/>
              <w:ind w:firstLineChars="1750" w:firstLine="4200"/>
              <w:jc w:val="left"/>
              <w:rPr>
                <w:rFonts w:eastAsia="仿宋_GB2312"/>
                <w:sz w:val="24"/>
                <w:szCs w:val="22"/>
              </w:rPr>
            </w:pPr>
            <w:r w:rsidRPr="00787B88">
              <w:rPr>
                <w:rFonts w:eastAsia="仿宋_GB2312"/>
                <w:sz w:val="24"/>
                <w:szCs w:val="22"/>
              </w:rPr>
              <w:t xml:space="preserve">             </w:t>
            </w:r>
          </w:p>
          <w:p w:rsidR="00D41800" w:rsidRPr="00787B88" w:rsidRDefault="00D41800" w:rsidP="00F52321">
            <w:pPr>
              <w:widowControl/>
              <w:spacing w:before="48" w:after="48"/>
              <w:ind w:firstLineChars="1950" w:firstLine="4680"/>
              <w:rPr>
                <w:rFonts w:eastAsia="仿宋_GB2312"/>
                <w:sz w:val="24"/>
                <w:szCs w:val="22"/>
              </w:rPr>
            </w:pPr>
            <w:r w:rsidRPr="00787B88">
              <w:rPr>
                <w:rFonts w:eastAsia="仿宋_GB2312"/>
                <w:sz w:val="24"/>
                <w:szCs w:val="22"/>
              </w:rPr>
              <w:t>年</w:t>
            </w:r>
            <w:r w:rsidRPr="00787B88">
              <w:rPr>
                <w:rFonts w:eastAsia="仿宋_GB2312"/>
                <w:sz w:val="24"/>
                <w:szCs w:val="22"/>
              </w:rPr>
              <w:t xml:space="preserve">   </w:t>
            </w:r>
            <w:r w:rsidRPr="00787B88">
              <w:rPr>
                <w:rFonts w:eastAsia="仿宋_GB2312"/>
                <w:sz w:val="24"/>
                <w:szCs w:val="22"/>
              </w:rPr>
              <w:t>月</w:t>
            </w:r>
            <w:r w:rsidRPr="00787B88">
              <w:rPr>
                <w:rFonts w:eastAsia="仿宋_GB2312"/>
                <w:sz w:val="24"/>
                <w:szCs w:val="22"/>
              </w:rPr>
              <w:t xml:space="preserve">   </w:t>
            </w:r>
            <w:r w:rsidRPr="00787B88">
              <w:rPr>
                <w:rFonts w:eastAsia="仿宋_GB2312"/>
                <w:sz w:val="24"/>
                <w:szCs w:val="22"/>
              </w:rPr>
              <w:t>日</w:t>
            </w:r>
          </w:p>
        </w:tc>
      </w:tr>
      <w:tr w:rsidR="00787B88" w:rsidRPr="00787B88" w:rsidTr="00F52321">
        <w:trPr>
          <w:trHeight w:val="4299"/>
        </w:trPr>
        <w:tc>
          <w:tcPr>
            <w:tcW w:w="710" w:type="dxa"/>
            <w:noWrap/>
            <w:vAlign w:val="center"/>
          </w:tcPr>
          <w:p w:rsidR="00D41800" w:rsidRPr="00787B88" w:rsidRDefault="00D41800" w:rsidP="00F52321">
            <w:pPr>
              <w:spacing w:before="48" w:after="48"/>
              <w:jc w:val="center"/>
              <w:rPr>
                <w:rFonts w:eastAsia="仿宋_GB2312"/>
                <w:sz w:val="24"/>
                <w:szCs w:val="22"/>
              </w:rPr>
            </w:pPr>
            <w:r w:rsidRPr="00787B88">
              <w:rPr>
                <w:rFonts w:eastAsia="仿宋_GB2312"/>
                <w:sz w:val="24"/>
                <w:szCs w:val="22"/>
              </w:rPr>
              <w:t>市州教育行政部门</w:t>
            </w:r>
          </w:p>
          <w:p w:rsidR="00D41800" w:rsidRPr="00787B88" w:rsidRDefault="00D41800" w:rsidP="00F52321">
            <w:pPr>
              <w:spacing w:before="48" w:after="48"/>
              <w:jc w:val="center"/>
              <w:rPr>
                <w:rFonts w:eastAsia="仿宋_GB2312"/>
                <w:sz w:val="24"/>
                <w:szCs w:val="22"/>
              </w:rPr>
            </w:pPr>
            <w:r w:rsidRPr="00787B88">
              <w:rPr>
                <w:rFonts w:eastAsia="仿宋_GB2312"/>
                <w:sz w:val="24"/>
                <w:szCs w:val="22"/>
              </w:rPr>
              <w:t>意见</w:t>
            </w:r>
          </w:p>
        </w:tc>
        <w:tc>
          <w:tcPr>
            <w:tcW w:w="7810" w:type="dxa"/>
          </w:tcPr>
          <w:p w:rsidR="00D41800" w:rsidRPr="00787B88" w:rsidRDefault="00D41800" w:rsidP="00F52321">
            <w:pPr>
              <w:spacing w:before="48" w:after="48"/>
              <w:ind w:left="165"/>
              <w:rPr>
                <w:szCs w:val="21"/>
              </w:rPr>
            </w:pPr>
          </w:p>
          <w:p w:rsidR="00D41800" w:rsidRPr="00787B88" w:rsidRDefault="00D41800" w:rsidP="00F52321">
            <w:pPr>
              <w:spacing w:before="48" w:after="48"/>
              <w:ind w:left="165"/>
              <w:rPr>
                <w:szCs w:val="21"/>
              </w:rPr>
            </w:pPr>
          </w:p>
          <w:p w:rsidR="00D41800" w:rsidRPr="00787B88" w:rsidRDefault="00D41800" w:rsidP="00F52321">
            <w:pPr>
              <w:spacing w:before="48" w:after="48"/>
              <w:ind w:left="165"/>
              <w:rPr>
                <w:szCs w:val="21"/>
              </w:rPr>
            </w:pPr>
          </w:p>
          <w:p w:rsidR="00D41800" w:rsidRPr="00787B88" w:rsidRDefault="00D41800" w:rsidP="00F52321">
            <w:pPr>
              <w:spacing w:before="48" w:after="48"/>
              <w:ind w:left="165"/>
              <w:rPr>
                <w:szCs w:val="21"/>
              </w:rPr>
            </w:pPr>
          </w:p>
          <w:p w:rsidR="00D41800" w:rsidRPr="00787B88" w:rsidRDefault="00D41800" w:rsidP="00F52321">
            <w:pPr>
              <w:spacing w:before="48" w:after="48"/>
              <w:ind w:left="165"/>
              <w:rPr>
                <w:szCs w:val="21"/>
              </w:rPr>
            </w:pPr>
          </w:p>
          <w:p w:rsidR="00D41800" w:rsidRPr="00787B88" w:rsidRDefault="00D41800" w:rsidP="00F52321">
            <w:pPr>
              <w:spacing w:before="48" w:after="48"/>
              <w:ind w:firstLineChars="2000" w:firstLine="4800"/>
              <w:rPr>
                <w:rFonts w:eastAsia="仿宋_GB2312"/>
                <w:sz w:val="24"/>
                <w:szCs w:val="22"/>
              </w:rPr>
            </w:pPr>
          </w:p>
          <w:p w:rsidR="00D41800" w:rsidRPr="00787B88" w:rsidRDefault="00D41800" w:rsidP="00F52321">
            <w:pPr>
              <w:spacing w:before="48" w:after="48"/>
              <w:ind w:firstLineChars="2000" w:firstLine="4800"/>
              <w:rPr>
                <w:rFonts w:eastAsia="仿宋_GB2312"/>
                <w:sz w:val="24"/>
                <w:szCs w:val="22"/>
              </w:rPr>
            </w:pPr>
          </w:p>
          <w:p w:rsidR="00D41800" w:rsidRPr="00787B88" w:rsidRDefault="00D41800" w:rsidP="00F52321">
            <w:pPr>
              <w:spacing w:before="48" w:after="48"/>
              <w:ind w:firstLineChars="2000" w:firstLine="4800"/>
              <w:rPr>
                <w:rFonts w:eastAsia="仿宋_GB2312"/>
                <w:sz w:val="24"/>
                <w:szCs w:val="22"/>
              </w:rPr>
            </w:pPr>
          </w:p>
          <w:p w:rsidR="00D41800" w:rsidRPr="00787B88" w:rsidRDefault="00D41800" w:rsidP="00F52321">
            <w:pPr>
              <w:spacing w:before="48" w:after="48"/>
              <w:ind w:firstLineChars="400" w:firstLine="960"/>
              <w:rPr>
                <w:rFonts w:eastAsia="仿宋_GB2312"/>
                <w:sz w:val="24"/>
                <w:szCs w:val="22"/>
              </w:rPr>
            </w:pPr>
            <w:r w:rsidRPr="00787B88">
              <w:rPr>
                <w:rFonts w:eastAsia="仿宋_GB2312"/>
                <w:sz w:val="24"/>
                <w:szCs w:val="22"/>
              </w:rPr>
              <w:t>（单位公章）</w:t>
            </w:r>
            <w:r w:rsidRPr="00787B88">
              <w:rPr>
                <w:rFonts w:eastAsia="仿宋_GB2312"/>
                <w:sz w:val="24"/>
                <w:szCs w:val="22"/>
              </w:rPr>
              <w:t xml:space="preserve">                    </w:t>
            </w:r>
            <w:r w:rsidRPr="00787B88">
              <w:rPr>
                <w:rFonts w:eastAsia="仿宋_GB2312"/>
                <w:sz w:val="24"/>
                <w:szCs w:val="22"/>
              </w:rPr>
              <w:t>负责人签名：</w:t>
            </w:r>
          </w:p>
          <w:p w:rsidR="00D41800" w:rsidRPr="00787B88" w:rsidRDefault="00D41800" w:rsidP="00F52321">
            <w:pPr>
              <w:spacing w:before="48" w:after="48"/>
              <w:ind w:firstLineChars="400" w:firstLine="960"/>
              <w:rPr>
                <w:rFonts w:eastAsia="仿宋_GB2312"/>
                <w:sz w:val="24"/>
                <w:szCs w:val="22"/>
              </w:rPr>
            </w:pPr>
          </w:p>
          <w:p w:rsidR="00D41800" w:rsidRPr="00787B88" w:rsidRDefault="00D41800" w:rsidP="00F52321">
            <w:pPr>
              <w:spacing w:before="48" w:after="48"/>
              <w:ind w:firstLineChars="400" w:firstLine="960"/>
              <w:rPr>
                <w:szCs w:val="21"/>
              </w:rPr>
            </w:pPr>
            <w:r w:rsidRPr="00787B88">
              <w:rPr>
                <w:rFonts w:eastAsia="仿宋_GB2312"/>
                <w:sz w:val="24"/>
                <w:szCs w:val="22"/>
              </w:rPr>
              <w:t xml:space="preserve">                               </w:t>
            </w:r>
            <w:r w:rsidRPr="00787B88">
              <w:rPr>
                <w:rFonts w:eastAsia="仿宋_GB2312"/>
                <w:sz w:val="24"/>
                <w:szCs w:val="22"/>
              </w:rPr>
              <w:t>年</w:t>
            </w:r>
            <w:r w:rsidRPr="00787B88">
              <w:rPr>
                <w:rFonts w:eastAsia="仿宋_GB2312"/>
                <w:sz w:val="24"/>
                <w:szCs w:val="22"/>
              </w:rPr>
              <w:t xml:space="preserve">   </w:t>
            </w:r>
            <w:r w:rsidRPr="00787B88">
              <w:rPr>
                <w:rFonts w:eastAsia="仿宋_GB2312"/>
                <w:sz w:val="24"/>
                <w:szCs w:val="22"/>
              </w:rPr>
              <w:t>月</w:t>
            </w:r>
            <w:r w:rsidRPr="00787B88">
              <w:rPr>
                <w:rFonts w:eastAsia="仿宋_GB2312"/>
                <w:sz w:val="24"/>
                <w:szCs w:val="22"/>
              </w:rPr>
              <w:t xml:space="preserve">   </w:t>
            </w:r>
            <w:r w:rsidRPr="00787B88">
              <w:rPr>
                <w:rFonts w:eastAsia="仿宋_GB2312"/>
                <w:sz w:val="24"/>
                <w:szCs w:val="22"/>
              </w:rPr>
              <w:t>日</w:t>
            </w:r>
          </w:p>
        </w:tc>
      </w:tr>
      <w:tr w:rsidR="00787B88" w:rsidRPr="00787B88" w:rsidTr="00D41800">
        <w:trPr>
          <w:trHeight w:val="3609"/>
        </w:trPr>
        <w:tc>
          <w:tcPr>
            <w:tcW w:w="710" w:type="dxa"/>
            <w:noWrap/>
            <w:vAlign w:val="center"/>
          </w:tcPr>
          <w:p w:rsidR="00D41800" w:rsidRPr="00787B88" w:rsidRDefault="00D41800" w:rsidP="00F52321">
            <w:pPr>
              <w:spacing w:before="48" w:after="48"/>
              <w:jc w:val="center"/>
              <w:rPr>
                <w:rFonts w:eastAsia="仿宋_GB2312"/>
                <w:sz w:val="24"/>
                <w:szCs w:val="22"/>
              </w:rPr>
            </w:pPr>
            <w:r w:rsidRPr="00787B88">
              <w:rPr>
                <w:rFonts w:eastAsia="仿宋_GB2312"/>
                <w:sz w:val="24"/>
                <w:szCs w:val="22"/>
              </w:rPr>
              <w:t>省教育厅审核意见</w:t>
            </w:r>
          </w:p>
        </w:tc>
        <w:tc>
          <w:tcPr>
            <w:tcW w:w="7810" w:type="dxa"/>
          </w:tcPr>
          <w:p w:rsidR="00D41800" w:rsidRPr="00787B88" w:rsidRDefault="00D41800" w:rsidP="00F52321">
            <w:pPr>
              <w:spacing w:before="48" w:after="48"/>
              <w:rPr>
                <w:szCs w:val="21"/>
              </w:rPr>
            </w:pPr>
          </w:p>
          <w:p w:rsidR="00D41800" w:rsidRPr="00787B88" w:rsidRDefault="00D41800" w:rsidP="00F52321">
            <w:pPr>
              <w:spacing w:before="48" w:after="48"/>
              <w:rPr>
                <w:szCs w:val="21"/>
              </w:rPr>
            </w:pPr>
          </w:p>
          <w:p w:rsidR="00D41800" w:rsidRPr="00787B88" w:rsidRDefault="00D41800" w:rsidP="00F52321">
            <w:pPr>
              <w:spacing w:before="48" w:after="48"/>
              <w:rPr>
                <w:szCs w:val="21"/>
              </w:rPr>
            </w:pPr>
          </w:p>
          <w:p w:rsidR="00D41800" w:rsidRPr="00787B88" w:rsidRDefault="00D41800" w:rsidP="00F52321">
            <w:pPr>
              <w:spacing w:before="48" w:after="48"/>
              <w:rPr>
                <w:szCs w:val="21"/>
              </w:rPr>
            </w:pPr>
          </w:p>
          <w:p w:rsidR="00D41800" w:rsidRPr="00787B88" w:rsidRDefault="00D41800" w:rsidP="00F52321">
            <w:pPr>
              <w:spacing w:before="48" w:after="48"/>
              <w:ind w:firstLineChars="400" w:firstLine="960"/>
              <w:rPr>
                <w:rFonts w:eastAsia="仿宋_GB2312"/>
                <w:sz w:val="24"/>
                <w:szCs w:val="22"/>
              </w:rPr>
            </w:pPr>
          </w:p>
          <w:p w:rsidR="00D41800" w:rsidRPr="00787B88" w:rsidRDefault="00D41800" w:rsidP="00F52321">
            <w:pPr>
              <w:spacing w:before="48" w:after="48"/>
              <w:ind w:firstLineChars="400" w:firstLine="960"/>
              <w:rPr>
                <w:rFonts w:eastAsia="仿宋_GB2312"/>
                <w:sz w:val="24"/>
                <w:szCs w:val="22"/>
              </w:rPr>
            </w:pPr>
          </w:p>
          <w:p w:rsidR="00D41800" w:rsidRPr="00787B88" w:rsidRDefault="00D41800" w:rsidP="00F52321">
            <w:pPr>
              <w:spacing w:before="48" w:after="48"/>
              <w:ind w:firstLineChars="400" w:firstLine="960"/>
              <w:rPr>
                <w:rFonts w:eastAsia="仿宋_GB2312"/>
                <w:sz w:val="24"/>
                <w:szCs w:val="22"/>
              </w:rPr>
            </w:pPr>
          </w:p>
          <w:p w:rsidR="00D41800" w:rsidRPr="00787B88" w:rsidRDefault="00D41800" w:rsidP="00F52321">
            <w:pPr>
              <w:spacing w:before="48" w:after="48"/>
              <w:ind w:firstLineChars="400" w:firstLine="960"/>
              <w:rPr>
                <w:rFonts w:eastAsia="仿宋_GB2312"/>
                <w:sz w:val="24"/>
                <w:szCs w:val="22"/>
              </w:rPr>
            </w:pPr>
          </w:p>
          <w:p w:rsidR="00D41800" w:rsidRPr="00787B88" w:rsidRDefault="00D41800" w:rsidP="00F52321">
            <w:pPr>
              <w:spacing w:before="48" w:after="48"/>
              <w:ind w:firstLineChars="400" w:firstLine="960"/>
              <w:rPr>
                <w:rFonts w:eastAsia="仿宋_GB2312"/>
                <w:sz w:val="24"/>
                <w:szCs w:val="22"/>
              </w:rPr>
            </w:pPr>
            <w:r w:rsidRPr="00787B88">
              <w:rPr>
                <w:rFonts w:eastAsia="仿宋_GB2312"/>
                <w:sz w:val="24"/>
                <w:szCs w:val="22"/>
              </w:rPr>
              <w:t>（单位公章）</w:t>
            </w:r>
            <w:r w:rsidRPr="00787B88">
              <w:rPr>
                <w:rFonts w:eastAsia="仿宋_GB2312"/>
                <w:sz w:val="24"/>
                <w:szCs w:val="22"/>
              </w:rPr>
              <w:t xml:space="preserve">                    </w:t>
            </w:r>
            <w:r w:rsidRPr="00787B88">
              <w:rPr>
                <w:rFonts w:eastAsia="仿宋_GB2312"/>
                <w:sz w:val="24"/>
                <w:szCs w:val="22"/>
              </w:rPr>
              <w:t>负责人签名：</w:t>
            </w:r>
          </w:p>
          <w:p w:rsidR="00D41800" w:rsidRPr="00787B88" w:rsidRDefault="00D41800" w:rsidP="00F52321">
            <w:pPr>
              <w:spacing w:before="48" w:after="48"/>
              <w:ind w:firstLineChars="400" w:firstLine="960"/>
              <w:rPr>
                <w:rFonts w:eastAsia="仿宋_GB2312"/>
                <w:sz w:val="24"/>
                <w:szCs w:val="22"/>
              </w:rPr>
            </w:pPr>
            <w:r w:rsidRPr="00787B88">
              <w:rPr>
                <w:rFonts w:eastAsia="仿宋_GB2312"/>
                <w:sz w:val="24"/>
                <w:szCs w:val="22"/>
              </w:rPr>
              <w:t xml:space="preserve">              </w:t>
            </w:r>
          </w:p>
          <w:p w:rsidR="00D41800" w:rsidRPr="00787B88" w:rsidRDefault="00D41800" w:rsidP="00F52321">
            <w:pPr>
              <w:spacing w:before="48" w:after="48"/>
              <w:ind w:firstLineChars="1950" w:firstLine="4680"/>
              <w:rPr>
                <w:szCs w:val="21"/>
              </w:rPr>
            </w:pPr>
            <w:r w:rsidRPr="00787B88">
              <w:rPr>
                <w:rFonts w:eastAsia="仿宋_GB2312"/>
                <w:sz w:val="24"/>
                <w:szCs w:val="22"/>
              </w:rPr>
              <w:t>年</w:t>
            </w:r>
            <w:r w:rsidRPr="00787B88">
              <w:rPr>
                <w:rFonts w:eastAsia="仿宋_GB2312"/>
                <w:sz w:val="24"/>
                <w:szCs w:val="22"/>
              </w:rPr>
              <w:t xml:space="preserve">   </w:t>
            </w:r>
            <w:r w:rsidRPr="00787B88">
              <w:rPr>
                <w:rFonts w:eastAsia="仿宋_GB2312"/>
                <w:sz w:val="24"/>
                <w:szCs w:val="22"/>
              </w:rPr>
              <w:t>月</w:t>
            </w:r>
            <w:r w:rsidRPr="00787B88">
              <w:rPr>
                <w:rFonts w:eastAsia="仿宋_GB2312"/>
                <w:sz w:val="24"/>
                <w:szCs w:val="22"/>
              </w:rPr>
              <w:t xml:space="preserve">   </w:t>
            </w:r>
            <w:r w:rsidRPr="00787B88">
              <w:rPr>
                <w:rFonts w:eastAsia="仿宋_GB2312"/>
                <w:sz w:val="24"/>
                <w:szCs w:val="22"/>
              </w:rPr>
              <w:t>日</w:t>
            </w:r>
          </w:p>
        </w:tc>
      </w:tr>
    </w:tbl>
    <w:p w:rsidR="00D41800" w:rsidRPr="00787B88" w:rsidRDefault="00D41800" w:rsidP="00D41800">
      <w:pPr>
        <w:spacing w:before="48" w:after="48" w:line="360" w:lineRule="auto"/>
        <w:rPr>
          <w:rFonts w:eastAsia="黑体"/>
          <w:sz w:val="30"/>
          <w:szCs w:val="30"/>
        </w:rPr>
        <w:sectPr w:rsidR="00D41800" w:rsidRPr="00787B88" w:rsidSect="00D41800">
          <w:footerReference w:type="even" r:id="rId13"/>
          <w:footerReference w:type="default" r:id="rId14"/>
          <w:footerReference w:type="first" r:id="rId15"/>
          <w:pgSz w:w="11906" w:h="16838"/>
          <w:pgMar w:top="1440" w:right="1797" w:bottom="1440" w:left="1797" w:header="851" w:footer="992" w:gutter="0"/>
          <w:cols w:space="720"/>
          <w:titlePg/>
          <w:docGrid w:type="lines" w:linePitch="312"/>
        </w:sectPr>
      </w:pPr>
    </w:p>
    <w:p w:rsidR="00D41800" w:rsidRPr="00787B88" w:rsidRDefault="00D41800" w:rsidP="00D41800">
      <w:pPr>
        <w:widowControl/>
        <w:rPr>
          <w:rFonts w:eastAsia="黑体"/>
          <w:sz w:val="32"/>
          <w:szCs w:val="32"/>
        </w:rPr>
      </w:pPr>
      <w:r w:rsidRPr="00787B88">
        <w:rPr>
          <w:rFonts w:eastAsia="黑体"/>
          <w:sz w:val="32"/>
          <w:szCs w:val="32"/>
        </w:rPr>
        <w:lastRenderedPageBreak/>
        <w:t>附件</w:t>
      </w:r>
      <w:r w:rsidRPr="00787B88">
        <w:rPr>
          <w:rFonts w:eastAsia="黑体" w:hint="eastAsia"/>
          <w:sz w:val="32"/>
          <w:szCs w:val="32"/>
        </w:rPr>
        <w:t>5</w:t>
      </w:r>
      <w:r w:rsidRPr="00787B88">
        <w:rPr>
          <w:rFonts w:eastAsia="黑体"/>
          <w:sz w:val="32"/>
          <w:szCs w:val="32"/>
        </w:rPr>
        <w:t xml:space="preserve">                                                 </w:t>
      </w:r>
    </w:p>
    <w:p w:rsidR="00D41800" w:rsidRPr="00787B88" w:rsidRDefault="00D41800" w:rsidP="00D41800">
      <w:pPr>
        <w:widowControl/>
        <w:rPr>
          <w:rFonts w:eastAsia="黑体"/>
          <w:szCs w:val="22"/>
        </w:rPr>
      </w:pPr>
    </w:p>
    <w:p w:rsidR="00D41800" w:rsidRPr="00787B88" w:rsidRDefault="00D41800" w:rsidP="00D41800">
      <w:pPr>
        <w:jc w:val="center"/>
        <w:rPr>
          <w:rFonts w:eastAsia="方正小标宋简体"/>
          <w:sz w:val="44"/>
          <w:szCs w:val="44"/>
        </w:rPr>
      </w:pPr>
      <w:r w:rsidRPr="00787B88">
        <w:rPr>
          <w:rFonts w:eastAsia="方正小标宋简体" w:hint="eastAsia"/>
          <w:sz w:val="44"/>
          <w:szCs w:val="44"/>
        </w:rPr>
        <w:t xml:space="preserve"> </w:t>
      </w:r>
      <w:r w:rsidRPr="00787B88">
        <w:rPr>
          <w:rFonts w:eastAsia="方正小标宋简体"/>
          <w:sz w:val="44"/>
          <w:szCs w:val="44"/>
        </w:rPr>
        <w:t>湖南省职业</w:t>
      </w:r>
      <w:r w:rsidRPr="00787B88">
        <w:rPr>
          <w:rFonts w:eastAsia="方正小标宋简体" w:hint="eastAsia"/>
          <w:sz w:val="44"/>
          <w:szCs w:val="44"/>
        </w:rPr>
        <w:t>院校专业</w:t>
      </w:r>
      <w:r w:rsidRPr="00787B88">
        <w:rPr>
          <w:rFonts w:eastAsia="方正小标宋简体"/>
          <w:sz w:val="44"/>
          <w:szCs w:val="44"/>
        </w:rPr>
        <w:t>教学团队推荐汇总表</w:t>
      </w:r>
    </w:p>
    <w:p w:rsidR="00D41800" w:rsidRPr="00787B88" w:rsidRDefault="00D41800" w:rsidP="00D41800">
      <w:pPr>
        <w:jc w:val="center"/>
        <w:rPr>
          <w:rFonts w:eastAsia="方正小标宋简体"/>
          <w:sz w:val="36"/>
          <w:szCs w:val="36"/>
        </w:rPr>
      </w:pPr>
    </w:p>
    <w:p w:rsidR="00D41800" w:rsidRPr="00787B88" w:rsidRDefault="00D41800" w:rsidP="00D41800">
      <w:pPr>
        <w:jc w:val="left"/>
        <w:rPr>
          <w:rFonts w:eastAsia="仿宋_GB2312"/>
          <w:sz w:val="32"/>
          <w:szCs w:val="32"/>
        </w:rPr>
      </w:pPr>
      <w:r w:rsidRPr="00787B88">
        <w:rPr>
          <w:rFonts w:eastAsia="仿宋_GB2312"/>
          <w:bCs/>
          <w:sz w:val="28"/>
          <w:szCs w:val="28"/>
        </w:rPr>
        <w:t>推荐部门（盖章）：</w:t>
      </w:r>
      <w:r w:rsidRPr="00787B88">
        <w:rPr>
          <w:rFonts w:eastAsia="仿宋_GB2312" w:hint="eastAsia"/>
          <w:bCs/>
          <w:sz w:val="28"/>
          <w:szCs w:val="28"/>
          <w:u w:val="single"/>
        </w:rPr>
        <w:t xml:space="preserve"> </w:t>
      </w:r>
      <w:r w:rsidRPr="00787B88">
        <w:rPr>
          <w:rFonts w:eastAsia="仿宋_GB2312"/>
          <w:bCs/>
          <w:sz w:val="28"/>
          <w:szCs w:val="28"/>
          <w:u w:val="single"/>
        </w:rPr>
        <w:t>市州教育（体）局或高职高专院校</w:t>
      </w:r>
      <w:r w:rsidRPr="00787B88">
        <w:rPr>
          <w:rFonts w:eastAsia="仿宋_GB2312"/>
          <w:bCs/>
          <w:sz w:val="28"/>
          <w:szCs w:val="28"/>
          <w:u w:val="single"/>
        </w:rPr>
        <w:t xml:space="preserve"> </w:t>
      </w:r>
      <w:r w:rsidRPr="00787B88">
        <w:rPr>
          <w:rFonts w:eastAsia="仿宋_GB2312"/>
          <w:bCs/>
          <w:sz w:val="28"/>
          <w:szCs w:val="28"/>
        </w:rPr>
        <w:t xml:space="preserve">  </w:t>
      </w:r>
      <w:r w:rsidRPr="00787B88">
        <w:rPr>
          <w:rFonts w:eastAsia="仿宋_GB2312"/>
          <w:bCs/>
          <w:sz w:val="28"/>
          <w:szCs w:val="28"/>
        </w:rPr>
        <w:t>联系人：</w:t>
      </w:r>
      <w:r w:rsidRPr="00787B88">
        <w:rPr>
          <w:rFonts w:eastAsia="仿宋_GB2312"/>
          <w:bCs/>
          <w:sz w:val="28"/>
          <w:szCs w:val="28"/>
          <w:u w:val="single"/>
        </w:rPr>
        <w:t xml:space="preserve">        </w:t>
      </w:r>
      <w:r w:rsidRPr="00787B88">
        <w:rPr>
          <w:rFonts w:eastAsia="仿宋_GB2312"/>
          <w:bCs/>
          <w:sz w:val="28"/>
          <w:szCs w:val="28"/>
        </w:rPr>
        <w:t xml:space="preserve"> </w:t>
      </w:r>
      <w:r w:rsidRPr="00787B88">
        <w:rPr>
          <w:rFonts w:eastAsia="仿宋_GB2312"/>
          <w:bCs/>
          <w:sz w:val="28"/>
          <w:szCs w:val="28"/>
        </w:rPr>
        <w:t>联系电话：</w:t>
      </w:r>
      <w:r w:rsidRPr="00787B88">
        <w:rPr>
          <w:rFonts w:eastAsia="仿宋_GB2312"/>
          <w:bCs/>
          <w:sz w:val="28"/>
          <w:szCs w:val="28"/>
          <w:u w:val="single"/>
        </w:rPr>
        <w:t xml:space="preserve"> </w:t>
      </w:r>
      <w:r w:rsidRPr="00787B88">
        <w:rPr>
          <w:rFonts w:eastAsia="仿宋_GB2312"/>
          <w:bCs/>
          <w:sz w:val="32"/>
          <w:szCs w:val="32"/>
          <w:u w:val="single"/>
        </w:rPr>
        <w:t xml:space="preserve">       </w:t>
      </w:r>
      <w:r w:rsidRPr="00787B88">
        <w:rPr>
          <w:rFonts w:eastAsia="仿宋_GB2312"/>
          <w:sz w:val="32"/>
          <w:szCs w:val="32"/>
          <w:u w:val="singl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7"/>
        <w:gridCol w:w="2147"/>
        <w:gridCol w:w="2191"/>
        <w:gridCol w:w="1834"/>
        <w:gridCol w:w="2551"/>
        <w:gridCol w:w="1755"/>
        <w:gridCol w:w="1774"/>
        <w:gridCol w:w="1081"/>
      </w:tblGrid>
      <w:tr w:rsidR="00787B88" w:rsidRPr="00787B88" w:rsidTr="00F52321">
        <w:trPr>
          <w:trHeight w:val="725"/>
          <w:jc w:val="center"/>
        </w:trPr>
        <w:tc>
          <w:tcPr>
            <w:tcW w:w="807" w:type="dxa"/>
            <w:vAlign w:val="center"/>
          </w:tcPr>
          <w:p w:rsidR="00D41800" w:rsidRPr="00787B88" w:rsidRDefault="00D41800" w:rsidP="00F52321">
            <w:pPr>
              <w:jc w:val="center"/>
              <w:rPr>
                <w:rFonts w:eastAsia="仿宋_GB2312"/>
                <w:sz w:val="28"/>
                <w:szCs w:val="28"/>
              </w:rPr>
            </w:pPr>
            <w:r w:rsidRPr="00787B88">
              <w:rPr>
                <w:rFonts w:eastAsia="仿宋_GB2312"/>
                <w:sz w:val="28"/>
                <w:szCs w:val="28"/>
              </w:rPr>
              <w:t>序号</w:t>
            </w:r>
          </w:p>
        </w:tc>
        <w:tc>
          <w:tcPr>
            <w:tcW w:w="2147" w:type="dxa"/>
            <w:vAlign w:val="center"/>
          </w:tcPr>
          <w:p w:rsidR="00D41800" w:rsidRPr="00787B88" w:rsidRDefault="00D41800" w:rsidP="00F52321">
            <w:pPr>
              <w:jc w:val="center"/>
              <w:rPr>
                <w:rFonts w:eastAsia="仿宋_GB2312"/>
                <w:sz w:val="28"/>
                <w:szCs w:val="28"/>
              </w:rPr>
            </w:pPr>
            <w:r w:rsidRPr="00787B88">
              <w:rPr>
                <w:rFonts w:eastAsia="仿宋_GB2312"/>
                <w:sz w:val="28"/>
                <w:szCs w:val="28"/>
              </w:rPr>
              <w:t>学校名称</w:t>
            </w:r>
          </w:p>
        </w:tc>
        <w:tc>
          <w:tcPr>
            <w:tcW w:w="2191" w:type="dxa"/>
            <w:vAlign w:val="center"/>
          </w:tcPr>
          <w:p w:rsidR="00D41800" w:rsidRPr="00787B88" w:rsidRDefault="00D41800" w:rsidP="00F52321">
            <w:pPr>
              <w:jc w:val="center"/>
              <w:rPr>
                <w:rFonts w:eastAsia="仿宋_GB2312"/>
                <w:sz w:val="28"/>
                <w:szCs w:val="28"/>
              </w:rPr>
            </w:pPr>
            <w:r w:rsidRPr="00787B88">
              <w:rPr>
                <w:rFonts w:eastAsia="仿宋_GB2312"/>
                <w:sz w:val="28"/>
                <w:szCs w:val="28"/>
              </w:rPr>
              <w:t>推荐团队专业</w:t>
            </w:r>
          </w:p>
        </w:tc>
        <w:tc>
          <w:tcPr>
            <w:tcW w:w="1834" w:type="dxa"/>
            <w:vAlign w:val="center"/>
          </w:tcPr>
          <w:p w:rsidR="00D41800" w:rsidRPr="00787B88" w:rsidRDefault="00D41800" w:rsidP="00F52321">
            <w:pPr>
              <w:jc w:val="center"/>
              <w:rPr>
                <w:rFonts w:eastAsia="仿宋_GB2312"/>
                <w:sz w:val="28"/>
                <w:szCs w:val="28"/>
              </w:rPr>
            </w:pPr>
            <w:r w:rsidRPr="00787B88">
              <w:rPr>
                <w:rFonts w:eastAsia="仿宋_GB2312"/>
                <w:sz w:val="28"/>
                <w:szCs w:val="28"/>
              </w:rPr>
              <w:t>团队负责人</w:t>
            </w:r>
          </w:p>
        </w:tc>
        <w:tc>
          <w:tcPr>
            <w:tcW w:w="2551" w:type="dxa"/>
            <w:vAlign w:val="center"/>
          </w:tcPr>
          <w:p w:rsidR="00D41800" w:rsidRPr="00787B88" w:rsidRDefault="00D41800" w:rsidP="00F52321">
            <w:pPr>
              <w:jc w:val="center"/>
              <w:rPr>
                <w:rFonts w:eastAsia="仿宋_GB2312"/>
                <w:sz w:val="28"/>
                <w:szCs w:val="28"/>
              </w:rPr>
            </w:pPr>
            <w:r w:rsidRPr="00787B88">
              <w:rPr>
                <w:rFonts w:eastAsia="仿宋_GB2312"/>
                <w:sz w:val="28"/>
                <w:szCs w:val="28"/>
              </w:rPr>
              <w:t>专业及职称（职务）</w:t>
            </w:r>
          </w:p>
        </w:tc>
        <w:tc>
          <w:tcPr>
            <w:tcW w:w="1755" w:type="dxa"/>
            <w:vAlign w:val="center"/>
          </w:tcPr>
          <w:p w:rsidR="00D41800" w:rsidRPr="00787B88" w:rsidRDefault="00D41800" w:rsidP="00F52321">
            <w:pPr>
              <w:jc w:val="center"/>
              <w:rPr>
                <w:rFonts w:eastAsia="仿宋_GB2312"/>
                <w:sz w:val="28"/>
                <w:szCs w:val="28"/>
              </w:rPr>
            </w:pPr>
            <w:r w:rsidRPr="00787B88">
              <w:rPr>
                <w:rFonts w:eastAsia="仿宋_GB2312"/>
                <w:sz w:val="28"/>
                <w:szCs w:val="28"/>
              </w:rPr>
              <w:t>联系电话</w:t>
            </w:r>
          </w:p>
        </w:tc>
        <w:tc>
          <w:tcPr>
            <w:tcW w:w="1774" w:type="dxa"/>
            <w:vAlign w:val="center"/>
          </w:tcPr>
          <w:p w:rsidR="00D41800" w:rsidRPr="00787B88" w:rsidRDefault="00D41800" w:rsidP="00F52321">
            <w:pPr>
              <w:jc w:val="center"/>
              <w:rPr>
                <w:rFonts w:eastAsia="仿宋_GB2312"/>
                <w:sz w:val="28"/>
                <w:szCs w:val="28"/>
              </w:rPr>
            </w:pPr>
            <w:r w:rsidRPr="00787B88">
              <w:rPr>
                <w:rFonts w:eastAsia="仿宋_GB2312"/>
                <w:sz w:val="28"/>
                <w:szCs w:val="28"/>
              </w:rPr>
              <w:t>电子邮箱</w:t>
            </w:r>
          </w:p>
        </w:tc>
        <w:tc>
          <w:tcPr>
            <w:tcW w:w="1081" w:type="dxa"/>
            <w:vAlign w:val="center"/>
          </w:tcPr>
          <w:p w:rsidR="00D41800" w:rsidRPr="00787B88" w:rsidRDefault="00D41800" w:rsidP="00F52321">
            <w:pPr>
              <w:jc w:val="center"/>
              <w:rPr>
                <w:rFonts w:eastAsia="仿宋_GB2312"/>
                <w:sz w:val="28"/>
                <w:szCs w:val="28"/>
              </w:rPr>
            </w:pPr>
            <w:r w:rsidRPr="00787B88">
              <w:rPr>
                <w:rFonts w:eastAsia="仿宋_GB2312"/>
                <w:sz w:val="28"/>
                <w:szCs w:val="28"/>
              </w:rPr>
              <w:t>备注</w:t>
            </w:r>
          </w:p>
        </w:tc>
      </w:tr>
      <w:tr w:rsidR="00787B88" w:rsidRPr="00787B88" w:rsidTr="00F52321">
        <w:trPr>
          <w:trHeight w:val="666"/>
          <w:jc w:val="center"/>
        </w:trPr>
        <w:tc>
          <w:tcPr>
            <w:tcW w:w="807" w:type="dxa"/>
          </w:tcPr>
          <w:p w:rsidR="00D41800" w:rsidRPr="00787B88" w:rsidRDefault="00D41800" w:rsidP="00F52321">
            <w:pPr>
              <w:rPr>
                <w:rFonts w:eastAsia="仿宋_GB2312"/>
                <w:sz w:val="28"/>
                <w:szCs w:val="28"/>
              </w:rPr>
            </w:pPr>
          </w:p>
        </w:tc>
        <w:tc>
          <w:tcPr>
            <w:tcW w:w="2147" w:type="dxa"/>
          </w:tcPr>
          <w:p w:rsidR="00D41800" w:rsidRPr="00787B88" w:rsidRDefault="00D41800" w:rsidP="00F52321">
            <w:pPr>
              <w:rPr>
                <w:rFonts w:eastAsia="仿宋_GB2312"/>
                <w:sz w:val="28"/>
                <w:szCs w:val="28"/>
              </w:rPr>
            </w:pPr>
          </w:p>
        </w:tc>
        <w:tc>
          <w:tcPr>
            <w:tcW w:w="2191" w:type="dxa"/>
          </w:tcPr>
          <w:p w:rsidR="00D41800" w:rsidRPr="00787B88" w:rsidRDefault="00D41800" w:rsidP="00F52321">
            <w:pPr>
              <w:rPr>
                <w:rFonts w:eastAsia="仿宋_GB2312"/>
                <w:sz w:val="28"/>
                <w:szCs w:val="28"/>
              </w:rPr>
            </w:pPr>
          </w:p>
        </w:tc>
        <w:tc>
          <w:tcPr>
            <w:tcW w:w="1834" w:type="dxa"/>
          </w:tcPr>
          <w:p w:rsidR="00D41800" w:rsidRPr="00787B88" w:rsidRDefault="00D41800" w:rsidP="00F52321">
            <w:pPr>
              <w:rPr>
                <w:rFonts w:eastAsia="仿宋_GB2312"/>
                <w:sz w:val="28"/>
                <w:szCs w:val="28"/>
              </w:rPr>
            </w:pPr>
          </w:p>
        </w:tc>
        <w:tc>
          <w:tcPr>
            <w:tcW w:w="2551" w:type="dxa"/>
          </w:tcPr>
          <w:p w:rsidR="00D41800" w:rsidRPr="00787B88" w:rsidRDefault="00D41800" w:rsidP="00F52321">
            <w:pPr>
              <w:rPr>
                <w:rFonts w:eastAsia="仿宋_GB2312"/>
                <w:sz w:val="28"/>
                <w:szCs w:val="28"/>
              </w:rPr>
            </w:pPr>
          </w:p>
        </w:tc>
        <w:tc>
          <w:tcPr>
            <w:tcW w:w="1755" w:type="dxa"/>
          </w:tcPr>
          <w:p w:rsidR="00D41800" w:rsidRPr="00787B88" w:rsidRDefault="00D41800" w:rsidP="00F52321">
            <w:pPr>
              <w:rPr>
                <w:rFonts w:eastAsia="仿宋_GB2312"/>
                <w:sz w:val="28"/>
                <w:szCs w:val="28"/>
              </w:rPr>
            </w:pPr>
          </w:p>
        </w:tc>
        <w:tc>
          <w:tcPr>
            <w:tcW w:w="1774" w:type="dxa"/>
          </w:tcPr>
          <w:p w:rsidR="00D41800" w:rsidRPr="00787B88" w:rsidRDefault="00D41800" w:rsidP="00F52321">
            <w:pPr>
              <w:rPr>
                <w:rFonts w:eastAsia="仿宋_GB2312"/>
                <w:sz w:val="28"/>
                <w:szCs w:val="28"/>
              </w:rPr>
            </w:pPr>
          </w:p>
        </w:tc>
        <w:tc>
          <w:tcPr>
            <w:tcW w:w="1081" w:type="dxa"/>
          </w:tcPr>
          <w:p w:rsidR="00D41800" w:rsidRPr="00787B88" w:rsidRDefault="00D41800" w:rsidP="00F52321">
            <w:pPr>
              <w:rPr>
                <w:rFonts w:eastAsia="仿宋_GB2312"/>
                <w:sz w:val="28"/>
                <w:szCs w:val="28"/>
              </w:rPr>
            </w:pPr>
          </w:p>
        </w:tc>
      </w:tr>
      <w:tr w:rsidR="00787B88" w:rsidRPr="00787B88" w:rsidTr="00F52321">
        <w:trPr>
          <w:trHeight w:val="692"/>
          <w:jc w:val="center"/>
        </w:trPr>
        <w:tc>
          <w:tcPr>
            <w:tcW w:w="807" w:type="dxa"/>
          </w:tcPr>
          <w:p w:rsidR="00D41800" w:rsidRPr="00787B88" w:rsidRDefault="00D41800" w:rsidP="00F52321">
            <w:pPr>
              <w:rPr>
                <w:rFonts w:eastAsia="仿宋_GB2312"/>
                <w:sz w:val="28"/>
                <w:szCs w:val="28"/>
              </w:rPr>
            </w:pPr>
          </w:p>
        </w:tc>
        <w:tc>
          <w:tcPr>
            <w:tcW w:w="2147" w:type="dxa"/>
          </w:tcPr>
          <w:p w:rsidR="00D41800" w:rsidRPr="00787B88" w:rsidRDefault="00D41800" w:rsidP="00F52321">
            <w:pPr>
              <w:rPr>
                <w:rFonts w:eastAsia="仿宋_GB2312"/>
                <w:sz w:val="28"/>
                <w:szCs w:val="28"/>
              </w:rPr>
            </w:pPr>
          </w:p>
        </w:tc>
        <w:tc>
          <w:tcPr>
            <w:tcW w:w="2191" w:type="dxa"/>
          </w:tcPr>
          <w:p w:rsidR="00D41800" w:rsidRPr="00787B88" w:rsidRDefault="00D41800" w:rsidP="00F52321">
            <w:pPr>
              <w:rPr>
                <w:rFonts w:eastAsia="仿宋_GB2312"/>
                <w:sz w:val="28"/>
                <w:szCs w:val="28"/>
              </w:rPr>
            </w:pPr>
          </w:p>
        </w:tc>
        <w:tc>
          <w:tcPr>
            <w:tcW w:w="1834" w:type="dxa"/>
          </w:tcPr>
          <w:p w:rsidR="00D41800" w:rsidRPr="00787B88" w:rsidRDefault="00D41800" w:rsidP="00F52321">
            <w:pPr>
              <w:rPr>
                <w:rFonts w:eastAsia="仿宋_GB2312"/>
                <w:sz w:val="28"/>
                <w:szCs w:val="28"/>
              </w:rPr>
            </w:pPr>
          </w:p>
        </w:tc>
        <w:tc>
          <w:tcPr>
            <w:tcW w:w="2551" w:type="dxa"/>
          </w:tcPr>
          <w:p w:rsidR="00D41800" w:rsidRPr="00787B88" w:rsidRDefault="00D41800" w:rsidP="00F52321">
            <w:pPr>
              <w:rPr>
                <w:rFonts w:eastAsia="仿宋_GB2312"/>
                <w:sz w:val="28"/>
                <w:szCs w:val="28"/>
              </w:rPr>
            </w:pPr>
          </w:p>
        </w:tc>
        <w:tc>
          <w:tcPr>
            <w:tcW w:w="1755" w:type="dxa"/>
          </w:tcPr>
          <w:p w:rsidR="00D41800" w:rsidRPr="00787B88" w:rsidRDefault="00D41800" w:rsidP="00F52321">
            <w:pPr>
              <w:rPr>
                <w:rFonts w:eastAsia="仿宋_GB2312"/>
                <w:sz w:val="28"/>
                <w:szCs w:val="28"/>
              </w:rPr>
            </w:pPr>
          </w:p>
        </w:tc>
        <w:tc>
          <w:tcPr>
            <w:tcW w:w="1774" w:type="dxa"/>
          </w:tcPr>
          <w:p w:rsidR="00D41800" w:rsidRPr="00787B88" w:rsidRDefault="00D41800" w:rsidP="00F52321">
            <w:pPr>
              <w:rPr>
                <w:rFonts w:eastAsia="仿宋_GB2312"/>
                <w:sz w:val="28"/>
                <w:szCs w:val="28"/>
              </w:rPr>
            </w:pPr>
          </w:p>
        </w:tc>
        <w:tc>
          <w:tcPr>
            <w:tcW w:w="1081" w:type="dxa"/>
          </w:tcPr>
          <w:p w:rsidR="00D41800" w:rsidRPr="00787B88" w:rsidRDefault="00D41800" w:rsidP="00F52321">
            <w:pPr>
              <w:rPr>
                <w:rFonts w:eastAsia="仿宋_GB2312"/>
                <w:sz w:val="28"/>
                <w:szCs w:val="28"/>
              </w:rPr>
            </w:pPr>
          </w:p>
        </w:tc>
      </w:tr>
      <w:tr w:rsidR="00787B88" w:rsidRPr="00787B88" w:rsidTr="00F52321">
        <w:trPr>
          <w:trHeight w:val="692"/>
          <w:jc w:val="center"/>
        </w:trPr>
        <w:tc>
          <w:tcPr>
            <w:tcW w:w="807" w:type="dxa"/>
          </w:tcPr>
          <w:p w:rsidR="00D41800" w:rsidRPr="00787B88" w:rsidRDefault="00D41800" w:rsidP="00F52321">
            <w:pPr>
              <w:rPr>
                <w:rFonts w:eastAsia="仿宋_GB2312"/>
                <w:sz w:val="28"/>
                <w:szCs w:val="28"/>
              </w:rPr>
            </w:pPr>
          </w:p>
        </w:tc>
        <w:tc>
          <w:tcPr>
            <w:tcW w:w="2147" w:type="dxa"/>
          </w:tcPr>
          <w:p w:rsidR="00D41800" w:rsidRPr="00787B88" w:rsidRDefault="00D41800" w:rsidP="00F52321">
            <w:pPr>
              <w:rPr>
                <w:rFonts w:eastAsia="仿宋_GB2312"/>
                <w:sz w:val="28"/>
                <w:szCs w:val="28"/>
              </w:rPr>
            </w:pPr>
          </w:p>
        </w:tc>
        <w:tc>
          <w:tcPr>
            <w:tcW w:w="2191" w:type="dxa"/>
          </w:tcPr>
          <w:p w:rsidR="00D41800" w:rsidRPr="00787B88" w:rsidRDefault="00D41800" w:rsidP="00F52321">
            <w:pPr>
              <w:rPr>
                <w:rFonts w:eastAsia="仿宋_GB2312"/>
                <w:sz w:val="28"/>
                <w:szCs w:val="28"/>
              </w:rPr>
            </w:pPr>
          </w:p>
        </w:tc>
        <w:tc>
          <w:tcPr>
            <w:tcW w:w="1834" w:type="dxa"/>
          </w:tcPr>
          <w:p w:rsidR="00D41800" w:rsidRPr="00787B88" w:rsidRDefault="00D41800" w:rsidP="00F52321">
            <w:pPr>
              <w:rPr>
                <w:rFonts w:eastAsia="仿宋_GB2312"/>
                <w:sz w:val="28"/>
                <w:szCs w:val="28"/>
              </w:rPr>
            </w:pPr>
          </w:p>
        </w:tc>
        <w:tc>
          <w:tcPr>
            <w:tcW w:w="2551" w:type="dxa"/>
          </w:tcPr>
          <w:p w:rsidR="00D41800" w:rsidRPr="00787B88" w:rsidRDefault="00D41800" w:rsidP="00F52321">
            <w:pPr>
              <w:rPr>
                <w:rFonts w:eastAsia="仿宋_GB2312"/>
                <w:sz w:val="28"/>
                <w:szCs w:val="28"/>
              </w:rPr>
            </w:pPr>
          </w:p>
        </w:tc>
        <w:tc>
          <w:tcPr>
            <w:tcW w:w="1755" w:type="dxa"/>
          </w:tcPr>
          <w:p w:rsidR="00D41800" w:rsidRPr="00787B88" w:rsidRDefault="00D41800" w:rsidP="00F52321">
            <w:pPr>
              <w:rPr>
                <w:rFonts w:eastAsia="仿宋_GB2312"/>
                <w:sz w:val="28"/>
                <w:szCs w:val="28"/>
              </w:rPr>
            </w:pPr>
          </w:p>
        </w:tc>
        <w:tc>
          <w:tcPr>
            <w:tcW w:w="1774" w:type="dxa"/>
          </w:tcPr>
          <w:p w:rsidR="00D41800" w:rsidRPr="00787B88" w:rsidRDefault="00D41800" w:rsidP="00F52321">
            <w:pPr>
              <w:rPr>
                <w:rFonts w:eastAsia="仿宋_GB2312"/>
                <w:sz w:val="28"/>
                <w:szCs w:val="28"/>
              </w:rPr>
            </w:pPr>
          </w:p>
        </w:tc>
        <w:tc>
          <w:tcPr>
            <w:tcW w:w="1081" w:type="dxa"/>
          </w:tcPr>
          <w:p w:rsidR="00D41800" w:rsidRPr="00787B88" w:rsidRDefault="00D41800" w:rsidP="00F52321">
            <w:pPr>
              <w:rPr>
                <w:rFonts w:eastAsia="仿宋_GB2312"/>
                <w:sz w:val="28"/>
                <w:szCs w:val="28"/>
              </w:rPr>
            </w:pPr>
          </w:p>
        </w:tc>
      </w:tr>
      <w:tr w:rsidR="00787B88" w:rsidRPr="00787B88" w:rsidTr="00F52321">
        <w:trPr>
          <w:trHeight w:val="692"/>
          <w:jc w:val="center"/>
        </w:trPr>
        <w:tc>
          <w:tcPr>
            <w:tcW w:w="807" w:type="dxa"/>
          </w:tcPr>
          <w:p w:rsidR="00D41800" w:rsidRPr="00787B88" w:rsidRDefault="00D41800" w:rsidP="00F52321">
            <w:pPr>
              <w:rPr>
                <w:rFonts w:eastAsia="仿宋_GB2312"/>
                <w:sz w:val="28"/>
                <w:szCs w:val="28"/>
              </w:rPr>
            </w:pPr>
          </w:p>
        </w:tc>
        <w:tc>
          <w:tcPr>
            <w:tcW w:w="2147" w:type="dxa"/>
          </w:tcPr>
          <w:p w:rsidR="00D41800" w:rsidRPr="00787B88" w:rsidRDefault="00D41800" w:rsidP="00F52321">
            <w:pPr>
              <w:rPr>
                <w:rFonts w:eastAsia="仿宋_GB2312"/>
                <w:sz w:val="28"/>
                <w:szCs w:val="28"/>
              </w:rPr>
            </w:pPr>
          </w:p>
        </w:tc>
        <w:tc>
          <w:tcPr>
            <w:tcW w:w="2191" w:type="dxa"/>
          </w:tcPr>
          <w:p w:rsidR="00D41800" w:rsidRPr="00787B88" w:rsidRDefault="00D41800" w:rsidP="00F52321">
            <w:pPr>
              <w:rPr>
                <w:rFonts w:eastAsia="仿宋_GB2312"/>
                <w:sz w:val="28"/>
                <w:szCs w:val="28"/>
              </w:rPr>
            </w:pPr>
          </w:p>
        </w:tc>
        <w:tc>
          <w:tcPr>
            <w:tcW w:w="1834" w:type="dxa"/>
          </w:tcPr>
          <w:p w:rsidR="00D41800" w:rsidRPr="00787B88" w:rsidRDefault="00D41800" w:rsidP="00F52321">
            <w:pPr>
              <w:rPr>
                <w:rFonts w:eastAsia="仿宋_GB2312"/>
                <w:sz w:val="28"/>
                <w:szCs w:val="28"/>
              </w:rPr>
            </w:pPr>
          </w:p>
        </w:tc>
        <w:tc>
          <w:tcPr>
            <w:tcW w:w="2551" w:type="dxa"/>
          </w:tcPr>
          <w:p w:rsidR="00D41800" w:rsidRPr="00787B88" w:rsidRDefault="00D41800" w:rsidP="00F52321">
            <w:pPr>
              <w:rPr>
                <w:rFonts w:eastAsia="仿宋_GB2312"/>
                <w:sz w:val="28"/>
                <w:szCs w:val="28"/>
              </w:rPr>
            </w:pPr>
          </w:p>
        </w:tc>
        <w:tc>
          <w:tcPr>
            <w:tcW w:w="1755" w:type="dxa"/>
          </w:tcPr>
          <w:p w:rsidR="00D41800" w:rsidRPr="00787B88" w:rsidRDefault="00D41800" w:rsidP="00F52321">
            <w:pPr>
              <w:rPr>
                <w:rFonts w:eastAsia="仿宋_GB2312"/>
                <w:sz w:val="28"/>
                <w:szCs w:val="28"/>
              </w:rPr>
            </w:pPr>
          </w:p>
        </w:tc>
        <w:tc>
          <w:tcPr>
            <w:tcW w:w="1774" w:type="dxa"/>
          </w:tcPr>
          <w:p w:rsidR="00D41800" w:rsidRPr="00787B88" w:rsidRDefault="00D41800" w:rsidP="00F52321">
            <w:pPr>
              <w:rPr>
                <w:rFonts w:eastAsia="仿宋_GB2312"/>
                <w:sz w:val="28"/>
                <w:szCs w:val="28"/>
              </w:rPr>
            </w:pPr>
          </w:p>
        </w:tc>
        <w:tc>
          <w:tcPr>
            <w:tcW w:w="1081" w:type="dxa"/>
          </w:tcPr>
          <w:p w:rsidR="00D41800" w:rsidRPr="00787B88" w:rsidRDefault="00D41800" w:rsidP="00F52321">
            <w:pPr>
              <w:rPr>
                <w:rFonts w:eastAsia="仿宋_GB2312"/>
                <w:sz w:val="28"/>
                <w:szCs w:val="28"/>
              </w:rPr>
            </w:pPr>
          </w:p>
        </w:tc>
      </w:tr>
      <w:tr w:rsidR="00787B88" w:rsidRPr="00787B88" w:rsidTr="00F52321">
        <w:trPr>
          <w:trHeight w:val="692"/>
          <w:jc w:val="center"/>
        </w:trPr>
        <w:tc>
          <w:tcPr>
            <w:tcW w:w="807" w:type="dxa"/>
          </w:tcPr>
          <w:p w:rsidR="00D41800" w:rsidRPr="00787B88" w:rsidRDefault="00D41800" w:rsidP="00F52321">
            <w:pPr>
              <w:rPr>
                <w:rFonts w:eastAsia="仿宋_GB2312"/>
                <w:sz w:val="28"/>
                <w:szCs w:val="28"/>
              </w:rPr>
            </w:pPr>
          </w:p>
        </w:tc>
        <w:tc>
          <w:tcPr>
            <w:tcW w:w="2147" w:type="dxa"/>
          </w:tcPr>
          <w:p w:rsidR="00D41800" w:rsidRPr="00787B88" w:rsidRDefault="00D41800" w:rsidP="00F52321">
            <w:pPr>
              <w:rPr>
                <w:rFonts w:eastAsia="仿宋_GB2312"/>
                <w:sz w:val="28"/>
                <w:szCs w:val="28"/>
              </w:rPr>
            </w:pPr>
          </w:p>
        </w:tc>
        <w:tc>
          <w:tcPr>
            <w:tcW w:w="2191" w:type="dxa"/>
          </w:tcPr>
          <w:p w:rsidR="00D41800" w:rsidRPr="00787B88" w:rsidRDefault="00D41800" w:rsidP="00F52321">
            <w:pPr>
              <w:rPr>
                <w:rFonts w:eastAsia="仿宋_GB2312"/>
                <w:sz w:val="28"/>
                <w:szCs w:val="28"/>
              </w:rPr>
            </w:pPr>
          </w:p>
        </w:tc>
        <w:tc>
          <w:tcPr>
            <w:tcW w:w="1834" w:type="dxa"/>
          </w:tcPr>
          <w:p w:rsidR="00D41800" w:rsidRPr="00787B88" w:rsidRDefault="00D41800" w:rsidP="00F52321">
            <w:pPr>
              <w:rPr>
                <w:rFonts w:eastAsia="仿宋_GB2312"/>
                <w:sz w:val="28"/>
                <w:szCs w:val="28"/>
              </w:rPr>
            </w:pPr>
          </w:p>
        </w:tc>
        <w:tc>
          <w:tcPr>
            <w:tcW w:w="2551" w:type="dxa"/>
          </w:tcPr>
          <w:p w:rsidR="00D41800" w:rsidRPr="00787B88" w:rsidRDefault="00D41800" w:rsidP="00F52321">
            <w:pPr>
              <w:rPr>
                <w:rFonts w:eastAsia="仿宋_GB2312"/>
                <w:sz w:val="28"/>
                <w:szCs w:val="28"/>
              </w:rPr>
            </w:pPr>
          </w:p>
        </w:tc>
        <w:tc>
          <w:tcPr>
            <w:tcW w:w="1755" w:type="dxa"/>
          </w:tcPr>
          <w:p w:rsidR="00D41800" w:rsidRPr="00787B88" w:rsidRDefault="00D41800" w:rsidP="00F52321">
            <w:pPr>
              <w:rPr>
                <w:rFonts w:eastAsia="仿宋_GB2312"/>
                <w:sz w:val="28"/>
                <w:szCs w:val="28"/>
              </w:rPr>
            </w:pPr>
          </w:p>
        </w:tc>
        <w:tc>
          <w:tcPr>
            <w:tcW w:w="1774" w:type="dxa"/>
          </w:tcPr>
          <w:p w:rsidR="00D41800" w:rsidRPr="00787B88" w:rsidRDefault="00D41800" w:rsidP="00F52321">
            <w:pPr>
              <w:rPr>
                <w:rFonts w:eastAsia="仿宋_GB2312"/>
                <w:sz w:val="28"/>
                <w:szCs w:val="28"/>
              </w:rPr>
            </w:pPr>
          </w:p>
        </w:tc>
        <w:tc>
          <w:tcPr>
            <w:tcW w:w="1081" w:type="dxa"/>
          </w:tcPr>
          <w:p w:rsidR="00D41800" w:rsidRPr="00787B88" w:rsidRDefault="00D41800" w:rsidP="00F52321">
            <w:pPr>
              <w:rPr>
                <w:rFonts w:eastAsia="仿宋_GB2312"/>
                <w:sz w:val="28"/>
                <w:szCs w:val="28"/>
              </w:rPr>
            </w:pPr>
          </w:p>
        </w:tc>
      </w:tr>
      <w:tr w:rsidR="00787B88" w:rsidRPr="00787B88" w:rsidTr="00F52321">
        <w:trPr>
          <w:trHeight w:val="692"/>
          <w:jc w:val="center"/>
        </w:trPr>
        <w:tc>
          <w:tcPr>
            <w:tcW w:w="807" w:type="dxa"/>
          </w:tcPr>
          <w:p w:rsidR="00D41800" w:rsidRPr="00787B88" w:rsidRDefault="00D41800" w:rsidP="00F52321">
            <w:pPr>
              <w:rPr>
                <w:rFonts w:eastAsia="仿宋_GB2312"/>
                <w:sz w:val="28"/>
                <w:szCs w:val="28"/>
              </w:rPr>
            </w:pPr>
          </w:p>
        </w:tc>
        <w:tc>
          <w:tcPr>
            <w:tcW w:w="2147" w:type="dxa"/>
          </w:tcPr>
          <w:p w:rsidR="00D41800" w:rsidRPr="00787B88" w:rsidRDefault="00D41800" w:rsidP="00F52321">
            <w:pPr>
              <w:rPr>
                <w:rFonts w:eastAsia="仿宋_GB2312"/>
                <w:sz w:val="28"/>
                <w:szCs w:val="28"/>
              </w:rPr>
            </w:pPr>
          </w:p>
        </w:tc>
        <w:tc>
          <w:tcPr>
            <w:tcW w:w="2191" w:type="dxa"/>
          </w:tcPr>
          <w:p w:rsidR="00D41800" w:rsidRPr="00787B88" w:rsidRDefault="00D41800" w:rsidP="00F52321">
            <w:pPr>
              <w:rPr>
                <w:rFonts w:eastAsia="仿宋_GB2312"/>
                <w:sz w:val="28"/>
                <w:szCs w:val="28"/>
              </w:rPr>
            </w:pPr>
          </w:p>
        </w:tc>
        <w:tc>
          <w:tcPr>
            <w:tcW w:w="1834" w:type="dxa"/>
          </w:tcPr>
          <w:p w:rsidR="00D41800" w:rsidRPr="00787B88" w:rsidRDefault="00D41800" w:rsidP="00F52321">
            <w:pPr>
              <w:rPr>
                <w:rFonts w:eastAsia="仿宋_GB2312"/>
                <w:sz w:val="28"/>
                <w:szCs w:val="28"/>
              </w:rPr>
            </w:pPr>
          </w:p>
        </w:tc>
        <w:tc>
          <w:tcPr>
            <w:tcW w:w="2551" w:type="dxa"/>
          </w:tcPr>
          <w:p w:rsidR="00D41800" w:rsidRPr="00787B88" w:rsidRDefault="00D41800" w:rsidP="00F52321">
            <w:pPr>
              <w:rPr>
                <w:rFonts w:eastAsia="仿宋_GB2312"/>
                <w:sz w:val="28"/>
                <w:szCs w:val="28"/>
              </w:rPr>
            </w:pPr>
          </w:p>
        </w:tc>
        <w:tc>
          <w:tcPr>
            <w:tcW w:w="1755" w:type="dxa"/>
          </w:tcPr>
          <w:p w:rsidR="00D41800" w:rsidRPr="00787B88" w:rsidRDefault="00D41800" w:rsidP="00F52321">
            <w:pPr>
              <w:rPr>
                <w:rFonts w:eastAsia="仿宋_GB2312"/>
                <w:sz w:val="28"/>
                <w:szCs w:val="28"/>
              </w:rPr>
            </w:pPr>
          </w:p>
        </w:tc>
        <w:tc>
          <w:tcPr>
            <w:tcW w:w="1774" w:type="dxa"/>
          </w:tcPr>
          <w:p w:rsidR="00D41800" w:rsidRPr="00787B88" w:rsidRDefault="00D41800" w:rsidP="00F52321">
            <w:pPr>
              <w:rPr>
                <w:rFonts w:eastAsia="仿宋_GB2312"/>
                <w:sz w:val="28"/>
                <w:szCs w:val="28"/>
              </w:rPr>
            </w:pPr>
          </w:p>
        </w:tc>
        <w:tc>
          <w:tcPr>
            <w:tcW w:w="1081" w:type="dxa"/>
          </w:tcPr>
          <w:p w:rsidR="00D41800" w:rsidRPr="00787B88" w:rsidRDefault="00D41800" w:rsidP="00F52321">
            <w:pPr>
              <w:rPr>
                <w:rFonts w:eastAsia="仿宋_GB2312"/>
                <w:sz w:val="28"/>
                <w:szCs w:val="28"/>
              </w:rPr>
            </w:pPr>
          </w:p>
        </w:tc>
      </w:tr>
      <w:tr w:rsidR="00D41800" w:rsidRPr="00787B88" w:rsidTr="00F52321">
        <w:trPr>
          <w:trHeight w:val="703"/>
          <w:jc w:val="center"/>
        </w:trPr>
        <w:tc>
          <w:tcPr>
            <w:tcW w:w="807" w:type="dxa"/>
          </w:tcPr>
          <w:p w:rsidR="00D41800" w:rsidRPr="00787B88" w:rsidRDefault="00D41800" w:rsidP="00F52321">
            <w:pPr>
              <w:rPr>
                <w:rFonts w:eastAsia="仿宋_GB2312"/>
                <w:sz w:val="28"/>
                <w:szCs w:val="28"/>
              </w:rPr>
            </w:pPr>
          </w:p>
        </w:tc>
        <w:tc>
          <w:tcPr>
            <w:tcW w:w="2147" w:type="dxa"/>
          </w:tcPr>
          <w:p w:rsidR="00D41800" w:rsidRPr="00787B88" w:rsidRDefault="00D41800" w:rsidP="00F52321">
            <w:pPr>
              <w:rPr>
                <w:rFonts w:eastAsia="仿宋_GB2312"/>
                <w:sz w:val="28"/>
                <w:szCs w:val="28"/>
              </w:rPr>
            </w:pPr>
          </w:p>
        </w:tc>
        <w:tc>
          <w:tcPr>
            <w:tcW w:w="2191" w:type="dxa"/>
          </w:tcPr>
          <w:p w:rsidR="00D41800" w:rsidRPr="00787B88" w:rsidRDefault="00D41800" w:rsidP="00F52321">
            <w:pPr>
              <w:rPr>
                <w:rFonts w:eastAsia="仿宋_GB2312"/>
                <w:sz w:val="28"/>
                <w:szCs w:val="28"/>
              </w:rPr>
            </w:pPr>
          </w:p>
        </w:tc>
        <w:tc>
          <w:tcPr>
            <w:tcW w:w="1834" w:type="dxa"/>
          </w:tcPr>
          <w:p w:rsidR="00D41800" w:rsidRPr="00787B88" w:rsidRDefault="00D41800" w:rsidP="00F52321">
            <w:pPr>
              <w:rPr>
                <w:rFonts w:eastAsia="仿宋_GB2312"/>
                <w:sz w:val="28"/>
                <w:szCs w:val="28"/>
              </w:rPr>
            </w:pPr>
          </w:p>
        </w:tc>
        <w:tc>
          <w:tcPr>
            <w:tcW w:w="2551" w:type="dxa"/>
          </w:tcPr>
          <w:p w:rsidR="00D41800" w:rsidRPr="00787B88" w:rsidRDefault="00D41800" w:rsidP="00F52321">
            <w:pPr>
              <w:rPr>
                <w:rFonts w:eastAsia="仿宋_GB2312"/>
                <w:sz w:val="28"/>
                <w:szCs w:val="28"/>
              </w:rPr>
            </w:pPr>
          </w:p>
        </w:tc>
        <w:tc>
          <w:tcPr>
            <w:tcW w:w="1755" w:type="dxa"/>
          </w:tcPr>
          <w:p w:rsidR="00D41800" w:rsidRPr="00787B88" w:rsidRDefault="00D41800" w:rsidP="00F52321">
            <w:pPr>
              <w:rPr>
                <w:rFonts w:eastAsia="仿宋_GB2312"/>
                <w:sz w:val="28"/>
                <w:szCs w:val="28"/>
              </w:rPr>
            </w:pPr>
          </w:p>
        </w:tc>
        <w:tc>
          <w:tcPr>
            <w:tcW w:w="1774" w:type="dxa"/>
          </w:tcPr>
          <w:p w:rsidR="00D41800" w:rsidRPr="00787B88" w:rsidRDefault="00D41800" w:rsidP="00F52321">
            <w:pPr>
              <w:rPr>
                <w:rFonts w:eastAsia="仿宋_GB2312"/>
                <w:sz w:val="28"/>
                <w:szCs w:val="28"/>
              </w:rPr>
            </w:pPr>
          </w:p>
        </w:tc>
        <w:tc>
          <w:tcPr>
            <w:tcW w:w="1081" w:type="dxa"/>
          </w:tcPr>
          <w:p w:rsidR="00D41800" w:rsidRPr="00787B88" w:rsidRDefault="00D41800" w:rsidP="00F52321">
            <w:pPr>
              <w:rPr>
                <w:rFonts w:eastAsia="仿宋_GB2312"/>
                <w:sz w:val="28"/>
                <w:szCs w:val="28"/>
              </w:rPr>
            </w:pPr>
          </w:p>
        </w:tc>
      </w:tr>
    </w:tbl>
    <w:p w:rsidR="00D41800" w:rsidRPr="00787B88" w:rsidRDefault="00D41800" w:rsidP="00D41800"/>
    <w:p w:rsidR="00085CB6" w:rsidRPr="00787B88" w:rsidRDefault="00085CB6"/>
    <w:sectPr w:rsidR="00085CB6" w:rsidRPr="00787B88" w:rsidSect="000D215B">
      <w:footerReference w:type="even" r:id="rId16"/>
      <w:footerReference w:type="default" r:id="rId17"/>
      <w:footerReference w:type="first" r:id="rId18"/>
      <w:pgSz w:w="16838" w:h="11906" w:orient="landscape"/>
      <w:pgMar w:top="1797" w:right="1440" w:bottom="1797" w:left="1440"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5E67" w:rsidRDefault="00A45E67" w:rsidP="00D41800">
      <w:r>
        <w:separator/>
      </w:r>
    </w:p>
  </w:endnote>
  <w:endnote w:type="continuationSeparator" w:id="0">
    <w:p w:rsidR="00A45E67" w:rsidRDefault="00A45E67" w:rsidP="00D418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7283511"/>
      <w:docPartObj>
        <w:docPartGallery w:val="Page Numbers (Bottom of Page)"/>
        <w:docPartUnique/>
      </w:docPartObj>
    </w:sdtPr>
    <w:sdtEndPr>
      <w:rPr>
        <w:sz w:val="28"/>
        <w:szCs w:val="28"/>
      </w:rPr>
    </w:sdtEndPr>
    <w:sdtContent>
      <w:p w:rsidR="00D41800" w:rsidRPr="00D41800" w:rsidRDefault="00D41800" w:rsidP="00D41800">
        <w:pPr>
          <w:pStyle w:val="a3"/>
          <w:rPr>
            <w:sz w:val="28"/>
            <w:szCs w:val="28"/>
          </w:rPr>
        </w:pPr>
        <w:r w:rsidRPr="00D41800">
          <w:rPr>
            <w:rFonts w:hint="eastAsia"/>
            <w:sz w:val="28"/>
            <w:szCs w:val="28"/>
          </w:rPr>
          <w:t>－</w:t>
        </w:r>
        <w:r w:rsidRPr="00D41800">
          <w:rPr>
            <w:sz w:val="28"/>
            <w:szCs w:val="28"/>
          </w:rPr>
          <w:fldChar w:fldCharType="begin"/>
        </w:r>
        <w:r w:rsidRPr="00D41800">
          <w:rPr>
            <w:sz w:val="28"/>
            <w:szCs w:val="28"/>
          </w:rPr>
          <w:instrText>PAGE   \* MERGEFORMAT</w:instrText>
        </w:r>
        <w:r w:rsidRPr="00D41800">
          <w:rPr>
            <w:sz w:val="28"/>
            <w:szCs w:val="28"/>
          </w:rPr>
          <w:fldChar w:fldCharType="separate"/>
        </w:r>
        <w:r w:rsidR="00787B88" w:rsidRPr="00787B88">
          <w:rPr>
            <w:noProof/>
            <w:sz w:val="28"/>
            <w:szCs w:val="28"/>
            <w:lang w:val="zh-CN"/>
          </w:rPr>
          <w:t>20</w:t>
        </w:r>
        <w:r w:rsidRPr="00D41800">
          <w:rPr>
            <w:sz w:val="28"/>
            <w:szCs w:val="28"/>
          </w:rPr>
          <w:fldChar w:fldCharType="end"/>
        </w:r>
        <w:r w:rsidRPr="00D41800">
          <w:rPr>
            <w:rFonts w:hint="eastAsia"/>
            <w:sz w:val="28"/>
            <w:szCs w:val="28"/>
          </w:rPr>
          <w:t>－</w:t>
        </w:r>
      </w:p>
    </w:sdtContent>
  </w:sdt>
  <w:p w:rsidR="00D41800" w:rsidRDefault="00D41800">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5774706"/>
      <w:docPartObj>
        <w:docPartGallery w:val="Page Numbers (Bottom of Page)"/>
        <w:docPartUnique/>
      </w:docPartObj>
    </w:sdtPr>
    <w:sdtEndPr>
      <w:rPr>
        <w:sz w:val="28"/>
        <w:szCs w:val="28"/>
      </w:rPr>
    </w:sdtEndPr>
    <w:sdtContent>
      <w:p w:rsidR="00D41800" w:rsidRPr="00D41800" w:rsidRDefault="00D41800" w:rsidP="00D41800">
        <w:pPr>
          <w:pStyle w:val="a3"/>
          <w:jc w:val="right"/>
          <w:rPr>
            <w:sz w:val="28"/>
            <w:szCs w:val="28"/>
          </w:rPr>
        </w:pPr>
        <w:r w:rsidRPr="00D41800">
          <w:rPr>
            <w:rFonts w:hint="eastAsia"/>
            <w:sz w:val="28"/>
            <w:szCs w:val="28"/>
          </w:rPr>
          <w:t>－</w:t>
        </w:r>
        <w:r w:rsidRPr="00D41800">
          <w:rPr>
            <w:sz w:val="28"/>
            <w:szCs w:val="28"/>
          </w:rPr>
          <w:fldChar w:fldCharType="begin"/>
        </w:r>
        <w:r w:rsidRPr="00D41800">
          <w:rPr>
            <w:sz w:val="28"/>
            <w:szCs w:val="28"/>
          </w:rPr>
          <w:instrText>PAGE   \* MERGEFORMAT</w:instrText>
        </w:r>
        <w:r w:rsidRPr="00D41800">
          <w:rPr>
            <w:sz w:val="28"/>
            <w:szCs w:val="28"/>
          </w:rPr>
          <w:fldChar w:fldCharType="separate"/>
        </w:r>
        <w:r w:rsidR="00787B88" w:rsidRPr="00787B88">
          <w:rPr>
            <w:noProof/>
            <w:sz w:val="28"/>
            <w:szCs w:val="28"/>
            <w:lang w:val="zh-CN"/>
          </w:rPr>
          <w:t>21</w:t>
        </w:r>
        <w:r w:rsidRPr="00D41800">
          <w:rPr>
            <w:sz w:val="28"/>
            <w:szCs w:val="28"/>
          </w:rPr>
          <w:fldChar w:fldCharType="end"/>
        </w:r>
        <w:r w:rsidRPr="00D41800">
          <w:rPr>
            <w:rFonts w:hint="eastAsia"/>
            <w:sz w:val="28"/>
            <w:szCs w:val="28"/>
          </w:rPr>
          <w:t>－</w:t>
        </w:r>
      </w:p>
    </w:sdtContent>
  </w:sdt>
  <w:p w:rsidR="000D215B" w:rsidRDefault="00A45E67">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751" w:rsidRDefault="00D41800">
    <w:pPr>
      <w:pStyle w:val="a3"/>
    </w:pPr>
    <w:r>
      <w:rPr>
        <w:noProof/>
      </w:rPr>
      <mc:AlternateContent>
        <mc:Choice Requires="wps">
          <w:drawing>
            <wp:anchor distT="0" distB="0" distL="114300" distR="114300" simplePos="0" relativeHeight="251658752" behindDoc="0" locked="0" layoutInCell="1" allowOverlap="1" wp14:anchorId="4FEF9F1D" wp14:editId="36B7EC3C">
              <wp:simplePos x="0" y="0"/>
              <wp:positionH relativeFrom="margin">
                <wp:align>center</wp:align>
              </wp:positionH>
              <wp:positionV relativeFrom="paragraph">
                <wp:posOffset>0</wp:posOffset>
              </wp:positionV>
              <wp:extent cx="1828800" cy="1828800"/>
              <wp:effectExtent l="0" t="0" r="11430" b="635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1828800"/>
                      </a:xfrm>
                      <a:prstGeom prst="rect">
                        <a:avLst/>
                      </a:prstGeom>
                      <a:noFill/>
                      <a:ln w="6350">
                        <a:noFill/>
                      </a:ln>
                    </wps:spPr>
                    <wps:txbx>
                      <w:txbxContent>
                        <w:p w:rsidR="009A3751" w:rsidRDefault="002D6C75">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" filled="f" stroked="f" strokeweight=".5pt">
              <v:path arrowok="t"/>
              <v:textbox style="mso-fit-shape-to-text:t" inset="0,0,0,0">
                <w:txbxContent>
                  <w:p w:rsidR="009A3751" w:rsidRDefault="002D6C75">
                    <w:pPr>
                      <w:pStyle w:val="a3"/>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751" w:rsidRDefault="00D41800">
    <w:pPr>
      <w:pStyle w:val="a3"/>
    </w:pPr>
    <w:r>
      <w:rPr>
        <w:noProof/>
      </w:rPr>
      <mc:AlternateContent>
        <mc:Choice Requires="wps">
          <w:drawing>
            <wp:anchor distT="0" distB="0" distL="114300" distR="114300" simplePos="0" relativeHeight="251656704" behindDoc="0" locked="0" layoutInCell="1" allowOverlap="1" wp14:anchorId="48EE8553" wp14:editId="017D9E98">
              <wp:simplePos x="0" y="0"/>
              <wp:positionH relativeFrom="margin">
                <wp:align>center</wp:align>
              </wp:positionH>
              <wp:positionV relativeFrom="paragraph">
                <wp:posOffset>0</wp:posOffset>
              </wp:positionV>
              <wp:extent cx="1828800" cy="1828800"/>
              <wp:effectExtent l="0" t="0" r="11430" b="6350"/>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1828800"/>
                      </a:xfrm>
                      <a:prstGeom prst="rect">
                        <a:avLst/>
                      </a:prstGeom>
                      <a:noFill/>
                      <a:ln w="6350">
                        <a:noFill/>
                      </a:ln>
                    </wps:spPr>
                    <wps:txbx>
                      <w:txbxContent>
                        <w:p w:rsidR="009A3751" w:rsidRDefault="002D6C75">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7" o:spid="_x0000_s1027" type="#_x0000_t202" style="position:absolute;margin-left:0;margin-top:0;width:2in;height:2in;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" filled="f" stroked="f" strokeweight=".5pt">
              <v:path arrowok="t"/>
              <v:textbox style="mso-fit-shape-to-text:t" inset="0,0,0,0">
                <w:txbxContent>
                  <w:p w:rsidR="009A3751" w:rsidRDefault="002D6C75">
                    <w:pPr>
                      <w:pStyle w:val="a3"/>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5416196"/>
      <w:docPartObj>
        <w:docPartGallery w:val="Page Numbers (Bottom of Page)"/>
        <w:docPartUnique/>
      </w:docPartObj>
    </w:sdtPr>
    <w:sdtEndPr>
      <w:rPr>
        <w:sz w:val="28"/>
        <w:szCs w:val="28"/>
      </w:rPr>
    </w:sdtEndPr>
    <w:sdtContent>
      <w:p w:rsidR="00D41800" w:rsidRPr="00D41800" w:rsidRDefault="00D41800" w:rsidP="00D41800">
        <w:pPr>
          <w:pStyle w:val="a3"/>
          <w:jc w:val="right"/>
          <w:rPr>
            <w:sz w:val="28"/>
            <w:szCs w:val="28"/>
          </w:rPr>
        </w:pPr>
        <w:r w:rsidRPr="00D41800">
          <w:rPr>
            <w:rFonts w:hint="eastAsia"/>
            <w:sz w:val="28"/>
            <w:szCs w:val="28"/>
          </w:rPr>
          <w:t>－</w:t>
        </w:r>
        <w:r w:rsidRPr="00D41800">
          <w:rPr>
            <w:sz w:val="28"/>
            <w:szCs w:val="28"/>
          </w:rPr>
          <w:fldChar w:fldCharType="begin"/>
        </w:r>
        <w:r w:rsidRPr="00D41800">
          <w:rPr>
            <w:sz w:val="28"/>
            <w:szCs w:val="28"/>
          </w:rPr>
          <w:instrText>PAGE   \* MERGEFORMAT</w:instrText>
        </w:r>
        <w:r w:rsidRPr="00D41800">
          <w:rPr>
            <w:sz w:val="28"/>
            <w:szCs w:val="28"/>
          </w:rPr>
          <w:fldChar w:fldCharType="separate"/>
        </w:r>
        <w:r w:rsidR="00787B88" w:rsidRPr="00787B88">
          <w:rPr>
            <w:noProof/>
            <w:sz w:val="28"/>
            <w:szCs w:val="28"/>
            <w:lang w:val="zh-CN"/>
          </w:rPr>
          <w:t>23</w:t>
        </w:r>
        <w:r w:rsidRPr="00D41800">
          <w:rPr>
            <w:sz w:val="28"/>
            <w:szCs w:val="28"/>
          </w:rPr>
          <w:fldChar w:fldCharType="end"/>
        </w:r>
        <w:r w:rsidRPr="00D41800">
          <w:rPr>
            <w:rFonts w:hint="eastAsia"/>
            <w:sz w:val="28"/>
            <w:szCs w:val="28"/>
          </w:rPr>
          <w:t>－</w:t>
        </w:r>
      </w:p>
    </w:sdtContent>
  </w:sdt>
  <w:p w:rsidR="009A3751" w:rsidRDefault="00A45E67">
    <w:pPr>
      <w:pStyle w:val="a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15C4" w:rsidRDefault="00D41800">
    <w:pPr>
      <w:pStyle w:val="a3"/>
    </w:pPr>
    <w:r>
      <w:rPr>
        <w:noProof/>
      </w:rPr>
      <mc:AlternateContent>
        <mc:Choice Requires="wps">
          <w:drawing>
            <wp:anchor distT="0" distB="0" distL="114300" distR="114300" simplePos="0" relativeHeight="251657728" behindDoc="0" locked="0" layoutInCell="1" allowOverlap="1" wp14:anchorId="4590FF63" wp14:editId="66A263F6">
              <wp:simplePos x="0" y="0"/>
              <wp:positionH relativeFrom="margin">
                <wp:posOffset>66675</wp:posOffset>
              </wp:positionH>
              <wp:positionV relativeFrom="paragraph">
                <wp:posOffset>-456565</wp:posOffset>
              </wp:positionV>
              <wp:extent cx="4686300" cy="603250"/>
              <wp:effectExtent l="0" t="0" r="0" b="6350"/>
              <wp:wrapNone/>
              <wp:docPr id="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86300" cy="603250"/>
                      </a:xfrm>
                      <a:prstGeom prst="rect">
                        <a:avLst/>
                      </a:prstGeom>
                      <a:noFill/>
                      <a:ln w="6350">
                        <a:noFill/>
                      </a:ln>
                    </wps:spPr>
                    <wps:txbx>
                      <w:txbxContent>
                        <w:p w:rsidR="007215C4" w:rsidRPr="00D41800" w:rsidRDefault="00D41800" w:rsidP="00D41800">
                          <w:pPr>
                            <w:pStyle w:val="a3"/>
                            <w:jc w:val="both"/>
                            <w:rPr>
                              <w:sz w:val="28"/>
                              <w:szCs w:val="28"/>
                            </w:rPr>
                          </w:pPr>
                          <w:r w:rsidRPr="00D41800">
                            <w:rPr>
                              <w:rFonts w:hint="eastAsia"/>
                              <w:sz w:val="28"/>
                              <w:szCs w:val="28"/>
                            </w:rPr>
                            <w:t>－</w:t>
                          </w:r>
                          <w:r w:rsidR="002D6C75" w:rsidRPr="00D41800">
                            <w:rPr>
                              <w:rFonts w:hint="eastAsia"/>
                              <w:sz w:val="28"/>
                              <w:szCs w:val="28"/>
                            </w:rPr>
                            <w:fldChar w:fldCharType="begin"/>
                          </w:r>
                          <w:r w:rsidR="002D6C75" w:rsidRPr="00D41800">
                            <w:rPr>
                              <w:rFonts w:hint="eastAsia"/>
                              <w:sz w:val="28"/>
                              <w:szCs w:val="28"/>
                            </w:rPr>
                            <w:instrText xml:space="preserve"> PAGE  \* MERGEFORMAT </w:instrText>
                          </w:r>
                          <w:r w:rsidR="002D6C75" w:rsidRPr="00D41800">
                            <w:rPr>
                              <w:rFonts w:hint="eastAsia"/>
                              <w:sz w:val="28"/>
                              <w:szCs w:val="28"/>
                            </w:rPr>
                            <w:fldChar w:fldCharType="separate"/>
                          </w:r>
                          <w:r w:rsidR="00787B88">
                            <w:rPr>
                              <w:noProof/>
                              <w:sz w:val="28"/>
                              <w:szCs w:val="28"/>
                            </w:rPr>
                            <w:t>24</w:t>
                          </w:r>
                          <w:r w:rsidR="002D6C75" w:rsidRPr="00D41800">
                            <w:rPr>
                              <w:rFonts w:hint="eastAsia"/>
                              <w:sz w:val="28"/>
                              <w:szCs w:val="28"/>
                            </w:rPr>
                            <w:fldChar w:fldCharType="end"/>
                          </w:r>
                          <w:r w:rsidRPr="00D41800">
                            <w:rPr>
                              <w:rFonts w:hint="eastAsia"/>
                              <w:sz w:val="28"/>
                              <w:szCs w:val="28"/>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8" o:spid="_x0000_s1028" type="#_x0000_t202" style="position:absolute;margin-left:5.25pt;margin-top:-35.95pt;width:369pt;height:47.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" filled="f" stroked="f" strokeweight=".5pt">
              <v:path arrowok="t"/>
              <v:textbox inset="0,0,0,0">
                <w:txbxContent>
                  <w:p w:rsidR="007215C4" w:rsidRPr="00D41800" w:rsidRDefault="00D41800" w:rsidP="00D41800">
                    <w:pPr>
                      <w:pStyle w:val="a3"/>
                      <w:jc w:val="both"/>
                      <w:rPr>
                        <w:sz w:val="28"/>
                        <w:szCs w:val="28"/>
                      </w:rPr>
                    </w:pPr>
                    <w:r w:rsidRPr="00D41800">
                      <w:rPr>
                        <w:rFonts w:hint="eastAsia"/>
                        <w:sz w:val="28"/>
                        <w:szCs w:val="28"/>
                      </w:rPr>
                      <w:t>－</w:t>
                    </w:r>
                    <w:r w:rsidR="002D6C75" w:rsidRPr="00D41800">
                      <w:rPr>
                        <w:rFonts w:hint="eastAsia"/>
                        <w:sz w:val="28"/>
                        <w:szCs w:val="28"/>
                      </w:rPr>
                      <w:fldChar w:fldCharType="begin"/>
                    </w:r>
                    <w:r w:rsidR="002D6C75" w:rsidRPr="00D41800">
                      <w:rPr>
                        <w:rFonts w:hint="eastAsia"/>
                        <w:sz w:val="28"/>
                        <w:szCs w:val="28"/>
                      </w:rPr>
                      <w:instrText xml:space="preserve"> PAGE  \* MERGEFORMAT </w:instrText>
                    </w:r>
                    <w:r w:rsidR="002D6C75" w:rsidRPr="00D41800">
                      <w:rPr>
                        <w:rFonts w:hint="eastAsia"/>
                        <w:sz w:val="28"/>
                        <w:szCs w:val="28"/>
                      </w:rPr>
                      <w:fldChar w:fldCharType="separate"/>
                    </w:r>
                    <w:r w:rsidR="00787B88">
                      <w:rPr>
                        <w:noProof/>
                        <w:sz w:val="28"/>
                        <w:szCs w:val="28"/>
                      </w:rPr>
                      <w:t>24</w:t>
                    </w:r>
                    <w:r w:rsidR="002D6C75" w:rsidRPr="00D41800">
                      <w:rPr>
                        <w:rFonts w:hint="eastAsia"/>
                        <w:sz w:val="28"/>
                        <w:szCs w:val="28"/>
                      </w:rPr>
                      <w:fldChar w:fldCharType="end"/>
                    </w:r>
                    <w:r w:rsidRPr="00D41800">
                      <w:rPr>
                        <w:rFonts w:hint="eastAsia"/>
                        <w:sz w:val="28"/>
                        <w:szCs w:val="28"/>
                      </w:rPr>
                      <w:t>－</w:t>
                    </w:r>
                  </w:p>
                </w:txbxContent>
              </v:textbox>
              <w10:wrap anchorx="margin"/>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15C4" w:rsidRDefault="00A45E67">
    <w:pPr>
      <w:pStyle w:val="a3"/>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15C4" w:rsidRDefault="00A45E67">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5E67" w:rsidRDefault="00A45E67" w:rsidP="00D41800">
      <w:r>
        <w:separator/>
      </w:r>
    </w:p>
  </w:footnote>
  <w:footnote w:type="continuationSeparator" w:id="0">
    <w:p w:rsidR="00A45E67" w:rsidRDefault="00A45E67" w:rsidP="00D4180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751" w:rsidRDefault="00A45E67">
    <w:pPr>
      <w:pStyle w:val="a4"/>
      <w:pBdr>
        <w:bottom w:val="none" w:sz="0" w:space="1"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751" w:rsidRDefault="00A45E67">
    <w:pPr>
      <w:pStyle w:val="a4"/>
      <w:pBdr>
        <w:bottom w:val="none" w:sz="0" w:space="1"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751" w:rsidRDefault="00A45E67">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FC6BFE"/>
    <w:multiLevelType w:val="multilevel"/>
    <w:tmpl w:val="0FFC6BFE"/>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
    <w:nsid w:val="21078D52"/>
    <w:multiLevelType w:val="singleLevel"/>
    <w:tmpl w:val="21078D52"/>
    <w:lvl w:ilvl="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1800"/>
    <w:rsid w:val="00085CB6"/>
    <w:rsid w:val="00095FAF"/>
    <w:rsid w:val="001B397A"/>
    <w:rsid w:val="002D6C75"/>
    <w:rsid w:val="004865C2"/>
    <w:rsid w:val="00787B88"/>
    <w:rsid w:val="008540A8"/>
    <w:rsid w:val="00A45E67"/>
    <w:rsid w:val="00B21A1B"/>
    <w:rsid w:val="00D378FB"/>
    <w:rsid w:val="00D41800"/>
    <w:rsid w:val="00DF76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180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qFormat/>
    <w:rsid w:val="00D41800"/>
    <w:rPr>
      <w:sz w:val="18"/>
      <w:szCs w:val="18"/>
    </w:rPr>
  </w:style>
  <w:style w:type="character" w:customStyle="1" w:styleId="Char0">
    <w:name w:val="页眉 Char"/>
    <w:link w:val="a4"/>
    <w:qFormat/>
    <w:rsid w:val="00D41800"/>
    <w:rPr>
      <w:sz w:val="18"/>
      <w:szCs w:val="18"/>
    </w:rPr>
  </w:style>
  <w:style w:type="paragraph" w:styleId="a4">
    <w:name w:val="header"/>
    <w:basedOn w:val="a"/>
    <w:link w:val="Char0"/>
    <w:unhideWhenUsed/>
    <w:qFormat/>
    <w:rsid w:val="00D4180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
    <w:name w:val="页眉 Char1"/>
    <w:basedOn w:val="a0"/>
    <w:uiPriority w:val="99"/>
    <w:semiHidden/>
    <w:rsid w:val="00D41800"/>
    <w:rPr>
      <w:rFonts w:ascii="Times New Roman" w:eastAsia="宋体" w:hAnsi="Times New Roman" w:cs="Times New Roman"/>
      <w:sz w:val="18"/>
      <w:szCs w:val="18"/>
    </w:rPr>
  </w:style>
  <w:style w:type="paragraph" w:styleId="a3">
    <w:name w:val="footer"/>
    <w:basedOn w:val="a"/>
    <w:link w:val="Char"/>
    <w:uiPriority w:val="99"/>
    <w:unhideWhenUsed/>
    <w:qFormat/>
    <w:rsid w:val="00D4180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0">
    <w:name w:val="页脚 Char1"/>
    <w:basedOn w:val="a0"/>
    <w:uiPriority w:val="99"/>
    <w:semiHidden/>
    <w:rsid w:val="00D41800"/>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180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qFormat/>
    <w:rsid w:val="00D41800"/>
    <w:rPr>
      <w:sz w:val="18"/>
      <w:szCs w:val="18"/>
    </w:rPr>
  </w:style>
  <w:style w:type="character" w:customStyle="1" w:styleId="Char0">
    <w:name w:val="页眉 Char"/>
    <w:link w:val="a4"/>
    <w:qFormat/>
    <w:rsid w:val="00D41800"/>
    <w:rPr>
      <w:sz w:val="18"/>
      <w:szCs w:val="18"/>
    </w:rPr>
  </w:style>
  <w:style w:type="paragraph" w:styleId="a4">
    <w:name w:val="header"/>
    <w:basedOn w:val="a"/>
    <w:link w:val="Char0"/>
    <w:unhideWhenUsed/>
    <w:qFormat/>
    <w:rsid w:val="00D4180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
    <w:name w:val="页眉 Char1"/>
    <w:basedOn w:val="a0"/>
    <w:uiPriority w:val="99"/>
    <w:semiHidden/>
    <w:rsid w:val="00D41800"/>
    <w:rPr>
      <w:rFonts w:ascii="Times New Roman" w:eastAsia="宋体" w:hAnsi="Times New Roman" w:cs="Times New Roman"/>
      <w:sz w:val="18"/>
      <w:szCs w:val="18"/>
    </w:rPr>
  </w:style>
  <w:style w:type="paragraph" w:styleId="a3">
    <w:name w:val="footer"/>
    <w:basedOn w:val="a"/>
    <w:link w:val="Char"/>
    <w:uiPriority w:val="99"/>
    <w:unhideWhenUsed/>
    <w:qFormat/>
    <w:rsid w:val="00D4180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0">
    <w:name w:val="页脚 Char1"/>
    <w:basedOn w:val="a0"/>
    <w:uiPriority w:val="99"/>
    <w:semiHidden/>
    <w:rsid w:val="00D41800"/>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8.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7.xml"/><Relationship Id="rId2" Type="http://schemas.openxmlformats.org/officeDocument/2006/relationships/styles" Target="styles.xml"/><Relationship Id="rId16" Type="http://schemas.openxmlformats.org/officeDocument/2006/relationships/footer" Target="footer6.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24</Pages>
  <Words>1397</Words>
  <Characters>7963</Characters>
  <Application>Microsoft Office Word</Application>
  <DocSecurity>0</DocSecurity>
  <Lines>66</Lines>
  <Paragraphs>18</Paragraphs>
  <ScaleCrop>false</ScaleCrop>
  <Company>P R C</Company>
  <LinksUpToDate>false</LinksUpToDate>
  <CharactersWithSpaces>9342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罗嫔嬛</dc:creator>
  <cp:lastModifiedBy>罗嫔嬛</cp:lastModifiedBy>
  <cp:revision>3</cp:revision>
  <cp:lastPrinted>2020-04-03T09:57:00Z</cp:lastPrinted>
  <dcterms:created xsi:type="dcterms:W3CDTF">2020-04-03T09:47:00Z</dcterms:created>
  <dcterms:modified xsi:type="dcterms:W3CDTF">2020-04-03T10:02:00Z</dcterms:modified>
</cp:coreProperties>
</file>